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D4C107" w14:textId="40165871" w:rsidR="00184167" w:rsidRPr="007F4CC7" w:rsidRDefault="00841882" w:rsidP="007F4CC7">
      <w:pPr>
        <w:pStyle w:val="Rubrik1"/>
      </w:pPr>
      <w:bookmarkStart w:id="0" w:name="_Toc321146591"/>
      <w:r w:rsidRPr="00841882">
        <w:t xml:space="preserve">Central </w:t>
      </w:r>
      <w:proofErr w:type="spellStart"/>
      <w:r w:rsidRPr="00841882">
        <w:t>Venkateter</w:t>
      </w:r>
      <w:proofErr w:type="spellEnd"/>
      <w:r w:rsidRPr="00841882">
        <w:t xml:space="preserve"> (CVK), IVA Mölndal</w:t>
      </w:r>
    </w:p>
    <w:p w14:paraId="28FDE783" w14:textId="1C94CCDA" w:rsidR="005218AA" w:rsidRDefault="005218AA" w:rsidP="00737FDD">
      <w:pPr>
        <w:pStyle w:val="Rubrik2"/>
      </w:pPr>
      <w:bookmarkStart w:id="1" w:name="_Toc212700997"/>
      <w:bookmarkEnd w:id="0"/>
      <w:r w:rsidRPr="00737FDD">
        <w:t>Förändringar</w:t>
      </w:r>
      <w:r>
        <w:t xml:space="preserve"> sedan föregående version</w:t>
      </w:r>
      <w:bookmarkEnd w:id="1"/>
    </w:p>
    <w:p w14:paraId="77F3DBF4" w14:textId="77777777" w:rsidR="00752C6F" w:rsidRDefault="00C01560" w:rsidP="00C01560">
      <w:r>
        <w:t xml:space="preserve">Tillägg </w:t>
      </w:r>
      <w:r w:rsidR="00FD7A53">
        <w:t xml:space="preserve">stycke </w:t>
      </w:r>
      <w:r w:rsidR="00FD7A53" w:rsidRPr="00FD7A53">
        <w:rPr>
          <w:i/>
          <w:iCs/>
        </w:rPr>
        <w:t>Val av kateter</w:t>
      </w:r>
      <w:r w:rsidR="00FD7A53">
        <w:t xml:space="preserve">, samt </w:t>
      </w:r>
      <w:r>
        <w:t>av CVK med fem lumen vid kontinuerlig infusion av</w:t>
      </w:r>
      <w:r w:rsidR="00781B87">
        <w:t xml:space="preserve"> </w:t>
      </w:r>
      <w:proofErr w:type="spellStart"/>
      <w:r w:rsidR="00781B87">
        <w:t>betalaktamantibiotika</w:t>
      </w:r>
      <w:proofErr w:type="spellEnd"/>
      <w:r w:rsidR="00781B87">
        <w:t>.</w:t>
      </w:r>
      <w:r w:rsidR="00D21D52">
        <w:t xml:space="preserve"> </w:t>
      </w:r>
    </w:p>
    <w:p w14:paraId="2BF404FF" w14:textId="4E37C6D3" w:rsidR="00C01560" w:rsidRPr="00752C6F" w:rsidRDefault="00F03EE7" w:rsidP="00C01560">
      <w:r w:rsidRPr="00752C6F">
        <w:t>Tillägg gällande ultr</w:t>
      </w:r>
      <w:r w:rsidR="00752C6F" w:rsidRPr="00752C6F">
        <w:t>a</w:t>
      </w:r>
      <w:r w:rsidRPr="00752C6F">
        <w:t xml:space="preserve">ljudsväggledd inläggning, samt </w:t>
      </w:r>
      <w:r w:rsidR="00752C6F" w:rsidRPr="00752C6F">
        <w:t xml:space="preserve">rekommendation avseende </w:t>
      </w:r>
      <w:proofErr w:type="spellStart"/>
      <w:r w:rsidR="00752C6F" w:rsidRPr="00752C6F">
        <w:t>koagulationsprover</w:t>
      </w:r>
      <w:proofErr w:type="spellEnd"/>
      <w:r w:rsidR="00752C6F" w:rsidRPr="00752C6F">
        <w:t xml:space="preserve"> inför inläggning.</w:t>
      </w:r>
    </w:p>
    <w:p w14:paraId="0C919680" w14:textId="77777777" w:rsidR="004F6DBB" w:rsidRDefault="004F6DBB" w:rsidP="00C01560">
      <w:pPr>
        <w:pStyle w:val="Rubrik2"/>
      </w:pPr>
      <w:bookmarkStart w:id="2" w:name="_Toc212700998"/>
      <w:r w:rsidRPr="00737FDD">
        <w:t>Innehållsförteckning</w:t>
      </w:r>
      <w:bookmarkEnd w:id="2"/>
    </w:p>
    <w:p w14:paraId="485A2DBF" w14:textId="15E7CBB9" w:rsidR="00951869" w:rsidRDefault="007C13EF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rStyle w:val="Hyperlnk"/>
          <w:bCs/>
        </w:rPr>
        <w:fldChar w:fldCharType="begin"/>
      </w:r>
      <w:r>
        <w:rPr>
          <w:rStyle w:val="Hyperlnk"/>
          <w:bCs/>
        </w:rPr>
        <w:instrText xml:space="preserve"> TOC \h \z \t "Rubrik 2;1;Rubrik 3;1;Faktaruta rubrik;3" </w:instrText>
      </w:r>
      <w:r>
        <w:rPr>
          <w:rStyle w:val="Hyperlnk"/>
          <w:bCs/>
        </w:rPr>
        <w:fldChar w:fldCharType="separate"/>
      </w:r>
      <w:hyperlink w:anchor="_Toc212700997" w:history="1">
        <w:r w:rsidR="00951869" w:rsidRPr="00065DB3">
          <w:rPr>
            <w:rStyle w:val="Hyperlnk"/>
            <w:rFonts w:eastAsia="MS Gothic"/>
            <w:noProof/>
          </w:rPr>
          <w:t>Förändringar sedan föregående version</w:t>
        </w:r>
        <w:r w:rsidR="00951869">
          <w:rPr>
            <w:noProof/>
            <w:webHidden/>
          </w:rPr>
          <w:tab/>
        </w:r>
        <w:r w:rsidR="00951869">
          <w:rPr>
            <w:noProof/>
            <w:webHidden/>
          </w:rPr>
          <w:fldChar w:fldCharType="begin"/>
        </w:r>
        <w:r w:rsidR="00951869">
          <w:rPr>
            <w:noProof/>
            <w:webHidden/>
          </w:rPr>
          <w:instrText xml:space="preserve"> PAGEREF _Toc212700997 \h </w:instrText>
        </w:r>
        <w:r w:rsidR="00951869">
          <w:rPr>
            <w:noProof/>
            <w:webHidden/>
          </w:rPr>
        </w:r>
        <w:r w:rsidR="00951869">
          <w:rPr>
            <w:noProof/>
            <w:webHidden/>
          </w:rPr>
          <w:fldChar w:fldCharType="separate"/>
        </w:r>
        <w:r w:rsidR="00951869">
          <w:rPr>
            <w:noProof/>
            <w:webHidden/>
          </w:rPr>
          <w:t>1</w:t>
        </w:r>
        <w:r w:rsidR="00951869">
          <w:rPr>
            <w:noProof/>
            <w:webHidden/>
          </w:rPr>
          <w:fldChar w:fldCharType="end"/>
        </w:r>
      </w:hyperlink>
    </w:p>
    <w:p w14:paraId="4699DE4A" w14:textId="2D7D6832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0998" w:history="1">
        <w:r w:rsidRPr="00065DB3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_Toc212700998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7F197EC" w14:textId="25D37092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0999" w:history="1">
        <w:r w:rsidRPr="00065DB3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_Toc212700999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A5E06D0" w14:textId="1571ED15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00" w:history="1">
        <w:r w:rsidRPr="00065DB3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4381760" w14:textId="2D3E82BD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01" w:history="1">
        <w:r w:rsidRPr="00065DB3">
          <w:rPr>
            <w:rStyle w:val="Hyperlnk"/>
            <w:rFonts w:eastAsia="MS Gothic"/>
            <w:noProof/>
          </w:rPr>
          <w:t>Uppdukning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6E5B876" w14:textId="5DCE8899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02" w:history="1">
        <w:r w:rsidRPr="00065DB3">
          <w:rPr>
            <w:rStyle w:val="Hyperlnk"/>
            <w:rFonts w:eastAsia="MS Gothic"/>
            <w:noProof/>
          </w:rPr>
          <w:t>Förberedelse av patient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5E240A3" w14:textId="516BC5CD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03" w:history="1">
        <w:r w:rsidRPr="00065DB3">
          <w:rPr>
            <w:rStyle w:val="Hyperlnk"/>
            <w:rFonts w:eastAsia="MS Gothic"/>
            <w:noProof/>
          </w:rPr>
          <w:t>Val av kärl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3D688C6" w14:textId="5155B744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04" w:history="1">
        <w:r w:rsidRPr="00065DB3">
          <w:rPr>
            <w:rStyle w:val="Hyperlnk"/>
            <w:rFonts w:eastAsia="MS Gothic"/>
            <w:noProof/>
          </w:rPr>
          <w:t>Val av kateter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84A12C9" w14:textId="2CD99FA2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05" w:history="1">
        <w:r w:rsidRPr="00065DB3">
          <w:rPr>
            <w:rStyle w:val="Hyperlnk"/>
            <w:rFonts w:eastAsia="MS Gothic"/>
            <w:noProof/>
          </w:rPr>
          <w:t>Inläggning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CBF705B" w14:textId="18D0AAED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06" w:history="1">
        <w:r w:rsidRPr="00065DB3">
          <w:rPr>
            <w:rStyle w:val="Hyperlnk"/>
            <w:rFonts w:eastAsia="MS Gothic"/>
            <w:noProof/>
          </w:rPr>
          <w:t>Byte av CVK över ledare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746038A" w14:textId="1CE0DE6B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07" w:history="1">
        <w:r w:rsidRPr="00065DB3">
          <w:rPr>
            <w:rStyle w:val="Hyperlnk"/>
            <w:rFonts w:eastAsia="MS Gothic"/>
            <w:noProof/>
          </w:rPr>
          <w:t>Funktionskontroll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4028C9D" w14:textId="004DCBC9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08" w:history="1">
        <w:r w:rsidRPr="00065DB3">
          <w:rPr>
            <w:rStyle w:val="Hyperlnk"/>
            <w:rFonts w:eastAsia="MS Gothic"/>
            <w:noProof/>
          </w:rPr>
          <w:t>Fixation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0D947D1" w14:textId="4B587245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09" w:history="1">
        <w:r w:rsidRPr="00065DB3">
          <w:rPr>
            <w:rStyle w:val="Hyperlnk"/>
            <w:rFonts w:eastAsia="MS Gothic"/>
            <w:noProof/>
          </w:rPr>
          <w:t>Förband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AA4DC2B" w14:textId="6AB8DB76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10" w:history="1">
        <w:r w:rsidRPr="00065DB3">
          <w:rPr>
            <w:rStyle w:val="Hyperlnk"/>
            <w:rFonts w:eastAsia="MS Gothic"/>
            <w:noProof/>
          </w:rPr>
          <w:t>Infartsvägar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19F1CC9" w14:textId="3CF73E23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11" w:history="1">
        <w:r w:rsidRPr="00065DB3">
          <w:rPr>
            <w:rStyle w:val="Hyperlnk"/>
            <w:rFonts w:eastAsia="MS Gothic"/>
            <w:noProof/>
          </w:rPr>
          <w:t>Röntgen och uppföljning av 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0202995" w14:textId="45857304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12" w:history="1">
        <w:r w:rsidRPr="00065DB3">
          <w:rPr>
            <w:rStyle w:val="Hyperlnk"/>
            <w:rFonts w:eastAsia="MS Gothic"/>
            <w:noProof/>
          </w:rPr>
          <w:t>Dokumentation av CVK-inläggning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CE7F572" w14:textId="1CA70101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13" w:history="1">
        <w:r w:rsidRPr="00065DB3">
          <w:rPr>
            <w:rStyle w:val="Hyperlnk"/>
            <w:rFonts w:eastAsia="MS Gothic"/>
            <w:noProof/>
          </w:rPr>
          <w:t>CVK-inläggning på patienter som kommer på remiss från vårdavdelning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9BFF8B9" w14:textId="6F6B02D1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14" w:history="1">
        <w:r w:rsidRPr="00065DB3">
          <w:rPr>
            <w:rStyle w:val="Hyperlnk"/>
            <w:rFonts w:eastAsia="MS Gothic"/>
            <w:noProof/>
          </w:rPr>
          <w:t>Skötsel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44B590AC" w14:textId="4482576F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15" w:history="1">
        <w:r w:rsidRPr="00065DB3">
          <w:rPr>
            <w:rStyle w:val="Hyperlnk"/>
            <w:rFonts w:eastAsia="MS Gothic"/>
            <w:noProof/>
          </w:rPr>
          <w:t>Injektion / infusion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047BEA8F" w14:textId="39226788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16" w:history="1">
        <w:r w:rsidRPr="00065DB3">
          <w:rPr>
            <w:rStyle w:val="Hyperlnk"/>
            <w:rFonts w:eastAsia="MS Gothic"/>
            <w:noProof/>
          </w:rPr>
          <w:t>Kopplingsschema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20E21BC9" w14:textId="1DB235CC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17" w:history="1">
        <w:r w:rsidRPr="00065DB3">
          <w:rPr>
            <w:rStyle w:val="Hyperlnk"/>
            <w:rFonts w:eastAsia="MS Gothic"/>
            <w:noProof/>
          </w:rPr>
          <w:t>Läkemedel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1D50AB77" w14:textId="74E1DAB5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18" w:history="1">
        <w:r w:rsidRPr="00065DB3">
          <w:rPr>
            <w:rStyle w:val="Hyperlnk"/>
            <w:rFonts w:eastAsia="MS Gothic"/>
            <w:noProof/>
          </w:rPr>
          <w:t>Avlägsnande av CVK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3ACEA59C" w14:textId="16521E82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19" w:history="1">
        <w:r w:rsidRPr="00065DB3">
          <w:rPr>
            <w:rStyle w:val="Hyperlnk"/>
            <w:rFonts w:eastAsia="MS Gothic"/>
            <w:noProof/>
          </w:rPr>
          <w:t>Odling av CVK-spets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24B4200D" w14:textId="25AA497C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20" w:history="1">
        <w:r w:rsidRPr="00065DB3">
          <w:rPr>
            <w:rStyle w:val="Hyperlnk"/>
            <w:rFonts w:eastAsia="MS Gothic"/>
            <w:noProof/>
          </w:rPr>
          <w:t>Komplikationer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2D3E460D" w14:textId="0F347875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21" w:history="1">
        <w:r w:rsidRPr="00065DB3">
          <w:rPr>
            <w:rStyle w:val="Hyperlnk"/>
            <w:rFonts w:eastAsia="MS Gothic"/>
            <w:noProof/>
          </w:rPr>
          <w:t>Relaterad 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49122475" w14:textId="4449BBD8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22" w:history="1">
        <w:r w:rsidRPr="00065DB3">
          <w:rPr>
            <w:rStyle w:val="Hyperlnk"/>
            <w:rFonts w:eastAsia="MS Gothic"/>
            <w:noProof/>
          </w:rPr>
          <w:t>Granskare/arbetsgrupp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580D7E22" w14:textId="6EB28640" w:rsidR="00951869" w:rsidRDefault="00951869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701023" w:history="1">
        <w:r w:rsidRPr="00065DB3">
          <w:rPr>
            <w:rStyle w:val="Hyperlnk"/>
            <w:rFonts w:eastAsia="MS Gothic"/>
            <w:noProof/>
          </w:rPr>
          <w:t>Referenser och relaterade dokument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_Toc212701023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3F90AF7E" w14:textId="18ACD232" w:rsidR="007155D5" w:rsidRDefault="007C13EF" w:rsidP="00737FDD">
      <w:pPr>
        <w:pStyle w:val="Rubrik2"/>
      </w:pPr>
      <w:r>
        <w:rPr>
          <w:rStyle w:val="Hyperlnk"/>
          <w:rFonts w:ascii="Times New Roman" w:eastAsia="Times New Roman" w:hAnsi="Times New Roman" w:cs="Times New Roman"/>
          <w:bCs w:val="0"/>
          <w:sz w:val="24"/>
          <w:szCs w:val="24"/>
        </w:rPr>
        <w:fldChar w:fldCharType="end"/>
      </w:r>
      <w:bookmarkStart w:id="3" w:name="_Toc212700999"/>
      <w:r w:rsidR="008C7F0C" w:rsidRPr="00737FDD">
        <w:t>Bakgrund</w:t>
      </w:r>
      <w:r w:rsidR="00A37870">
        <w:t xml:space="preserve"> och </w:t>
      </w:r>
      <w:r w:rsidR="00023FF4">
        <w:t>syfte</w:t>
      </w:r>
      <w:bookmarkEnd w:id="3"/>
    </w:p>
    <w:p w14:paraId="5C2211A9" w14:textId="527A49BE" w:rsidR="00851CD6" w:rsidRDefault="00851CD6" w:rsidP="00851CD6">
      <w:r>
        <w:t xml:space="preserve">Säker och pålitlig </w:t>
      </w:r>
      <w:proofErr w:type="spellStart"/>
      <w:r>
        <w:t>venaccess</w:t>
      </w:r>
      <w:proofErr w:type="spellEnd"/>
      <w:r>
        <w:t xml:space="preserve"> är mycket viktigt inom modern sjukvård. Detta åstadkoms vanligtvis via perifer </w:t>
      </w:r>
      <w:proofErr w:type="spellStart"/>
      <w:r>
        <w:t>venkateter</w:t>
      </w:r>
      <w:proofErr w:type="spellEnd"/>
      <w:r>
        <w:t xml:space="preserve"> (PVK), men andra alternativ behövs i vissa situationer. </w:t>
      </w:r>
    </w:p>
    <w:p w14:paraId="77CBFC4A" w14:textId="77777777" w:rsidR="00716CB4" w:rsidRDefault="00851CD6" w:rsidP="00716CB4">
      <w:r>
        <w:t xml:space="preserve">Inom slutenvård, och framför allt inom intensivvård, används i stor omfattning central </w:t>
      </w:r>
      <w:proofErr w:type="spellStart"/>
      <w:r>
        <w:t>venkateter</w:t>
      </w:r>
      <w:proofErr w:type="spellEnd"/>
      <w:r>
        <w:t xml:space="preserve"> (CVK), bland annat för hemodynamisk monitorering, vätsketillförsel, behandling med kärlretande läkemedel, övrig läkemedelsadministration, total parenteral nutrition (TPN) samt provtagning.</w:t>
      </w:r>
      <w:r w:rsidR="00716CB4" w:rsidRPr="00716CB4">
        <w:t xml:space="preserve"> </w:t>
      </w:r>
    </w:p>
    <w:p w14:paraId="6E43B67A" w14:textId="63D51AE4" w:rsidR="00851CD6" w:rsidRPr="0046373A" w:rsidRDefault="00716CB4" w:rsidP="00851CD6">
      <w:r>
        <w:t>Syftet med denna rutin är att säkerställa säker hantering av centrala infarter och minska risken för komplikationer vid inläggning, handhavande och avveckling.</w:t>
      </w:r>
    </w:p>
    <w:p w14:paraId="3D63C760" w14:textId="120EB97C" w:rsidR="005218AA" w:rsidRPr="00065A6B" w:rsidRDefault="00065A6B" w:rsidP="00737FDD">
      <w:pPr>
        <w:pStyle w:val="Rubrik2"/>
      </w:pPr>
      <w:bookmarkStart w:id="4" w:name="_Toc212701000"/>
      <w:r w:rsidRPr="00065A6B">
        <w:t>Utförande</w:t>
      </w:r>
      <w:bookmarkEnd w:id="4"/>
    </w:p>
    <w:p w14:paraId="74880C6B" w14:textId="77777777" w:rsidR="001B0DDC" w:rsidRPr="001B0DDC" w:rsidRDefault="001B0DDC" w:rsidP="001B0DDC">
      <w:pPr>
        <w:pStyle w:val="Rubrik3"/>
      </w:pPr>
      <w:bookmarkStart w:id="5" w:name="_Toc212701001"/>
      <w:r w:rsidRPr="001B0DDC">
        <w:t>Uppdukning</w:t>
      </w:r>
      <w:bookmarkEnd w:id="5"/>
    </w:p>
    <w:p w14:paraId="2251532B" w14:textId="42587DF8" w:rsidR="001B0DDC" w:rsidRPr="001B0DDC" w:rsidRDefault="001B0DDC" w:rsidP="001B0DDC">
      <w:pPr>
        <w:pStyle w:val="Punktlista"/>
      </w:pPr>
      <w:r w:rsidRPr="001B0DDC">
        <w:t>Material enligt lista på CVK-låda</w:t>
      </w:r>
    </w:p>
    <w:p w14:paraId="24F05A7C" w14:textId="77777777" w:rsidR="001B0DDC" w:rsidRPr="001B0DDC" w:rsidRDefault="001B0DDC" w:rsidP="001B0DDC">
      <w:pPr>
        <w:pStyle w:val="Punktlista"/>
      </w:pPr>
      <w:r w:rsidRPr="001B0DDC">
        <w:t>Se till att spritat rullbord finns på salen. Placera CVK-lådan på nedersta hyllan på bordet, tillsammans med tillkommande material enligt listan som sitter på lådan.</w:t>
      </w:r>
    </w:p>
    <w:p w14:paraId="33CC13ED" w14:textId="77777777" w:rsidR="001B0DDC" w:rsidRPr="001B0DDC" w:rsidRDefault="001B0DDC" w:rsidP="001B0DDC">
      <w:pPr>
        <w:pStyle w:val="Punktlista"/>
      </w:pPr>
      <w:r w:rsidRPr="001B0DDC">
        <w:t>Uppdukning av instrument skall ske med steril uppdukningsteknik och utförs företrädesvis i särskilt rum av två personer. Vanligtvis är det läkaren som dukar upp, med assistans av undersköterska eller sjuksköterska.</w:t>
      </w:r>
    </w:p>
    <w:p w14:paraId="28296705" w14:textId="04C4772E" w:rsidR="001B0DDC" w:rsidRPr="00354622" w:rsidRDefault="001B0DDC" w:rsidP="00354622">
      <w:pPr>
        <w:pStyle w:val="Punktlista"/>
      </w:pPr>
      <w:r w:rsidRPr="001B0DDC">
        <w:t>Uppdukaren ska ha mössa, munskydd och sterila handskar. Assistenten ska ha mössa och munskydd.</w:t>
      </w:r>
    </w:p>
    <w:p w14:paraId="576204F4" w14:textId="77777777" w:rsidR="001B0DDC" w:rsidRPr="001B0DDC" w:rsidRDefault="001B0DDC" w:rsidP="00354622">
      <w:pPr>
        <w:pStyle w:val="Rubrik3"/>
      </w:pPr>
      <w:bookmarkStart w:id="6" w:name="_Toc212701002"/>
      <w:r w:rsidRPr="001B0DDC">
        <w:t>Förberedelse av patient</w:t>
      </w:r>
      <w:bookmarkEnd w:id="6"/>
    </w:p>
    <w:p w14:paraId="6664F22F" w14:textId="77777777" w:rsidR="001B0DDC" w:rsidRPr="00354622" w:rsidRDefault="001B0DDC" w:rsidP="00AA20DF">
      <w:pPr>
        <w:pStyle w:val="MellanrubrikVGR"/>
      </w:pPr>
      <w:r w:rsidRPr="00354622">
        <w:t>Provtagning före inläggning</w:t>
      </w:r>
    </w:p>
    <w:p w14:paraId="12FC26F3" w14:textId="4D9F88F2" w:rsidR="00102858" w:rsidRPr="00F03EE7" w:rsidRDefault="00102858" w:rsidP="00AA20DF">
      <w:r>
        <w:t xml:space="preserve">Patienter utan misstänkt koagulationsrubbning behöver inte utredas </w:t>
      </w:r>
      <w:r w:rsidR="3C10FC46">
        <w:t>med</w:t>
      </w:r>
      <w:r>
        <w:t xml:space="preserve"> koagulationsprover före CVK-inläggning. I situationer med känd eller misstänkt koagulationsrubbning</w:t>
      </w:r>
      <w:r w:rsidR="00EA0D82">
        <w:t>, inklusive pågående behandling med antikoagulantia</w:t>
      </w:r>
      <w:r w:rsidR="0085742C">
        <w:t xml:space="preserve">, bör </w:t>
      </w:r>
      <w:r>
        <w:t>basala koagulationsprover (PK</w:t>
      </w:r>
      <w:r w:rsidR="00F03EE7">
        <w:t xml:space="preserve">, </w:t>
      </w:r>
      <w:r>
        <w:t>APTT</w:t>
      </w:r>
      <w:r w:rsidR="00F03EE7">
        <w:t xml:space="preserve"> och TPK</w:t>
      </w:r>
      <w:r>
        <w:t>) kontrolleras.</w:t>
      </w:r>
    </w:p>
    <w:p w14:paraId="49ABE458" w14:textId="35F0A6BB" w:rsidR="001B0DDC" w:rsidRPr="001B0DDC" w:rsidRDefault="001B0DDC" w:rsidP="00AA20DF">
      <w:r>
        <w:lastRenderedPageBreak/>
        <w:t xml:space="preserve">Anestesi/IVA-läkare ansvarar för att kontrollera </w:t>
      </w:r>
      <w:r w:rsidR="760D6E3E">
        <w:t>svar på förekommande provsvar,</w:t>
      </w:r>
      <w:r>
        <w:t xml:space="preserve"> APTT, PK och TPK</w:t>
      </w:r>
      <w:r w:rsidR="12DD1BE9">
        <w:t xml:space="preserve"> och ta ställning till om nya prover behövs inför CVK-inläggning</w:t>
      </w:r>
      <w:r>
        <w:t xml:space="preserve">. </w:t>
      </w:r>
      <w:bookmarkStart w:id="7" w:name="_Hlk143254977"/>
      <w:r w:rsidR="09898878">
        <w:t>Hos p</w:t>
      </w:r>
      <w:r>
        <w:t>atient som kommer till AnOpIVA på remiss för detta</w:t>
      </w:r>
      <w:bookmarkEnd w:id="7"/>
      <w:r>
        <w:t xml:space="preserve">, ansvarar remitterande läkare/patientansvarig läkare på vårdavdelning för provtagning, se stycke </w:t>
      </w:r>
      <w:r w:rsidRPr="6E513D38">
        <w:rPr>
          <w:i/>
          <w:iCs/>
        </w:rPr>
        <w:t>CVK-inläggning på patienter som kommer på remiss från vårdavdelning</w:t>
      </w:r>
      <w:r>
        <w:t>.</w:t>
      </w:r>
    </w:p>
    <w:p w14:paraId="6263D3B1" w14:textId="77777777" w:rsidR="001B0DDC" w:rsidRPr="00354622" w:rsidRDefault="001B0DDC" w:rsidP="00CA287F">
      <w:pPr>
        <w:pStyle w:val="MellanrubrikVGR"/>
      </w:pPr>
      <w:r w:rsidRPr="00354622">
        <w:t xml:space="preserve">Övervakning </w:t>
      </w:r>
    </w:p>
    <w:p w14:paraId="2ABD1155" w14:textId="77777777" w:rsidR="001B0DDC" w:rsidRPr="001B0DDC" w:rsidRDefault="001B0DDC" w:rsidP="00CA287F">
      <w:r w:rsidRPr="001B0DDC">
        <w:t xml:space="preserve">Patienten övervakas alltid med </w:t>
      </w:r>
      <w:proofErr w:type="spellStart"/>
      <w:r w:rsidRPr="001B0DDC">
        <w:t>pulsoximetri</w:t>
      </w:r>
      <w:proofErr w:type="spellEnd"/>
      <w:r w:rsidRPr="001B0DDC">
        <w:t xml:space="preserve"> och EKG vid CVK-inläggning.</w:t>
      </w:r>
    </w:p>
    <w:p w14:paraId="324EB02A" w14:textId="77777777" w:rsidR="001B0DDC" w:rsidRPr="00354622" w:rsidRDefault="001B0DDC" w:rsidP="00CA287F">
      <w:pPr>
        <w:pStyle w:val="MellanrubrikVGR"/>
      </w:pPr>
      <w:r w:rsidRPr="00354622">
        <w:t>Op-område</w:t>
      </w:r>
    </w:p>
    <w:p w14:paraId="2CA91AE2" w14:textId="558FAFA5" w:rsidR="001B0DDC" w:rsidRPr="001B0DDC" w:rsidRDefault="001B0DDC" w:rsidP="00CA287F">
      <w:r w:rsidRPr="001B0DDC">
        <w:t>Om behov finns görs håravkortning. Använd en hudvänlig metod som t</w:t>
      </w:r>
      <w:r w:rsidR="00E00252">
        <w:t>ill exempel</w:t>
      </w:r>
      <w:r w:rsidRPr="001B0DDC">
        <w:t xml:space="preserve"> en trimmer. Bör inte göras med rakhyvel eller rakapparat då detta kan skapa sår i huden, vilket kan öka risken för CVK-relaterad infektion.</w:t>
      </w:r>
    </w:p>
    <w:p w14:paraId="6E790945" w14:textId="77777777" w:rsidR="001B0DDC" w:rsidRPr="001B0DDC" w:rsidRDefault="001B0DDC" w:rsidP="00354622">
      <w:pPr>
        <w:pStyle w:val="Rubrik3"/>
      </w:pPr>
      <w:bookmarkStart w:id="8" w:name="_Toc212701003"/>
      <w:r w:rsidRPr="001B0DDC">
        <w:t>Val av kärl</w:t>
      </w:r>
      <w:bookmarkEnd w:id="8"/>
    </w:p>
    <w:p w14:paraId="34658C9C" w14:textId="77777777" w:rsidR="001B0DDC" w:rsidRPr="00354622" w:rsidRDefault="001B0DDC" w:rsidP="00CA287F">
      <w:pPr>
        <w:pStyle w:val="MellanrubrikVGR"/>
      </w:pPr>
      <w:r w:rsidRPr="00354622">
        <w:t xml:space="preserve">V. </w:t>
      </w:r>
      <w:proofErr w:type="spellStart"/>
      <w:r w:rsidRPr="00354622">
        <w:t>jugularis</w:t>
      </w:r>
      <w:proofErr w:type="spellEnd"/>
      <w:r w:rsidRPr="00354622">
        <w:t xml:space="preserve"> interna</w:t>
      </w:r>
    </w:p>
    <w:p w14:paraId="66FF7CA4" w14:textId="03B81033" w:rsidR="001B0DDC" w:rsidRPr="001B0DDC" w:rsidRDefault="001B0DDC" w:rsidP="00CA287F">
      <w:r w:rsidRPr="001B0DDC">
        <w:t>Ofta förstahandsval för patient på IVA, särskilt för patient med påverkade koagulationsparametrar.</w:t>
      </w:r>
    </w:p>
    <w:p w14:paraId="725D8A59" w14:textId="77777777" w:rsidR="001B0DDC" w:rsidRPr="00354622" w:rsidRDefault="001B0DDC" w:rsidP="00CA287F">
      <w:pPr>
        <w:pStyle w:val="MellanrubrikVGR"/>
      </w:pPr>
      <w:r w:rsidRPr="00354622">
        <w:t xml:space="preserve">V. </w:t>
      </w:r>
      <w:proofErr w:type="spellStart"/>
      <w:r w:rsidRPr="00354622">
        <w:t>subclavia</w:t>
      </w:r>
      <w:proofErr w:type="spellEnd"/>
    </w:p>
    <w:p w14:paraId="2BDB5C2D" w14:textId="73F2D905" w:rsidR="001B0DDC" w:rsidRPr="001B0DDC" w:rsidRDefault="001B0DDC" w:rsidP="00CA287F">
      <w:r w:rsidRPr="001B0DDC">
        <w:t>Används med fördel hos patienter på vårdavdelning som ska ha långvarig antibiotikabehandling eller TPN. Patient kan gå hem med CVK för fortsatt skötsel av hemsjukvården.</w:t>
      </w:r>
    </w:p>
    <w:p w14:paraId="196C0085" w14:textId="77777777" w:rsidR="001B0DDC" w:rsidRPr="00354622" w:rsidRDefault="001B0DDC" w:rsidP="00CA287F">
      <w:pPr>
        <w:pStyle w:val="MellanrubrikVGR"/>
      </w:pPr>
      <w:r w:rsidRPr="00354622">
        <w:t xml:space="preserve">V. </w:t>
      </w:r>
      <w:proofErr w:type="spellStart"/>
      <w:r w:rsidRPr="00354622">
        <w:t>femoralis</w:t>
      </w:r>
      <w:proofErr w:type="spellEnd"/>
    </w:p>
    <w:p w14:paraId="610420B8" w14:textId="1C9BF96D" w:rsidR="00694B58" w:rsidRDefault="001B0DDC" w:rsidP="00CA287F">
      <w:r w:rsidRPr="001B0DDC">
        <w:t xml:space="preserve">Används när v </w:t>
      </w:r>
      <w:proofErr w:type="spellStart"/>
      <w:r w:rsidRPr="001B0DDC">
        <w:t>jugularis</w:t>
      </w:r>
      <w:proofErr w:type="spellEnd"/>
      <w:r w:rsidRPr="001B0DDC">
        <w:t xml:space="preserve"> och </w:t>
      </w:r>
      <w:proofErr w:type="spellStart"/>
      <w:r w:rsidRPr="001B0DDC">
        <w:t>subclavia</w:t>
      </w:r>
      <w:proofErr w:type="spellEnd"/>
      <w:r w:rsidRPr="001B0DDC">
        <w:t xml:space="preserve"> ej är tillgängliga/lämpliga. Nackdel med v </w:t>
      </w:r>
      <w:proofErr w:type="spellStart"/>
      <w:r w:rsidRPr="001B0DDC">
        <w:t>femoralis</w:t>
      </w:r>
      <w:proofErr w:type="spellEnd"/>
      <w:r w:rsidRPr="001B0DDC">
        <w:t xml:space="preserve"> är främst den ökade risken för infektion.</w:t>
      </w:r>
    </w:p>
    <w:p w14:paraId="3FB7234C" w14:textId="776CA3B7" w:rsidR="00743762" w:rsidRPr="00696176" w:rsidRDefault="00743762" w:rsidP="008A0C2A">
      <w:pPr>
        <w:pStyle w:val="Rubrik3"/>
        <w:rPr>
          <w:color w:val="auto"/>
        </w:rPr>
      </w:pPr>
      <w:bookmarkStart w:id="9" w:name="_Toc212701004"/>
      <w:r w:rsidRPr="00696176">
        <w:rPr>
          <w:color w:val="auto"/>
        </w:rPr>
        <w:t>Val av kateter</w:t>
      </w:r>
      <w:bookmarkEnd w:id="9"/>
    </w:p>
    <w:p w14:paraId="2E5B9AE6" w14:textId="550D9846" w:rsidR="006C245F" w:rsidRPr="00696176" w:rsidRDefault="006C245F" w:rsidP="00743762">
      <w:r w:rsidRPr="00696176">
        <w:t>Ansvarig läkare beslutar om vilken kateter som ska läggas in.</w:t>
      </w:r>
    </w:p>
    <w:p w14:paraId="265C8DD4" w14:textId="306E41AA" w:rsidR="006C245F" w:rsidRPr="00696176" w:rsidRDefault="00130245" w:rsidP="00743762">
      <w:r w:rsidRPr="00696176">
        <w:t xml:space="preserve">Vid inläggning av CVK på patient som kommer på remiss från vårdavdelning är </w:t>
      </w:r>
      <w:r w:rsidR="00F75AF5" w:rsidRPr="00696176">
        <w:t xml:space="preserve">CVK med </w:t>
      </w:r>
      <w:r w:rsidR="00373207" w:rsidRPr="00696176">
        <w:t>en</w:t>
      </w:r>
      <w:r w:rsidR="00F75AF5" w:rsidRPr="00696176">
        <w:t xml:space="preserve"> </w:t>
      </w:r>
      <w:r w:rsidR="00232EA9">
        <w:t xml:space="preserve">lumen </w:t>
      </w:r>
      <w:r w:rsidR="00A74FFA">
        <w:t>förstahandsval. Om däremot behov av provtagning finns, eller patienten planeras för operation inom närliggande tid, väljs i första hand en CVK med 2 lumen.</w:t>
      </w:r>
    </w:p>
    <w:p w14:paraId="2DCDBFC5" w14:textId="318E5FC8" w:rsidR="00F75AF5" w:rsidRPr="00696176" w:rsidRDefault="006E6503" w:rsidP="00743762">
      <w:r>
        <w:t>Vid inläggning av CVK på IVA</w:t>
      </w:r>
      <w:r w:rsidR="007B45F9">
        <w:t>-</w:t>
      </w:r>
      <w:r>
        <w:t>patient</w:t>
      </w:r>
      <w:r w:rsidR="003C778A">
        <w:t>,</w:t>
      </w:r>
      <w:r>
        <w:t xml:space="preserve"> där behov av kontinuerlig infusion av antibiotika </w:t>
      </w:r>
      <w:r w:rsidR="007B45F9">
        <w:t xml:space="preserve">eller infusion med flera inotropa </w:t>
      </w:r>
      <w:r w:rsidR="00FB3181">
        <w:t xml:space="preserve">läkemedel </w:t>
      </w:r>
      <w:r>
        <w:t xml:space="preserve">förväntas </w:t>
      </w:r>
      <w:r w:rsidR="003B74A7">
        <w:t>behövas</w:t>
      </w:r>
      <w:r>
        <w:t xml:space="preserve">, </w:t>
      </w:r>
      <w:r w:rsidR="00373207">
        <w:t>används CVK med fem lumen.</w:t>
      </w:r>
      <w:r w:rsidR="00FB3181">
        <w:t xml:space="preserve"> I övriga fall </w:t>
      </w:r>
      <w:r w:rsidR="005C550E">
        <w:t>är CVK med fyra lumen vanligen förstahandsvalet.</w:t>
      </w:r>
    </w:p>
    <w:p w14:paraId="4D1529CE" w14:textId="27D8B57C" w:rsidR="008A0C2A" w:rsidRPr="008A0C2A" w:rsidRDefault="008A0C2A" w:rsidP="008A0C2A">
      <w:pPr>
        <w:pStyle w:val="Rubrik3"/>
      </w:pPr>
      <w:bookmarkStart w:id="10" w:name="_Toc212701005"/>
      <w:r w:rsidRPr="008A0C2A">
        <w:lastRenderedPageBreak/>
        <w:t>Inläggning</w:t>
      </w:r>
      <w:bookmarkEnd w:id="10"/>
    </w:p>
    <w:p w14:paraId="27002398" w14:textId="2DFA909D" w:rsidR="007D0781" w:rsidRPr="00740194" w:rsidRDefault="007D0781" w:rsidP="008A0C2A">
      <w:r>
        <w:t xml:space="preserve">Ultraljudsvägledning </w:t>
      </w:r>
      <w:r w:rsidR="003900D4">
        <w:t xml:space="preserve">är idag </w:t>
      </w:r>
      <w:r w:rsidR="00CE3691">
        <w:t>ett standardförfarande</w:t>
      </w:r>
      <w:r w:rsidR="531FAA43">
        <w:t xml:space="preserve"> </w:t>
      </w:r>
      <w:r>
        <w:t xml:space="preserve">för att underlätta proceduren, minska obehaget för patienten och undvika komplikationer. Inläggningen </w:t>
      </w:r>
      <w:r w:rsidR="401491FE">
        <w:t>kan även med fördel</w:t>
      </w:r>
      <w:r>
        <w:t xml:space="preserve"> föregås av en översiktlig scanning av det tänkta insticksstället/kärlet</w:t>
      </w:r>
      <w:r w:rsidR="00740194">
        <w:t>, samt eventuella alternativ,</w:t>
      </w:r>
      <w:r>
        <w:t xml:space="preserve"> för att försöka utesluta trombos/stenos och ge en uppfattning om svårighetsgraden (kärlstorlek, andningsvariation, djup, aberranta kärl</w:t>
      </w:r>
      <w:r w:rsidR="004450DB">
        <w:t>)</w:t>
      </w:r>
      <w:r>
        <w:t>.</w:t>
      </w:r>
    </w:p>
    <w:p w14:paraId="3FF1A937" w14:textId="1786BCA7" w:rsidR="008A0C2A" w:rsidRPr="008A0C2A" w:rsidRDefault="008A0C2A" w:rsidP="008A0C2A">
      <w:r w:rsidRPr="008A0C2A">
        <w:t xml:space="preserve">CVK-inläggning är att betrakta som ett operativt ingrepp. Arbeta enligt </w:t>
      </w:r>
      <w:r w:rsidRPr="008A0C2A">
        <w:rPr>
          <w:i/>
          <w:iCs/>
        </w:rPr>
        <w:t xml:space="preserve">Checklista för Central </w:t>
      </w:r>
      <w:proofErr w:type="spellStart"/>
      <w:r w:rsidRPr="008A0C2A">
        <w:rPr>
          <w:i/>
          <w:iCs/>
        </w:rPr>
        <w:t>Venkateter</w:t>
      </w:r>
      <w:proofErr w:type="spellEnd"/>
      <w:r w:rsidRPr="008A0C2A">
        <w:rPr>
          <w:i/>
          <w:iCs/>
        </w:rPr>
        <w:t xml:space="preserve"> (CVK) – Säkerhetsåtgärder vid CVK-inläggning </w:t>
      </w:r>
      <w:r w:rsidRPr="008A0C2A">
        <w:t>(Bilaga 1).</w:t>
      </w:r>
    </w:p>
    <w:p w14:paraId="4760C5DE" w14:textId="567EE78C" w:rsidR="008A0C2A" w:rsidRPr="008A0C2A" w:rsidRDefault="008A0C2A" w:rsidP="007822D5">
      <w:r w:rsidRPr="008A0C2A">
        <w:t xml:space="preserve">Komplettera med att använda checklista </w:t>
      </w:r>
      <w:r w:rsidRPr="008A0C2A">
        <w:rPr>
          <w:i/>
          <w:iCs/>
        </w:rPr>
        <w:t>Time-out inför åtgärd</w:t>
      </w:r>
      <w:r w:rsidRPr="008A0C2A">
        <w:t xml:space="preserve"> som finns på </w:t>
      </w:r>
      <w:r w:rsidR="00F81FAA">
        <w:t>varje IVA-rum</w:t>
      </w:r>
      <w:r w:rsidRPr="008A0C2A">
        <w:t>, samt i SharePoint.</w:t>
      </w:r>
    </w:p>
    <w:p w14:paraId="6693B734" w14:textId="77777777" w:rsidR="008A0C2A" w:rsidRPr="008A0C2A" w:rsidRDefault="008A0C2A" w:rsidP="00763913">
      <w:pPr>
        <w:pStyle w:val="Rubrik3"/>
      </w:pPr>
      <w:bookmarkStart w:id="11" w:name="_Toc212701006"/>
      <w:r w:rsidRPr="008A0C2A">
        <w:t>Byte av CVK över ledare</w:t>
      </w:r>
      <w:bookmarkEnd w:id="11"/>
    </w:p>
    <w:p w14:paraId="25F039C2" w14:textId="4A080512" w:rsidR="008A0C2A" w:rsidRPr="008A0C2A" w:rsidRDefault="008A0C2A" w:rsidP="00763913">
      <w:r>
        <w:t xml:space="preserve">Vid byte av CVK över ledare tillämpas samma sterila rutiner som vid ordinär inläggning. Beakta risk för kontaminering och därmed </w:t>
      </w:r>
      <w:r w:rsidR="374E571B">
        <w:t xml:space="preserve">ökad risk för </w:t>
      </w:r>
      <w:r>
        <w:t>infektion.</w:t>
      </w:r>
    </w:p>
    <w:p w14:paraId="0BE495EE" w14:textId="77777777" w:rsidR="008A0C2A" w:rsidRPr="008A0C2A" w:rsidRDefault="008A0C2A" w:rsidP="00763913">
      <w:pPr>
        <w:pStyle w:val="Rubrik3"/>
      </w:pPr>
      <w:bookmarkStart w:id="12" w:name="_Toc212701007"/>
      <w:r w:rsidRPr="008A0C2A">
        <w:t>Funktionskontroll</w:t>
      </w:r>
      <w:bookmarkEnd w:id="12"/>
    </w:p>
    <w:p w14:paraId="6E102317" w14:textId="1F1ED45C" w:rsidR="008A0C2A" w:rsidRPr="008A0C2A" w:rsidRDefault="008A0C2A" w:rsidP="00763913">
      <w:pPr>
        <w:rPr>
          <w:b/>
          <w:bCs/>
        </w:rPr>
      </w:pPr>
      <w:r w:rsidRPr="008A0C2A">
        <w:t xml:space="preserve">Funktionskontroll görs med backflöde, genom aspiration i den proximala och distala skänkeln. </w:t>
      </w:r>
    </w:p>
    <w:p w14:paraId="7C1F0B5C" w14:textId="77777777" w:rsidR="008A0C2A" w:rsidRPr="008A0C2A" w:rsidRDefault="008A0C2A" w:rsidP="00763913">
      <w:pPr>
        <w:pStyle w:val="Rubrik3"/>
      </w:pPr>
      <w:bookmarkStart w:id="13" w:name="_Toc212701008"/>
      <w:proofErr w:type="spellStart"/>
      <w:r w:rsidRPr="008A0C2A">
        <w:t>Fixation</w:t>
      </w:r>
      <w:bookmarkEnd w:id="13"/>
      <w:proofErr w:type="spellEnd"/>
    </w:p>
    <w:p w14:paraId="4E03B8BD" w14:textId="77777777" w:rsidR="008A0C2A" w:rsidRPr="008A0C2A" w:rsidRDefault="008A0C2A" w:rsidP="00763913">
      <w:pPr>
        <w:pStyle w:val="Punktlista"/>
      </w:pPr>
      <w:proofErr w:type="spellStart"/>
      <w:r w:rsidRPr="008A0C2A">
        <w:t>CVKn</w:t>
      </w:r>
      <w:proofErr w:type="spellEnd"/>
      <w:r w:rsidRPr="008A0C2A">
        <w:t xml:space="preserve"> fixeras med Monofilamentsutur.</w:t>
      </w:r>
    </w:p>
    <w:p w14:paraId="5EFE618C" w14:textId="5CA9E703" w:rsidR="008A0C2A" w:rsidRPr="00763913" w:rsidRDefault="008A0C2A" w:rsidP="00763913">
      <w:pPr>
        <w:pStyle w:val="Punktlista"/>
      </w:pPr>
      <w:r w:rsidRPr="008A0C2A">
        <w:t>Den sutureras i huden med två suturer i både den fasta vingen och i den lösa vingen närmast insticksstället.</w:t>
      </w:r>
    </w:p>
    <w:p w14:paraId="5FF125C7" w14:textId="77777777" w:rsidR="008A0C2A" w:rsidRPr="008A0C2A" w:rsidRDefault="008A0C2A" w:rsidP="007822D5">
      <w:pPr>
        <w:pStyle w:val="Rubrik3"/>
      </w:pPr>
      <w:bookmarkStart w:id="14" w:name="_Toc212701009"/>
      <w:r w:rsidRPr="008A0C2A">
        <w:t>Förband</w:t>
      </w:r>
      <w:bookmarkEnd w:id="14"/>
      <w:r w:rsidRPr="008A0C2A">
        <w:t xml:space="preserve"> </w:t>
      </w:r>
    </w:p>
    <w:p w14:paraId="41432F0A" w14:textId="77777777" w:rsidR="008A0C2A" w:rsidRPr="008A0C2A" w:rsidRDefault="008A0C2A" w:rsidP="007822D5">
      <w:pPr>
        <w:pStyle w:val="Punktlista"/>
      </w:pPr>
      <w:r w:rsidRPr="008A0C2A">
        <w:t>Katetern täcks med ett högpermeabelt polyuretanförband anpassat för CVK, där insticksstället är väl synligt i mitten av det transparenta fönstret.</w:t>
      </w:r>
    </w:p>
    <w:p w14:paraId="4970741D" w14:textId="77777777" w:rsidR="008A0C2A" w:rsidRPr="008A0C2A" w:rsidRDefault="008A0C2A" w:rsidP="007822D5">
      <w:pPr>
        <w:pStyle w:val="Punktlista"/>
      </w:pPr>
      <w:r w:rsidRPr="008A0C2A">
        <w:t xml:space="preserve">För bättre </w:t>
      </w:r>
      <w:proofErr w:type="spellStart"/>
      <w:r w:rsidRPr="008A0C2A">
        <w:t>fixation</w:t>
      </w:r>
      <w:proofErr w:type="spellEnd"/>
      <w:r w:rsidRPr="008A0C2A">
        <w:t xml:space="preserve"> kan </w:t>
      </w:r>
      <w:proofErr w:type="spellStart"/>
      <w:r w:rsidRPr="008A0C2A">
        <w:t>Cavilon</w:t>
      </w:r>
      <w:proofErr w:type="spellEnd"/>
      <w:r w:rsidRPr="008A0C2A">
        <w:t xml:space="preserve"> appliceras. Skall ej göras direkt över insticksstället.</w:t>
      </w:r>
    </w:p>
    <w:p w14:paraId="7A23626F" w14:textId="77777777" w:rsidR="008A0C2A" w:rsidRPr="008A0C2A" w:rsidRDefault="008A0C2A" w:rsidP="007822D5">
      <w:pPr>
        <w:pStyle w:val="Punktlista"/>
      </w:pPr>
      <w:r w:rsidRPr="008A0C2A">
        <w:t>Se till att förbandet sluter tätt och att inga luftkanaler leder in till insticksstället.</w:t>
      </w:r>
    </w:p>
    <w:p w14:paraId="7E40D6B8" w14:textId="1802E2D2" w:rsidR="008A0C2A" w:rsidRPr="007822D5" w:rsidRDefault="008A0C2A" w:rsidP="007822D5">
      <w:pPr>
        <w:pStyle w:val="Punktlista"/>
      </w:pPr>
      <w:r w:rsidRPr="008A0C2A">
        <w:t xml:space="preserve">Markera på förbandet omläggningens datum. </w:t>
      </w:r>
    </w:p>
    <w:p w14:paraId="187A3BFE" w14:textId="77777777" w:rsidR="008A0C2A" w:rsidRPr="008A0C2A" w:rsidRDefault="008A0C2A" w:rsidP="007822D5">
      <w:pPr>
        <w:pStyle w:val="Rubrik3"/>
      </w:pPr>
      <w:bookmarkStart w:id="15" w:name="_Toc212701010"/>
      <w:r w:rsidRPr="008A0C2A">
        <w:t>Infartsvägar</w:t>
      </w:r>
      <w:bookmarkEnd w:id="15"/>
    </w:p>
    <w:p w14:paraId="245C4F86" w14:textId="77777777" w:rsidR="008A0C2A" w:rsidRPr="008A0C2A" w:rsidRDefault="008A0C2A" w:rsidP="007822D5">
      <w:pPr>
        <w:pStyle w:val="Punktlista"/>
      </w:pPr>
      <w:r w:rsidRPr="008A0C2A">
        <w:t>Samtliga trevägskranar, injektionsmembran, eventuella backventiler och infusionsaggregat byts till nya när ny CVK läggs. Läkemedelsspruta i pump kan behållas.</w:t>
      </w:r>
    </w:p>
    <w:p w14:paraId="04638FC4" w14:textId="70A6DAA7" w:rsidR="008A0C2A" w:rsidRPr="008A0C2A" w:rsidRDefault="008A0C2A" w:rsidP="007822D5">
      <w:pPr>
        <w:pStyle w:val="Punktlista"/>
      </w:pPr>
      <w:r w:rsidRPr="008A0C2A">
        <w:t xml:space="preserve">Alla trevägskranar/svansar genomspolas med </w:t>
      </w:r>
      <w:proofErr w:type="spellStart"/>
      <w:r w:rsidRPr="008A0C2A">
        <w:t>NaCl</w:t>
      </w:r>
      <w:proofErr w:type="spellEnd"/>
      <w:r w:rsidRPr="008A0C2A">
        <w:t xml:space="preserve"> </w:t>
      </w:r>
      <w:r w:rsidR="006C0B87">
        <w:t>innan</w:t>
      </w:r>
      <w:r w:rsidRPr="008A0C2A">
        <w:t xml:space="preserve"> uppkoppling.</w:t>
      </w:r>
    </w:p>
    <w:p w14:paraId="7A8EFBA3" w14:textId="77777777" w:rsidR="008A0C2A" w:rsidRPr="008A0C2A" w:rsidRDefault="008A0C2A" w:rsidP="007822D5">
      <w:pPr>
        <w:pStyle w:val="Punktlista"/>
      </w:pPr>
      <w:r w:rsidRPr="008A0C2A">
        <w:t xml:space="preserve">Samtliga trevägskranar närmast katetern ska vara märkta med blå CVK-etikett med datum och signatur. </w:t>
      </w:r>
    </w:p>
    <w:p w14:paraId="11480B25" w14:textId="693DC5C4" w:rsidR="008A0C2A" w:rsidRPr="007822D5" w:rsidRDefault="008A0C2A" w:rsidP="007822D5">
      <w:pPr>
        <w:pStyle w:val="Punktlista"/>
      </w:pPr>
      <w:r w:rsidRPr="008A0C2A">
        <w:t xml:space="preserve">Samtliga infusionsaggregat ska vara märkta med datum och läkemedelsnamn. </w:t>
      </w:r>
    </w:p>
    <w:p w14:paraId="13E04CD5" w14:textId="77777777" w:rsidR="008A0C2A" w:rsidRPr="008A0C2A" w:rsidRDefault="008A0C2A" w:rsidP="007822D5">
      <w:pPr>
        <w:pStyle w:val="Rubrik3"/>
        <w:rPr>
          <w:color w:val="FF0000"/>
        </w:rPr>
      </w:pPr>
      <w:bookmarkStart w:id="16" w:name="_Toc212701011"/>
      <w:r w:rsidRPr="008A0C2A">
        <w:lastRenderedPageBreak/>
        <w:t>Röntgen och uppföljning av svar</w:t>
      </w:r>
      <w:bookmarkEnd w:id="16"/>
    </w:p>
    <w:p w14:paraId="1EF0384F" w14:textId="56E4A07F" w:rsidR="008A0C2A" w:rsidRPr="008A0C2A" w:rsidRDefault="008A0C2A" w:rsidP="0A6C3E37">
      <w:pPr>
        <w:pStyle w:val="Liststycke"/>
      </w:pPr>
      <w:r>
        <w:t xml:space="preserve">Vid CVK-inläggning på IVA-patient beslutar ansvarig IVA-läkare om kontrollröntgen ska göras. Röntgensvaret följs upp av patientansvarig </w:t>
      </w:r>
      <w:r w:rsidR="3CA37255">
        <w:t>narkos</w:t>
      </w:r>
      <w:r>
        <w:t>läkare. Patientansvarig sjuksköterska</w:t>
      </w:r>
      <w:r w:rsidR="382D677A">
        <w:t xml:space="preserve"> på</w:t>
      </w:r>
      <w:r>
        <w:t xml:space="preserve"> hjälper till att bevaka om röntgensvar inkommit och skall handläggas. Förekomst av inkomna och osignerade röntgensvar skall också kontrolleras aktivt vid varje rond </w:t>
      </w:r>
    </w:p>
    <w:p w14:paraId="00ACF9A2" w14:textId="77777777" w:rsidR="008A0C2A" w:rsidRPr="008A0C2A" w:rsidRDefault="008A0C2A" w:rsidP="007822D5">
      <w:pPr>
        <w:pStyle w:val="Liststycke"/>
        <w:numPr>
          <w:ilvl w:val="0"/>
          <w:numId w:val="40"/>
        </w:numPr>
      </w:pPr>
      <w:r w:rsidRPr="008A0C2A">
        <w:t xml:space="preserve">Vid CVK-inläggning på patient som kommer på remiss från vårdavdelning, utförs alltid kontrollröntgen. CVK-inläggande läkare ansvarar för att skriva röntgenremiss. </w:t>
      </w:r>
      <w:proofErr w:type="spellStart"/>
      <w:r w:rsidRPr="008A0C2A">
        <w:t>CVK:n</w:t>
      </w:r>
      <w:proofErr w:type="spellEnd"/>
      <w:r w:rsidRPr="008A0C2A">
        <w:t xml:space="preserve"> kan tas i bruk när inläggande narkosläkare godkänt den för användning. Inläggande narkosläkare, eller den läkare som fått uppgiften delegerad till sig, ansvarar för att avdelningen blir kontaktad och informerad om/när CVK får lov att användas utifrån röntgensvar eller egen bedömning. Om ansvarig narkosläkare avslutat sitt arbetspass går ansvaret över till narkosjour. </w:t>
      </w:r>
    </w:p>
    <w:p w14:paraId="7537D2FB" w14:textId="16DBF956" w:rsidR="008A0C2A" w:rsidRPr="007822D5" w:rsidRDefault="008A0C2A" w:rsidP="007822D5">
      <w:pPr>
        <w:pStyle w:val="Liststycke"/>
        <w:numPr>
          <w:ilvl w:val="0"/>
          <w:numId w:val="40"/>
        </w:numPr>
      </w:pPr>
      <w:r w:rsidRPr="008A0C2A">
        <w:t>Vid inläggning av CVK på poliklinisk patient följs röntgensvaret upp av CVK-inläggande läkare, eller den läkare som fått uppgiften delegerad till sig. Svar ska signeras innan patienten går hem.</w:t>
      </w:r>
    </w:p>
    <w:p w14:paraId="79A5E971" w14:textId="77777777" w:rsidR="008A0C2A" w:rsidRPr="008A0C2A" w:rsidRDefault="008A0C2A" w:rsidP="007822D5">
      <w:pPr>
        <w:pStyle w:val="Rubrik3"/>
      </w:pPr>
      <w:bookmarkStart w:id="17" w:name="_Toc212701012"/>
      <w:r w:rsidRPr="008A0C2A">
        <w:t>Dokumentation av CVK-inläggning</w:t>
      </w:r>
      <w:bookmarkEnd w:id="17"/>
    </w:p>
    <w:p w14:paraId="0A7D5D1D" w14:textId="77777777" w:rsidR="00A762E8" w:rsidRDefault="008A0C2A" w:rsidP="007822D5">
      <w:pPr>
        <w:pStyle w:val="Punktlista"/>
      </w:pPr>
      <w:r w:rsidRPr="008A0C2A">
        <w:t xml:space="preserve">Inläggning av CVK dokumenteras av CVK-inläggande läkare i </w:t>
      </w:r>
      <w:r w:rsidRPr="008A0C2A">
        <w:rPr>
          <w:i/>
          <w:iCs/>
        </w:rPr>
        <w:t>Infarter, Utfarter</w:t>
      </w:r>
      <w:r w:rsidRPr="008A0C2A">
        <w:t xml:space="preserve"> i </w:t>
      </w:r>
      <w:proofErr w:type="spellStart"/>
      <w:r w:rsidRPr="008A0C2A">
        <w:t>Melior</w:t>
      </w:r>
      <w:proofErr w:type="spellEnd"/>
      <w:r w:rsidRPr="008A0C2A">
        <w:t xml:space="preserve">. Här dokumenteras inläggningsdatum, antal lumen och vilket kärl. </w:t>
      </w:r>
    </w:p>
    <w:p w14:paraId="0055D901" w14:textId="743403A9" w:rsidR="003E04A6" w:rsidRDefault="008A0C2A" w:rsidP="007822D5">
      <w:pPr>
        <w:pStyle w:val="Punktlista"/>
      </w:pPr>
      <w:r w:rsidRPr="008A0C2A">
        <w:t>I fri text skrivs relevant information, t</w:t>
      </w:r>
      <w:r w:rsidR="00291025">
        <w:t>ill exempel</w:t>
      </w:r>
      <w:r w:rsidRPr="008A0C2A">
        <w:t xml:space="preserve"> komplikationer, om lokalbedövning använts, verifierat backflöde i samtliga skänklar, om </w:t>
      </w:r>
      <w:proofErr w:type="spellStart"/>
      <w:r w:rsidRPr="008A0C2A">
        <w:t>CVK:n</w:t>
      </w:r>
      <w:proofErr w:type="spellEnd"/>
      <w:r w:rsidRPr="008A0C2A">
        <w:t xml:space="preserve"> kan användas innan röntgenkontroll, antal stick samt namnet på CVK-inläggande läkare.</w:t>
      </w:r>
      <w:bookmarkStart w:id="18" w:name="_Hlk143247195"/>
    </w:p>
    <w:p w14:paraId="6DE834E4" w14:textId="7B622C99" w:rsidR="008A0C2A" w:rsidRPr="008A0C2A" w:rsidRDefault="008A0C2A" w:rsidP="003E04A6">
      <w:pPr>
        <w:pStyle w:val="Rubrik3"/>
      </w:pPr>
      <w:bookmarkStart w:id="19" w:name="_Toc212701013"/>
      <w:r w:rsidRPr="008A0C2A">
        <w:t>CVK-inläggning på patienter som kommer på remiss från vårdavdelning</w:t>
      </w:r>
      <w:bookmarkEnd w:id="19"/>
    </w:p>
    <w:bookmarkEnd w:id="18"/>
    <w:p w14:paraId="7CAA0CBA" w14:textId="0669D89C" w:rsidR="008A0C2A" w:rsidRPr="008A0C2A" w:rsidRDefault="008A0C2A" w:rsidP="007822D5">
      <w:pPr>
        <w:pStyle w:val="Punktlista"/>
      </w:pPr>
      <w:r w:rsidRPr="008A0C2A">
        <w:t xml:space="preserve">Patientansvarig avdelning faxar remiss till IVA </w:t>
      </w:r>
    </w:p>
    <w:p w14:paraId="22B74119" w14:textId="77777777" w:rsidR="008A0C2A" w:rsidRPr="008A0C2A" w:rsidRDefault="008A0C2A" w:rsidP="007822D5">
      <w:pPr>
        <w:pStyle w:val="Punktlista"/>
      </w:pPr>
      <w:r w:rsidRPr="008A0C2A">
        <w:t xml:space="preserve">Innan remissen faxas ska patientansvarig läkare på </w:t>
      </w:r>
      <w:proofErr w:type="spellStart"/>
      <w:r w:rsidRPr="008A0C2A">
        <w:t>bakavdelning</w:t>
      </w:r>
      <w:proofErr w:type="spellEnd"/>
      <w:r w:rsidRPr="008A0C2A">
        <w:t xml:space="preserve"> se över att patientens blödningsprover med PK, APTT och TPK är aktuella. Vid osäkerhet eller svårighet att ta proverna kan narkosläkare på IVA rådfrågas.</w:t>
      </w:r>
    </w:p>
    <w:p w14:paraId="6B4911CE" w14:textId="77777777" w:rsidR="008A0C2A" w:rsidRPr="008A0C2A" w:rsidRDefault="008A0C2A" w:rsidP="007822D5">
      <w:pPr>
        <w:pStyle w:val="Punktlista"/>
      </w:pPr>
      <w:r w:rsidRPr="008A0C2A">
        <w:t>PPA på IVA tar hand om remissen och koordinerar med IVA-1 läkare, samt utser patientansvarig sjuksköterska och/eller undersköterska som ska assistera vid ingreppet.</w:t>
      </w:r>
    </w:p>
    <w:p w14:paraId="6D3CEEBD" w14:textId="4BC4A9AC" w:rsidR="008A0C2A" w:rsidRPr="008A0C2A" w:rsidRDefault="00443535" w:rsidP="007822D5">
      <w:pPr>
        <w:pStyle w:val="Punktlista"/>
      </w:pPr>
      <w:r>
        <w:t>PPA eller u</w:t>
      </w:r>
      <w:r w:rsidR="008A0C2A" w:rsidRPr="008A0C2A">
        <w:t xml:space="preserve">tsedd patientansvarig sjuksköterska på </w:t>
      </w:r>
      <w:proofErr w:type="spellStart"/>
      <w:r w:rsidR="008A0C2A" w:rsidRPr="008A0C2A">
        <w:t>postop</w:t>
      </w:r>
      <w:proofErr w:type="spellEnd"/>
      <w:r w:rsidR="008A0C2A" w:rsidRPr="008A0C2A">
        <w:t xml:space="preserve"> ringer ner patienten till bestämd tid och tar i samband med det emot rapport från patientansvarig sjuksköterska från avdelning. Rapporten bör vara kortfattad och ges enligt SBAR.</w:t>
      </w:r>
    </w:p>
    <w:p w14:paraId="559FBFDF" w14:textId="77777777" w:rsidR="008A0C2A" w:rsidRPr="008A0C2A" w:rsidRDefault="008A0C2A" w:rsidP="007822D5">
      <w:pPr>
        <w:pStyle w:val="Punktlista"/>
      </w:pPr>
      <w:r w:rsidRPr="008A0C2A">
        <w:t>Undersköterska, eller vid behov sjuksköterska, assisterar ansvarig narkosläkare vid ingreppet.</w:t>
      </w:r>
    </w:p>
    <w:p w14:paraId="6C90A78C" w14:textId="563D6AFE" w:rsidR="008A0C2A" w:rsidRPr="008A0C2A" w:rsidRDefault="008A0C2A" w:rsidP="007822D5">
      <w:pPr>
        <w:pStyle w:val="Punktlista"/>
      </w:pPr>
      <w:r w:rsidRPr="008A0C2A">
        <w:lastRenderedPageBreak/>
        <w:t>Patientansvarig sjuksköterska stämmer av med röntgen gällande tid. Får patienten en tid för röntgen i nära anslutning till ingreppet</w:t>
      </w:r>
      <w:r w:rsidR="00974261">
        <w:t>,</w:t>
      </w:r>
      <w:r w:rsidRPr="008A0C2A">
        <w:t xml:space="preserve"> kan patienten åka till avdelning via röntgen. Annars åker patienten till avdelning och väntar på röntgen därifrån.</w:t>
      </w:r>
    </w:p>
    <w:p w14:paraId="0478A863" w14:textId="77777777" w:rsidR="008A0C2A" w:rsidRPr="008A0C2A" w:rsidRDefault="008A0C2A" w:rsidP="007822D5">
      <w:pPr>
        <w:pStyle w:val="Punktlista"/>
      </w:pPr>
      <w:r w:rsidRPr="008A0C2A">
        <w:t xml:space="preserve">Ansvarig narkosläkare dokumenterar i </w:t>
      </w:r>
      <w:proofErr w:type="spellStart"/>
      <w:r w:rsidRPr="008A0C2A">
        <w:t>Melior</w:t>
      </w:r>
      <w:proofErr w:type="spellEnd"/>
      <w:r w:rsidRPr="008A0C2A">
        <w:rPr>
          <w:color w:val="FF0000"/>
        </w:rPr>
        <w:t xml:space="preserve"> </w:t>
      </w:r>
      <w:r w:rsidRPr="008A0C2A">
        <w:t xml:space="preserve">under </w:t>
      </w:r>
      <w:r w:rsidRPr="008A0C2A">
        <w:rPr>
          <w:i/>
          <w:iCs/>
        </w:rPr>
        <w:t>Fria aktiviteter – Infarter / utfarter</w:t>
      </w:r>
      <w:r w:rsidRPr="008A0C2A">
        <w:t xml:space="preserve"> enligt stycke </w:t>
      </w:r>
      <w:r w:rsidRPr="008A0C2A">
        <w:rPr>
          <w:i/>
          <w:iCs/>
        </w:rPr>
        <w:t>Dokumentation av CVK-inläggning</w:t>
      </w:r>
      <w:r w:rsidRPr="008A0C2A">
        <w:t xml:space="preserve">. Remiss för röntgen skrivs. Godkännande av användning enligt </w:t>
      </w:r>
      <w:r w:rsidRPr="008A0C2A">
        <w:rPr>
          <w:i/>
          <w:iCs/>
        </w:rPr>
        <w:t>Röntgen och uppföljning av svar</w:t>
      </w:r>
      <w:r w:rsidRPr="008A0C2A">
        <w:t xml:space="preserve">. </w:t>
      </w:r>
    </w:p>
    <w:p w14:paraId="3B2470B5" w14:textId="2C111ED6" w:rsidR="00027E0D" w:rsidRDefault="008A0C2A" w:rsidP="007822D5">
      <w:pPr>
        <w:pStyle w:val="Punktlista"/>
      </w:pPr>
      <w:r w:rsidRPr="008A0C2A">
        <w:t xml:space="preserve">Ansvarig sjuksköterska registrerar patienten i </w:t>
      </w:r>
      <w:proofErr w:type="spellStart"/>
      <w:r w:rsidRPr="008A0C2A">
        <w:t>Orbit</w:t>
      </w:r>
      <w:proofErr w:type="spellEnd"/>
      <w:r w:rsidRPr="008A0C2A">
        <w:t xml:space="preserve"> som </w:t>
      </w:r>
      <w:r w:rsidRPr="008A0C2A">
        <w:rPr>
          <w:i/>
          <w:iCs/>
        </w:rPr>
        <w:t>Externt uppdrag</w:t>
      </w:r>
      <w:r w:rsidRPr="008A0C2A">
        <w:t xml:space="preserve"> när patienten åker från IVA.</w:t>
      </w:r>
    </w:p>
    <w:p w14:paraId="103F83FC" w14:textId="323BCC96" w:rsidR="008A0C2A" w:rsidRPr="008A0C2A" w:rsidRDefault="008A0C2A" w:rsidP="007822D5">
      <w:pPr>
        <w:pStyle w:val="Rubrik3"/>
      </w:pPr>
      <w:bookmarkStart w:id="20" w:name="_Toc212701014"/>
      <w:r w:rsidRPr="008A0C2A">
        <w:t>Skötsel</w:t>
      </w:r>
      <w:bookmarkEnd w:id="20"/>
    </w:p>
    <w:p w14:paraId="6FB706AD" w14:textId="77777777" w:rsidR="008A0C2A" w:rsidRPr="007822D5" w:rsidRDefault="008A0C2A" w:rsidP="00974261">
      <w:pPr>
        <w:pStyle w:val="MellanrubrikVGR"/>
      </w:pPr>
      <w:r w:rsidRPr="007822D5">
        <w:t>Daglig inspektion, utvärdering och dokumentation</w:t>
      </w:r>
    </w:p>
    <w:p w14:paraId="5B881A86" w14:textId="77777777" w:rsidR="008A0C2A" w:rsidRPr="008A0C2A" w:rsidRDefault="008A0C2A" w:rsidP="007822D5">
      <w:pPr>
        <w:pStyle w:val="Punktlista"/>
      </w:pPr>
      <w:r w:rsidRPr="008A0C2A">
        <w:t xml:space="preserve">Insticksställe och suturer ska inspekteras dagligen avseende rodnad, svullnad, värmeökning samt </w:t>
      </w:r>
      <w:proofErr w:type="spellStart"/>
      <w:r w:rsidRPr="008A0C2A">
        <w:t>purulent</w:t>
      </w:r>
      <w:proofErr w:type="spellEnd"/>
      <w:r w:rsidRPr="008A0C2A">
        <w:t xml:space="preserve"> sekretion.</w:t>
      </w:r>
    </w:p>
    <w:p w14:paraId="0F6E744E" w14:textId="77777777" w:rsidR="008A0C2A" w:rsidRPr="008A0C2A" w:rsidRDefault="008A0C2A" w:rsidP="007822D5">
      <w:pPr>
        <w:pStyle w:val="Punktlista"/>
      </w:pPr>
      <w:r w:rsidRPr="008A0C2A">
        <w:t>Daglig utvärdering av behov av kvarliggande CVK ska göras av läkare.</w:t>
      </w:r>
    </w:p>
    <w:p w14:paraId="1B707DD9" w14:textId="77777777" w:rsidR="008A0C2A" w:rsidRPr="008A0C2A" w:rsidRDefault="008A0C2A" w:rsidP="007822D5">
      <w:pPr>
        <w:pStyle w:val="Punktlista"/>
      </w:pPr>
      <w:r w:rsidRPr="008A0C2A">
        <w:t xml:space="preserve">Åtgärder som: inspektion av insticksställe, omläggning och byte av trevägskranar samt fortsatt behov av CVK dokumenteras av ansvarig sjuksköterska i </w:t>
      </w:r>
      <w:proofErr w:type="spellStart"/>
      <w:r w:rsidRPr="008A0C2A">
        <w:t>Melior</w:t>
      </w:r>
      <w:proofErr w:type="spellEnd"/>
      <w:r w:rsidRPr="008A0C2A">
        <w:t xml:space="preserve"> under </w:t>
      </w:r>
      <w:r w:rsidRPr="008A0C2A">
        <w:rPr>
          <w:i/>
          <w:iCs/>
        </w:rPr>
        <w:t>Skötsel av Infart (Infarter, utfarter)</w:t>
      </w:r>
      <w:r w:rsidRPr="008A0C2A">
        <w:t xml:space="preserve">. </w:t>
      </w:r>
    </w:p>
    <w:p w14:paraId="0F0EBBBB" w14:textId="0D4DF56B" w:rsidR="008A0C2A" w:rsidRPr="007822D5" w:rsidRDefault="008A0C2A" w:rsidP="007822D5">
      <w:pPr>
        <w:pStyle w:val="Punktlista"/>
      </w:pPr>
      <w:r w:rsidRPr="008A0C2A">
        <w:t xml:space="preserve">Omläggning och byte av trevägskranar och infusionsslangar dokumenteras även på </w:t>
      </w:r>
      <w:r w:rsidRPr="008A0C2A">
        <w:rPr>
          <w:i/>
          <w:iCs/>
        </w:rPr>
        <w:t>Checklista: Omläggning och byte</w:t>
      </w:r>
      <w:r w:rsidRPr="008A0C2A">
        <w:t xml:space="preserve"> vid patientplats.</w:t>
      </w:r>
    </w:p>
    <w:p w14:paraId="4344B7B2" w14:textId="77777777" w:rsidR="008A0C2A" w:rsidRPr="00095A17" w:rsidRDefault="008A0C2A" w:rsidP="00974261">
      <w:pPr>
        <w:pStyle w:val="MellanrubrikVGR"/>
      </w:pPr>
      <w:r w:rsidRPr="00095A17">
        <w:t>Omläggning</w:t>
      </w:r>
    </w:p>
    <w:p w14:paraId="3E47FB6F" w14:textId="77777777" w:rsidR="008A0C2A" w:rsidRPr="008A0C2A" w:rsidRDefault="008A0C2A" w:rsidP="00095A17">
      <w:pPr>
        <w:pStyle w:val="Punktlista"/>
        <w:rPr>
          <w:b/>
          <w:bCs/>
        </w:rPr>
      </w:pPr>
      <w:r w:rsidRPr="008A0C2A">
        <w:t>Omläggning görs var tredje dag eller vid behov. Det ska inte finnas blod eller pus under förbandet eller luftkanaler som leder in till insticksstället.</w:t>
      </w:r>
    </w:p>
    <w:p w14:paraId="6A85AE02" w14:textId="77777777" w:rsidR="008A0C2A" w:rsidRPr="008A0C2A" w:rsidRDefault="008A0C2A" w:rsidP="00095A17">
      <w:pPr>
        <w:pStyle w:val="Punktlista"/>
      </w:pPr>
      <w:r w:rsidRPr="008A0C2A">
        <w:t>Arbeta aseptiskt.</w:t>
      </w:r>
    </w:p>
    <w:p w14:paraId="25717704" w14:textId="77777777" w:rsidR="008A0C2A" w:rsidRPr="008A0C2A" w:rsidRDefault="008A0C2A" w:rsidP="00095A17">
      <w:pPr>
        <w:pStyle w:val="Punktlista"/>
      </w:pPr>
      <w:r w:rsidRPr="008A0C2A">
        <w:t>Spritdesinfektera händerna och ta på handskar och plastförkläde.</w:t>
      </w:r>
    </w:p>
    <w:p w14:paraId="0CEFAAB3" w14:textId="77777777" w:rsidR="008A0C2A" w:rsidRPr="008A0C2A" w:rsidRDefault="008A0C2A" w:rsidP="00095A17">
      <w:pPr>
        <w:pStyle w:val="Punktlista"/>
      </w:pPr>
      <w:r w:rsidRPr="008A0C2A">
        <w:t>Ta bort det gamla förbandet, ta av handskar.</w:t>
      </w:r>
    </w:p>
    <w:p w14:paraId="61744B20" w14:textId="77777777" w:rsidR="008A0C2A" w:rsidRPr="008A0C2A" w:rsidRDefault="008A0C2A" w:rsidP="00095A17">
      <w:pPr>
        <w:pStyle w:val="Punktlista"/>
      </w:pPr>
      <w:r w:rsidRPr="008A0C2A">
        <w:t>Spritdesinfektera händerna och ta på nya handskar.</w:t>
      </w:r>
    </w:p>
    <w:p w14:paraId="4572EA02" w14:textId="77777777" w:rsidR="008A0C2A" w:rsidRPr="008A0C2A" w:rsidRDefault="008A0C2A" w:rsidP="00095A17">
      <w:pPr>
        <w:pStyle w:val="Punktlista"/>
      </w:pPr>
      <w:r w:rsidRPr="008A0C2A">
        <w:t xml:space="preserve">Tvätta instickstället med ren kompress med </w:t>
      </w:r>
      <w:proofErr w:type="spellStart"/>
      <w:r w:rsidRPr="008A0C2A">
        <w:t>klorhexidinsprit</w:t>
      </w:r>
      <w:proofErr w:type="spellEnd"/>
      <w:r w:rsidRPr="008A0C2A">
        <w:t xml:space="preserve"> 5mg/ml under 30 s och låt området lufttorka.</w:t>
      </w:r>
    </w:p>
    <w:p w14:paraId="57D96537" w14:textId="4629CE9F" w:rsidR="008A0C2A" w:rsidRPr="00095A17" w:rsidRDefault="008A0C2A" w:rsidP="00095A17">
      <w:pPr>
        <w:pStyle w:val="Punktlista"/>
      </w:pPr>
      <w:r w:rsidRPr="008A0C2A">
        <w:t>Täck insticksstället med förband särskilt för CVK.</w:t>
      </w:r>
    </w:p>
    <w:p w14:paraId="4A0CD8EE" w14:textId="77777777" w:rsidR="008A0C2A" w:rsidRPr="00095A17" w:rsidRDefault="008A0C2A" w:rsidP="00661D91">
      <w:pPr>
        <w:pStyle w:val="MellanrubrikVGR"/>
      </w:pPr>
      <w:r w:rsidRPr="00095A17">
        <w:t>Byte av aggregat</w:t>
      </w:r>
    </w:p>
    <w:p w14:paraId="69EAF627" w14:textId="77777777" w:rsidR="008A0C2A" w:rsidRPr="008A0C2A" w:rsidRDefault="008A0C2A" w:rsidP="00095A17">
      <w:pPr>
        <w:pStyle w:val="Punktlista"/>
        <w:rPr>
          <w:b/>
          <w:bCs/>
        </w:rPr>
      </w:pPr>
      <w:r w:rsidRPr="008A0C2A">
        <w:t>Byte av trevägskranar/svansar och infusionsaggregat sker var tredje dag.</w:t>
      </w:r>
    </w:p>
    <w:p w14:paraId="677E934B" w14:textId="5172F5B4" w:rsidR="008A0C2A" w:rsidRPr="008A0C2A" w:rsidRDefault="008A0C2A" w:rsidP="00044D71">
      <w:pPr>
        <w:pStyle w:val="Punktlista"/>
        <w:rPr>
          <w:b/>
          <w:bCs/>
        </w:rPr>
      </w:pPr>
      <w:r w:rsidRPr="008A0C2A">
        <w:rPr>
          <w:b/>
          <w:bCs/>
        </w:rPr>
        <w:t>Undantag:</w:t>
      </w:r>
      <w:r w:rsidRPr="008A0C2A">
        <w:t xml:space="preserve"> Vid infusion av TPN och </w:t>
      </w:r>
      <w:proofErr w:type="spellStart"/>
      <w:r w:rsidRPr="008A0C2A">
        <w:t>Propofol</w:t>
      </w:r>
      <w:proofErr w:type="spellEnd"/>
      <w:r w:rsidRPr="008A0C2A">
        <w:t xml:space="preserve"> byts infusionsslang och trevägskran en gång/dygn (vid TPN samtidigt som byte av infusionspåse sker). </w:t>
      </w:r>
    </w:p>
    <w:p w14:paraId="7DE5A08C" w14:textId="77777777" w:rsidR="008A0C2A" w:rsidRPr="00226D62" w:rsidRDefault="008A0C2A" w:rsidP="00661D91">
      <w:pPr>
        <w:pStyle w:val="MellanrubrikVGR"/>
      </w:pPr>
      <w:r w:rsidRPr="00226D62">
        <w:lastRenderedPageBreak/>
        <w:t>Byte av infusionsspruta</w:t>
      </w:r>
    </w:p>
    <w:p w14:paraId="3FBEB4A7" w14:textId="3F803476" w:rsidR="00D82FF0" w:rsidRPr="00044D71" w:rsidRDefault="008A0C2A" w:rsidP="00044D71">
      <w:pPr>
        <w:pStyle w:val="Punktlista"/>
        <w:rPr>
          <w:b/>
          <w:bCs/>
          <w:i/>
          <w:iCs/>
        </w:rPr>
      </w:pPr>
      <w:r w:rsidRPr="008A0C2A">
        <w:t xml:space="preserve">Enligt </w:t>
      </w:r>
      <w:r w:rsidRPr="008A0C2A">
        <w:rPr>
          <w:i/>
          <w:iCs/>
        </w:rPr>
        <w:t>Svensk Läkemedelsstandard</w:t>
      </w:r>
      <w:r w:rsidRPr="008A0C2A">
        <w:t xml:space="preserve"> är hållbarhetstiden för infusion vid rumstemperatur max 12 timmar. IVA Mölndal har beslutat att göra ett lokalt avsteg från denna rekommendation och sätta hållbarhetstid för pågående infusioner till 24 timmar. </w:t>
      </w:r>
    </w:p>
    <w:p w14:paraId="7771BF1E" w14:textId="49BBABE8" w:rsidR="008A0C2A" w:rsidRPr="008A0C2A" w:rsidRDefault="008A0C2A" w:rsidP="00044D71">
      <w:pPr>
        <w:pStyle w:val="Punktlista"/>
        <w:rPr>
          <w:b/>
          <w:bCs/>
          <w:i/>
          <w:iCs/>
        </w:rPr>
      </w:pPr>
      <w:r w:rsidRPr="008A0C2A">
        <w:rPr>
          <w:b/>
          <w:bCs/>
        </w:rPr>
        <w:t>Undantag</w:t>
      </w:r>
      <w:r w:rsidRPr="008A0C2A">
        <w:t xml:space="preserve">: Om något annat specifikt anges i produktresumé samt infusion </w:t>
      </w:r>
      <w:proofErr w:type="spellStart"/>
      <w:r w:rsidRPr="008A0C2A">
        <w:t>Propofol</w:t>
      </w:r>
      <w:proofErr w:type="spellEnd"/>
      <w:r w:rsidRPr="008A0C2A">
        <w:t xml:space="preserve"> som ska bytas var 12:e timme.</w:t>
      </w:r>
    </w:p>
    <w:p w14:paraId="61BDCA0C" w14:textId="77777777" w:rsidR="008A0C2A" w:rsidRPr="008A0C2A" w:rsidRDefault="008A0C2A" w:rsidP="00226D62">
      <w:pPr>
        <w:pStyle w:val="Rubrik3"/>
      </w:pPr>
      <w:bookmarkStart w:id="21" w:name="_Toc212701015"/>
      <w:r w:rsidRPr="008A0C2A">
        <w:t>Injektion / infusion</w:t>
      </w:r>
      <w:bookmarkEnd w:id="21"/>
    </w:p>
    <w:p w14:paraId="48FD1AC8" w14:textId="77777777" w:rsidR="008A0C2A" w:rsidRPr="00226D62" w:rsidRDefault="008A0C2A" w:rsidP="00044D71">
      <w:pPr>
        <w:pStyle w:val="MellanrubrikVGR"/>
      </w:pPr>
      <w:r w:rsidRPr="00226D62">
        <w:t>Injektionsmembran och backventiler</w:t>
      </w:r>
    </w:p>
    <w:p w14:paraId="30F93E21" w14:textId="31509093" w:rsidR="008A0C2A" w:rsidRPr="008A0C2A" w:rsidRDefault="008A0C2A" w:rsidP="00226D62">
      <w:pPr>
        <w:pStyle w:val="Punktlista"/>
        <w:rPr>
          <w:b/>
          <w:bCs/>
        </w:rPr>
      </w:pPr>
      <w:r w:rsidRPr="008A0C2A">
        <w:t xml:space="preserve">På varje infusionsspruta skruvas ett injektionsmembran på, i syfte att förhindra att </w:t>
      </w:r>
      <w:proofErr w:type="gramStart"/>
      <w:r w:rsidRPr="008A0C2A">
        <w:t>luft</w:t>
      </w:r>
      <w:r w:rsidR="00044D71">
        <w:t xml:space="preserve"> </w:t>
      </w:r>
      <w:r w:rsidRPr="008A0C2A">
        <w:t>sugs</w:t>
      </w:r>
      <w:proofErr w:type="gramEnd"/>
      <w:r w:rsidRPr="008A0C2A">
        <w:t xml:space="preserve"> in i slangen vid byte av spruta. </w:t>
      </w:r>
    </w:p>
    <w:p w14:paraId="45EA34B6" w14:textId="77777777" w:rsidR="005D66E6" w:rsidRPr="005D66E6" w:rsidRDefault="008A0C2A" w:rsidP="005D66E6">
      <w:pPr>
        <w:pStyle w:val="Punktlista"/>
        <w:rPr>
          <w:b/>
          <w:bCs/>
        </w:rPr>
      </w:pPr>
      <w:r w:rsidRPr="008A0C2A">
        <w:t>Backventil används endast</w:t>
      </w:r>
    </w:p>
    <w:p w14:paraId="497CEEE2" w14:textId="6CCE6AF5" w:rsidR="008A0C2A" w:rsidRPr="005D66E6" w:rsidRDefault="008A0C2A" w:rsidP="005D66E6">
      <w:pPr>
        <w:pStyle w:val="Punktlista"/>
        <w:numPr>
          <w:ilvl w:val="0"/>
          <w:numId w:val="0"/>
        </w:numPr>
        <w:ind w:left="720"/>
        <w:rPr>
          <w:b/>
          <w:bCs/>
        </w:rPr>
      </w:pPr>
      <w:r w:rsidRPr="008A0C2A">
        <w:t xml:space="preserve">På trevägskran för </w:t>
      </w:r>
      <w:proofErr w:type="spellStart"/>
      <w:r w:rsidRPr="008A0C2A">
        <w:t>inotropi</w:t>
      </w:r>
      <w:proofErr w:type="spellEnd"/>
      <w:r w:rsidRPr="008A0C2A">
        <w:t xml:space="preserve"> </w:t>
      </w:r>
    </w:p>
    <w:p w14:paraId="6A5CD104" w14:textId="3658F41E" w:rsidR="008A0C2A" w:rsidRPr="00226D62" w:rsidRDefault="008A0C2A" w:rsidP="005D66E6">
      <w:pPr>
        <w:pStyle w:val="Punktlista"/>
        <w:numPr>
          <w:ilvl w:val="0"/>
          <w:numId w:val="0"/>
        </w:numPr>
        <w:ind w:left="720"/>
        <w:rPr>
          <w:b/>
          <w:bCs/>
        </w:rPr>
      </w:pPr>
      <w:r w:rsidRPr="008A0C2A">
        <w:t>På trevägskran när flera läkemedel går i samma skänkel. Detta för att förhindra att läkemedlet backar upp i den andra skänkeln.</w:t>
      </w:r>
    </w:p>
    <w:p w14:paraId="05CB6B89" w14:textId="77777777" w:rsidR="008A0C2A" w:rsidRPr="00226D62" w:rsidRDefault="008A0C2A" w:rsidP="005D66E6">
      <w:pPr>
        <w:pStyle w:val="MellanrubrikVGR"/>
      </w:pPr>
      <w:r w:rsidRPr="00226D62">
        <w:t>Handhavande vid injektion / infusion</w:t>
      </w:r>
    </w:p>
    <w:p w14:paraId="67E91B84" w14:textId="77777777" w:rsidR="008A0C2A" w:rsidRPr="008A0C2A" w:rsidRDefault="008A0C2A" w:rsidP="00226D62">
      <w:pPr>
        <w:pStyle w:val="Punktlista"/>
      </w:pPr>
      <w:r w:rsidRPr="008A0C2A">
        <w:t xml:space="preserve">Arbeta utefter aseptiska rutiner. Infartsporten ska desinficeras med </w:t>
      </w:r>
      <w:proofErr w:type="spellStart"/>
      <w:r w:rsidRPr="008A0C2A">
        <w:t>klorhexidinssprit</w:t>
      </w:r>
      <w:proofErr w:type="spellEnd"/>
      <w:r w:rsidRPr="008A0C2A">
        <w:t xml:space="preserve"> 5mg/ml innan användning.</w:t>
      </w:r>
    </w:p>
    <w:p w14:paraId="74D1925B" w14:textId="6C2B7EE0" w:rsidR="008A0C2A" w:rsidRPr="008A0C2A" w:rsidRDefault="008A0C2A" w:rsidP="00226D62">
      <w:pPr>
        <w:pStyle w:val="Punktlista"/>
      </w:pPr>
      <w:r w:rsidRPr="008A0C2A">
        <w:t>Innan administration av läkemedel</w:t>
      </w:r>
      <w:r w:rsidR="00CB05F0">
        <w:t>,</w:t>
      </w:r>
      <w:r w:rsidRPr="008A0C2A">
        <w:t xml:space="preserve"> spola med </w:t>
      </w:r>
      <w:proofErr w:type="spellStart"/>
      <w:r w:rsidRPr="008A0C2A">
        <w:t>NaCl</w:t>
      </w:r>
      <w:proofErr w:type="spellEnd"/>
      <w:r w:rsidRPr="008A0C2A">
        <w:t xml:space="preserve"> och var uppmärksam på att ingen luft sprutas in i systemet. Kontrollera kateterläge genom försiktig aspiration.</w:t>
      </w:r>
    </w:p>
    <w:p w14:paraId="26E8B37B" w14:textId="159FB493" w:rsidR="008A0C2A" w:rsidRPr="008A0C2A" w:rsidRDefault="008A0C2A" w:rsidP="00226D62">
      <w:pPr>
        <w:pStyle w:val="Punktlista"/>
        <w:numPr>
          <w:ilvl w:val="0"/>
          <w:numId w:val="0"/>
        </w:numPr>
        <w:ind w:left="720"/>
      </w:pPr>
      <w:r w:rsidRPr="008A0C2A">
        <w:rPr>
          <w:b/>
          <w:bCs/>
        </w:rPr>
        <w:t>OBS</w:t>
      </w:r>
      <w:r w:rsidRPr="008A0C2A">
        <w:t xml:space="preserve"> på att infusionsslang ska spolas med Glukos före och efter administration av vissa läkemedel, t</w:t>
      </w:r>
      <w:r w:rsidR="00CB05F0">
        <w:t>ill exempel</w:t>
      </w:r>
      <w:r w:rsidRPr="008A0C2A">
        <w:t xml:space="preserve"> </w:t>
      </w:r>
      <w:proofErr w:type="spellStart"/>
      <w:r w:rsidRPr="008A0C2A">
        <w:t>Amiodarone</w:t>
      </w:r>
      <w:proofErr w:type="spellEnd"/>
      <w:r w:rsidRPr="008A0C2A">
        <w:t>.</w:t>
      </w:r>
    </w:p>
    <w:p w14:paraId="6C60C20B" w14:textId="77777777" w:rsidR="00512332" w:rsidRDefault="008A0C2A" w:rsidP="00790260">
      <w:pPr>
        <w:pStyle w:val="Punktlista"/>
      </w:pPr>
      <w:r w:rsidRPr="008A0C2A">
        <w:t xml:space="preserve">CVK spolas med </w:t>
      </w:r>
      <w:r w:rsidR="00691CB8">
        <w:t>5</w:t>
      </w:r>
      <w:r w:rsidR="005A57B4">
        <w:t xml:space="preserve"> – 10 </w:t>
      </w:r>
      <w:r w:rsidRPr="008A0C2A">
        <w:t xml:space="preserve">ml </w:t>
      </w:r>
      <w:proofErr w:type="spellStart"/>
      <w:r w:rsidRPr="008A0C2A">
        <w:t>NaCl</w:t>
      </w:r>
      <w:proofErr w:type="spellEnd"/>
      <w:r w:rsidRPr="008A0C2A">
        <w:t xml:space="preserve"> efter varje användning</w:t>
      </w:r>
      <w:r w:rsidR="00FF5250">
        <w:t>, beroende på användningsfrekvens samt eventuella vätskerestriktioner för patienten</w:t>
      </w:r>
      <w:r w:rsidRPr="008A0C2A">
        <w:t xml:space="preserve">. </w:t>
      </w:r>
    </w:p>
    <w:p w14:paraId="43EFFE46" w14:textId="7ACB82AB" w:rsidR="00F32519" w:rsidRDefault="005A57B4" w:rsidP="00512332">
      <w:pPr>
        <w:pStyle w:val="Punktlista"/>
        <w:numPr>
          <w:ilvl w:val="0"/>
          <w:numId w:val="0"/>
        </w:numPr>
        <w:ind w:left="720"/>
      </w:pPr>
      <w:r>
        <w:t>Observera att d</w:t>
      </w:r>
      <w:r w:rsidR="00691CB8">
        <w:t>etta är ett lokalt avsteg från Vårdhandboken, som rekommenderar spolning med 20 ml.</w:t>
      </w:r>
      <w:r>
        <w:t xml:space="preserve"> </w:t>
      </w:r>
      <w:r w:rsidR="00FF5250">
        <w:t>Avsteget görs för att</w:t>
      </w:r>
      <w:r>
        <w:t xml:space="preserve"> CVK används mer frekvent på IVA än </w:t>
      </w:r>
      <w:r w:rsidR="00FF5250">
        <w:t xml:space="preserve">på en </w:t>
      </w:r>
      <w:r>
        <w:t>vårdavdelning</w:t>
      </w:r>
      <w:r w:rsidR="0033519F">
        <w:t>, vilket innebär att r</w:t>
      </w:r>
      <w:r w:rsidR="00DA6C05">
        <w:t xml:space="preserve">isken för att </w:t>
      </w:r>
      <w:r w:rsidR="00B87BC7">
        <w:t>skänklarna</w:t>
      </w:r>
      <w:r w:rsidR="00DA6C05">
        <w:t xml:space="preserve"> ska klotta igen är mindre</w:t>
      </w:r>
      <w:r w:rsidR="0033519F">
        <w:t xml:space="preserve">. I tillägg skulle </w:t>
      </w:r>
      <w:r w:rsidR="003812FF">
        <w:t xml:space="preserve">spolning med 20 ml innebära att </w:t>
      </w:r>
      <w:r w:rsidR="00DA6C05">
        <w:t xml:space="preserve">mängden </w:t>
      </w:r>
      <w:r w:rsidR="003812FF">
        <w:t xml:space="preserve">tillförd vätska </w:t>
      </w:r>
      <w:r w:rsidR="0059211D">
        <w:t>blir</w:t>
      </w:r>
      <w:r w:rsidR="00DA6C05">
        <w:t xml:space="preserve"> orimligt stor. </w:t>
      </w:r>
      <w:r w:rsidR="006077B2">
        <w:t xml:space="preserve">I de fall där </w:t>
      </w:r>
      <w:proofErr w:type="spellStart"/>
      <w:r w:rsidR="006077B2">
        <w:t>CVK:n</w:t>
      </w:r>
      <w:proofErr w:type="spellEnd"/>
      <w:r w:rsidR="006077B2">
        <w:t xml:space="preserve"> används sparsamt, ska den spolas med 20 ml </w:t>
      </w:r>
      <w:proofErr w:type="spellStart"/>
      <w:r w:rsidR="006077B2">
        <w:t>NaCl</w:t>
      </w:r>
      <w:proofErr w:type="spellEnd"/>
      <w:r w:rsidR="006077B2">
        <w:t xml:space="preserve"> efter varje användning. </w:t>
      </w:r>
      <w:r w:rsidR="008A0C2A" w:rsidRPr="008A0C2A">
        <w:t xml:space="preserve">Vilande infarter spolas igenom </w:t>
      </w:r>
      <w:r w:rsidR="006077B2">
        <w:t xml:space="preserve">med </w:t>
      </w:r>
      <w:r w:rsidR="008A0C2A" w:rsidRPr="008A0C2A">
        <w:t>vid byte av trevägskranar.</w:t>
      </w:r>
    </w:p>
    <w:p w14:paraId="72FFBFC2" w14:textId="77777777" w:rsidR="00F32519" w:rsidRDefault="00F32519" w:rsidP="00F32519">
      <w:pPr>
        <w:pStyle w:val="Punktlista"/>
        <w:numPr>
          <w:ilvl w:val="0"/>
          <w:numId w:val="0"/>
        </w:numPr>
        <w:ind w:left="720"/>
      </w:pPr>
    </w:p>
    <w:p w14:paraId="5746DA9E" w14:textId="77777777" w:rsidR="00483FA7" w:rsidRDefault="00483FA7" w:rsidP="00F32519">
      <w:pPr>
        <w:pStyle w:val="Punktlista"/>
        <w:numPr>
          <w:ilvl w:val="0"/>
          <w:numId w:val="0"/>
        </w:numPr>
        <w:ind w:left="720"/>
      </w:pPr>
    </w:p>
    <w:p w14:paraId="5DD01827" w14:textId="77777777" w:rsidR="00483FA7" w:rsidRDefault="00483FA7" w:rsidP="00F32519">
      <w:pPr>
        <w:pStyle w:val="Punktlista"/>
        <w:numPr>
          <w:ilvl w:val="0"/>
          <w:numId w:val="0"/>
        </w:numPr>
        <w:ind w:left="720"/>
      </w:pPr>
    </w:p>
    <w:p w14:paraId="69AC3CE8" w14:textId="77777777" w:rsidR="00483FA7" w:rsidRDefault="00483FA7" w:rsidP="00F32519">
      <w:pPr>
        <w:pStyle w:val="Punktlista"/>
        <w:numPr>
          <w:ilvl w:val="0"/>
          <w:numId w:val="0"/>
        </w:numPr>
        <w:ind w:left="720"/>
      </w:pPr>
    </w:p>
    <w:p w14:paraId="71DA531C" w14:textId="77777777" w:rsidR="00483FA7" w:rsidRDefault="00483FA7" w:rsidP="00F32519">
      <w:pPr>
        <w:pStyle w:val="Punktlista"/>
        <w:numPr>
          <w:ilvl w:val="0"/>
          <w:numId w:val="0"/>
        </w:numPr>
        <w:ind w:left="720"/>
      </w:pPr>
    </w:p>
    <w:p w14:paraId="7F5B9F7A" w14:textId="77777777" w:rsidR="00483FA7" w:rsidRDefault="00483FA7" w:rsidP="00F32519">
      <w:pPr>
        <w:pStyle w:val="Punktlista"/>
        <w:numPr>
          <w:ilvl w:val="0"/>
          <w:numId w:val="0"/>
        </w:numPr>
        <w:ind w:left="720"/>
      </w:pPr>
    </w:p>
    <w:p w14:paraId="5DBA8E6C" w14:textId="77777777" w:rsidR="00483FA7" w:rsidRDefault="00483FA7" w:rsidP="00F32519">
      <w:pPr>
        <w:pStyle w:val="Punktlista"/>
        <w:numPr>
          <w:ilvl w:val="0"/>
          <w:numId w:val="0"/>
        </w:numPr>
        <w:ind w:left="720"/>
      </w:pPr>
    </w:p>
    <w:p w14:paraId="0CA83AE2" w14:textId="77777777" w:rsidR="00483FA7" w:rsidRDefault="00483FA7" w:rsidP="00F32519">
      <w:pPr>
        <w:pStyle w:val="Punktlista"/>
        <w:numPr>
          <w:ilvl w:val="0"/>
          <w:numId w:val="0"/>
        </w:numPr>
        <w:ind w:left="720"/>
      </w:pPr>
    </w:p>
    <w:p w14:paraId="4CC8FE75" w14:textId="77777777" w:rsidR="00483FA7" w:rsidRDefault="00483FA7" w:rsidP="00F32519">
      <w:pPr>
        <w:pStyle w:val="Punktlista"/>
        <w:numPr>
          <w:ilvl w:val="0"/>
          <w:numId w:val="0"/>
        </w:numPr>
        <w:ind w:left="720"/>
      </w:pPr>
    </w:p>
    <w:p w14:paraId="24FFA0EC" w14:textId="77777777" w:rsidR="00483FA7" w:rsidRDefault="00483FA7" w:rsidP="00F32519">
      <w:pPr>
        <w:pStyle w:val="Punktlista"/>
        <w:numPr>
          <w:ilvl w:val="0"/>
          <w:numId w:val="0"/>
        </w:numPr>
        <w:ind w:left="720"/>
      </w:pPr>
    </w:p>
    <w:p w14:paraId="45C2E0D2" w14:textId="77777777" w:rsidR="00483FA7" w:rsidRDefault="00483FA7" w:rsidP="00F32519">
      <w:pPr>
        <w:pStyle w:val="Punktlista"/>
        <w:numPr>
          <w:ilvl w:val="0"/>
          <w:numId w:val="0"/>
        </w:numPr>
        <w:ind w:left="720"/>
      </w:pPr>
    </w:p>
    <w:p w14:paraId="3C654256" w14:textId="77777777" w:rsidR="0010451B" w:rsidRDefault="0010451B" w:rsidP="0010451B">
      <w:pPr>
        <w:pStyle w:val="Rubrik3"/>
      </w:pPr>
    </w:p>
    <w:p w14:paraId="7A36C924" w14:textId="177D48F9" w:rsidR="00107C8E" w:rsidRPr="00F32519" w:rsidRDefault="00107C8E" w:rsidP="0010451B">
      <w:pPr>
        <w:pStyle w:val="Rubrik3"/>
      </w:pPr>
      <w:bookmarkStart w:id="22" w:name="_Toc212701016"/>
      <w:r w:rsidRPr="00F32519">
        <w:t>Kopplingsschema</w:t>
      </w:r>
      <w:bookmarkEnd w:id="22"/>
    </w:p>
    <w:tbl>
      <w:tblPr>
        <w:tblW w:w="9046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1"/>
        <w:gridCol w:w="1440"/>
        <w:gridCol w:w="1817"/>
        <w:gridCol w:w="2099"/>
        <w:gridCol w:w="2099"/>
      </w:tblGrid>
      <w:tr w:rsidR="00425821" w:rsidRPr="00107C8E" w14:paraId="6FD9E4EB" w14:textId="77777777" w:rsidTr="00425821">
        <w:trPr>
          <w:trHeight w:val="867"/>
        </w:trPr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6B8F9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bookmarkStart w:id="23" w:name="_Hlk126310668"/>
            <w:r w:rsidRPr="00107C8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Proximal</w:t>
            </w:r>
            <w:r w:rsidRPr="00107C8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br/>
              <w:t>SEDERING</w:t>
            </w:r>
            <w:r w:rsidRPr="00107C8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br/>
            </w:r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18G 26mL/min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C130047" w14:textId="6E9462A0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Medial</w:t>
            </w:r>
            <w:r w:rsidR="003E527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1</w:t>
            </w:r>
            <w:r w:rsidRPr="00107C8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br/>
              <w:t xml:space="preserve">TPN/VÄTSKA </w:t>
            </w:r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14G 90mL/min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4472C4"/>
            <w:vAlign w:val="center"/>
            <w:hideMark/>
          </w:tcPr>
          <w:p w14:paraId="1FFE52C6" w14:textId="6CD08244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Medial</w:t>
            </w:r>
            <w:r w:rsidR="003E527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2</w:t>
            </w:r>
            <w:r w:rsidRPr="00107C8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br/>
              <w:t xml:space="preserve">INOTROPI </w:t>
            </w:r>
          </w:p>
          <w:p w14:paraId="7ABA4B7F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POTENTA LM</w:t>
            </w:r>
            <w:r w:rsidRPr="00107C8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br/>
            </w:r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18G 26mL/min</w:t>
            </w:r>
          </w:p>
        </w:tc>
        <w:tc>
          <w:tcPr>
            <w:tcW w:w="20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D78BDF1" w14:textId="15C71DEA" w:rsidR="008108FF" w:rsidRPr="003E04A6" w:rsidRDefault="005E21A7" w:rsidP="00D35B9B">
            <w:pPr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3E04A6">
              <w:rPr>
                <w:rFonts w:ascii="Calibri" w:hAnsi="Calibri" w:cs="Calibri"/>
                <w:b/>
                <w:bCs/>
                <w:sz w:val="22"/>
                <w:szCs w:val="22"/>
              </w:rPr>
              <w:t>Medial</w:t>
            </w:r>
            <w:r w:rsidR="00C43E7C" w:rsidRPr="003E04A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3</w:t>
            </w:r>
          </w:p>
          <w:p w14:paraId="51306A1F" w14:textId="0C1A745A" w:rsidR="000C2A44" w:rsidRPr="003E04A6" w:rsidRDefault="000C2A44" w:rsidP="00D35B9B">
            <w:pPr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3E04A6">
              <w:rPr>
                <w:rFonts w:ascii="Calibri" w:hAnsi="Calibri" w:cs="Calibri"/>
                <w:b/>
                <w:bCs/>
                <w:sz w:val="22"/>
                <w:szCs w:val="22"/>
              </w:rPr>
              <w:t>KONTINUERLIG INFUSION ANTIBIOTIKA</w:t>
            </w:r>
          </w:p>
          <w:p w14:paraId="276368C7" w14:textId="78A97B09" w:rsidR="00C43E7C" w:rsidRPr="00C43E7C" w:rsidRDefault="00C43E7C" w:rsidP="00D35B9B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43E7C">
              <w:rPr>
                <w:rFonts w:ascii="Calibri" w:hAnsi="Calibri" w:cs="Calibri"/>
                <w:color w:val="000000"/>
                <w:sz w:val="22"/>
                <w:szCs w:val="22"/>
              </w:rPr>
              <w:t>18G 26mL/min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6633"/>
            <w:vAlign w:val="center"/>
            <w:hideMark/>
          </w:tcPr>
          <w:p w14:paraId="57EF319C" w14:textId="792BFBAF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Distal</w:t>
            </w:r>
          </w:p>
          <w:p w14:paraId="0E4F0BDC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ÖVRIGT</w:t>
            </w:r>
          </w:p>
          <w:p w14:paraId="0986B6C4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Lämnas om möjligt fri för CVP-mätning, provtagning och intermittenta injektioner</w:t>
            </w:r>
          </w:p>
          <w:p w14:paraId="101E2764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16G 53mL/min</w:t>
            </w:r>
            <w:r w:rsidRPr="00107C8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  <w:tr w:rsidR="008108FF" w:rsidRPr="00107C8E" w14:paraId="1DF8665D" w14:textId="77777777" w:rsidTr="008108FF">
        <w:trPr>
          <w:trHeight w:val="567"/>
        </w:trPr>
        <w:tc>
          <w:tcPr>
            <w:tcW w:w="1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FF10D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Fentanyl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F45EE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SmofKabiven</w:t>
            </w:r>
            <w:proofErr w:type="spellEnd"/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A9CDD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Noradrenalin</w:t>
            </w:r>
          </w:p>
        </w:tc>
        <w:tc>
          <w:tcPr>
            <w:tcW w:w="20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513A5D" w14:textId="707EB386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0CF96" w14:textId="63452960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CVP, PICCO</w:t>
            </w:r>
          </w:p>
        </w:tc>
      </w:tr>
      <w:tr w:rsidR="008108FF" w:rsidRPr="00107C8E" w14:paraId="40D6ABF0" w14:textId="77777777" w:rsidTr="008108FF">
        <w:trPr>
          <w:trHeight w:val="907"/>
        </w:trPr>
        <w:tc>
          <w:tcPr>
            <w:tcW w:w="1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BD274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Propofol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58FB8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Glukos 5%, 10% 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76F0A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Vasopressin</w:t>
            </w:r>
            <w:proofErr w:type="spellEnd"/>
          </w:p>
        </w:tc>
        <w:tc>
          <w:tcPr>
            <w:tcW w:w="20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7CA864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BD3BC" w14:textId="0004CEC2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Korta injektioner/infusioner (ex. antibiotika)</w:t>
            </w:r>
          </w:p>
        </w:tc>
      </w:tr>
      <w:tr w:rsidR="008108FF" w:rsidRPr="00107C8E" w14:paraId="15A5C3FB" w14:textId="77777777" w:rsidTr="008108FF">
        <w:trPr>
          <w:trHeight w:val="567"/>
        </w:trPr>
        <w:tc>
          <w:tcPr>
            <w:tcW w:w="1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EEB76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Esketamin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BB61B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Insulin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5F209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Remifentanil</w:t>
            </w:r>
            <w:proofErr w:type="spellEnd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Ultiva</w:t>
            </w:r>
            <w:proofErr w:type="spellEnd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20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7CF9EE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3475F" w14:textId="711EB119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Magnesium</w:t>
            </w:r>
          </w:p>
        </w:tc>
      </w:tr>
      <w:tr w:rsidR="008108FF" w:rsidRPr="00107C8E" w14:paraId="56FD33D8" w14:textId="77777777" w:rsidTr="008108FF">
        <w:trPr>
          <w:trHeight w:val="907"/>
        </w:trPr>
        <w:tc>
          <w:tcPr>
            <w:tcW w:w="1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C3E11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Midazolam</w:t>
            </w:r>
            <w:proofErr w:type="spellEnd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1mg/</w:t>
            </w:r>
            <w:proofErr w:type="spellStart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mL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5E066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Kaliumklorid 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E9B2C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Amiodarone</w:t>
            </w:r>
            <w:proofErr w:type="spellEnd"/>
            <w:r w:rsidRPr="00107C8E">
              <w:rPr>
                <w:rFonts w:ascii="Calibri" w:hAnsi="Calibri" w:cs="Calibri"/>
                <w:color w:val="FF0000"/>
                <w:sz w:val="22"/>
                <w:szCs w:val="22"/>
              </w:rPr>
              <w:t>*</w:t>
            </w:r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  <w:p w14:paraId="6AD3B2F6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(</w:t>
            </w:r>
            <w:proofErr w:type="spellStart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Cordarone</w:t>
            </w:r>
            <w:proofErr w:type="spellEnd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20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DF1659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56840" w14:textId="601125AC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Albumin</w:t>
            </w:r>
          </w:p>
        </w:tc>
      </w:tr>
      <w:tr w:rsidR="008108FF" w:rsidRPr="00107C8E" w14:paraId="34682797" w14:textId="77777777" w:rsidTr="008108FF">
        <w:trPr>
          <w:trHeight w:val="850"/>
        </w:trPr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AC214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Klonidin</w:t>
            </w:r>
            <w:proofErr w:type="spellEnd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46695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Vancomycin</w:t>
            </w:r>
            <w:proofErr w:type="spellEnd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, kontinuerlig inf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062DC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Dexdor</w:t>
            </w:r>
            <w:proofErr w:type="spellEnd"/>
          </w:p>
        </w:tc>
        <w:tc>
          <w:tcPr>
            <w:tcW w:w="20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62362F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D47CC" w14:textId="647367CE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Blodprodukter om PVK ej möjligt</w:t>
            </w:r>
          </w:p>
        </w:tc>
      </w:tr>
      <w:tr w:rsidR="008108FF" w:rsidRPr="00107C8E" w14:paraId="1746F651" w14:textId="77777777" w:rsidTr="008108FF">
        <w:trPr>
          <w:trHeight w:val="850"/>
        </w:trPr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39477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234D14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RingerAcetat</w:t>
            </w:r>
            <w:proofErr w:type="spellEnd"/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50ECC7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Milrinon</w:t>
            </w:r>
            <w:proofErr w:type="spellEnd"/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  <w:p w14:paraId="28987971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07C8E">
              <w:rPr>
                <w:rFonts w:ascii="Calibri" w:hAnsi="Calibri" w:cs="Calibri"/>
                <w:color w:val="000000"/>
                <w:sz w:val="22"/>
                <w:szCs w:val="22"/>
              </w:rPr>
              <w:t>(Corotrop)</w:t>
            </w:r>
          </w:p>
        </w:tc>
        <w:tc>
          <w:tcPr>
            <w:tcW w:w="20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1DD614" w14:textId="77777777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7B425" w14:textId="582F7810" w:rsidR="008108FF" w:rsidRPr="00107C8E" w:rsidRDefault="008108FF" w:rsidP="00107C8E">
            <w:pPr>
              <w:spacing w:after="0" w:line="240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bookmarkEnd w:id="23"/>
    <w:p w14:paraId="5D380E05" w14:textId="77777777" w:rsidR="00EC709D" w:rsidRPr="00EC709D" w:rsidRDefault="00EC709D" w:rsidP="00EC709D">
      <w:pPr>
        <w:rPr>
          <w:b/>
          <w:bCs/>
          <w:color w:val="FF0000"/>
        </w:rPr>
      </w:pPr>
      <w:r w:rsidRPr="00EC709D">
        <w:rPr>
          <w:b/>
          <w:bCs/>
          <w:color w:val="FF0000"/>
        </w:rPr>
        <w:t>*</w:t>
      </w:r>
      <w:r w:rsidRPr="00EC709D">
        <w:rPr>
          <w:color w:val="FF0000"/>
        </w:rPr>
        <w:t xml:space="preserve">Om </w:t>
      </w:r>
      <w:proofErr w:type="spellStart"/>
      <w:r w:rsidRPr="00EC709D">
        <w:rPr>
          <w:color w:val="FF0000"/>
        </w:rPr>
        <w:t>Amiodarone</w:t>
      </w:r>
      <w:proofErr w:type="spellEnd"/>
      <w:r w:rsidRPr="00EC709D">
        <w:rPr>
          <w:color w:val="FF0000"/>
        </w:rPr>
        <w:t xml:space="preserve"> går, ska alla läkemedel som ges i denna skänkel vara blandade i Glukos. Utfällningar bildas vid kontakt mellan </w:t>
      </w:r>
      <w:proofErr w:type="spellStart"/>
      <w:r w:rsidRPr="00EC709D">
        <w:rPr>
          <w:color w:val="FF0000"/>
        </w:rPr>
        <w:t>Amiodarone</w:t>
      </w:r>
      <w:proofErr w:type="spellEnd"/>
      <w:r w:rsidRPr="00EC709D">
        <w:rPr>
          <w:color w:val="FF0000"/>
        </w:rPr>
        <w:t xml:space="preserve"> och </w:t>
      </w:r>
      <w:proofErr w:type="spellStart"/>
      <w:r w:rsidRPr="00EC709D">
        <w:rPr>
          <w:color w:val="FF0000"/>
        </w:rPr>
        <w:t>NaCl</w:t>
      </w:r>
      <w:proofErr w:type="spellEnd"/>
      <w:r w:rsidRPr="00EC709D">
        <w:rPr>
          <w:color w:val="FF0000"/>
        </w:rPr>
        <w:t>.</w:t>
      </w:r>
    </w:p>
    <w:p w14:paraId="0598BD42" w14:textId="77777777" w:rsidR="00F443D8" w:rsidRPr="00323667" w:rsidRDefault="00F443D8" w:rsidP="00F443D8">
      <w:pPr>
        <w:pStyle w:val="Rubrik3"/>
      </w:pPr>
      <w:bookmarkStart w:id="24" w:name="_Toc212701017"/>
      <w:r w:rsidRPr="00323667">
        <w:t>Läkemedel</w:t>
      </w:r>
      <w:bookmarkEnd w:id="24"/>
    </w:p>
    <w:p w14:paraId="4FA13D14" w14:textId="77777777" w:rsidR="00F443D8" w:rsidRPr="00F443D8" w:rsidRDefault="00F443D8" w:rsidP="00693929">
      <w:pPr>
        <w:pStyle w:val="MellanrubrikVGR"/>
      </w:pPr>
      <w:r w:rsidRPr="00F443D8">
        <w:t>Vanligt förekommande läkemedel på IVA som ska ges centralt</w:t>
      </w:r>
    </w:p>
    <w:p w14:paraId="77B119A1" w14:textId="3AF568A7" w:rsidR="00F443D8" w:rsidRPr="00521A66" w:rsidRDefault="00F443D8" w:rsidP="00F443D8">
      <w:pPr>
        <w:pStyle w:val="Punktlista"/>
      </w:pPr>
      <w:proofErr w:type="spellStart"/>
      <w:r w:rsidRPr="00521A66">
        <w:t>Amiodarone</w:t>
      </w:r>
      <w:proofErr w:type="spellEnd"/>
      <w:r w:rsidRPr="00521A66">
        <w:t xml:space="preserve"> (hög risk för bl</w:t>
      </w:r>
      <w:r w:rsidR="00394F42">
        <w:t>and annat</w:t>
      </w:r>
      <w:r w:rsidRPr="00521A66">
        <w:t xml:space="preserve"> </w:t>
      </w:r>
      <w:proofErr w:type="spellStart"/>
      <w:r w:rsidRPr="00521A66">
        <w:t>flebit</w:t>
      </w:r>
      <w:proofErr w:type="spellEnd"/>
      <w:r w:rsidRPr="00521A66">
        <w:t>)</w:t>
      </w:r>
    </w:p>
    <w:p w14:paraId="60312EDF" w14:textId="77777777" w:rsidR="00F443D8" w:rsidRPr="00521A66" w:rsidRDefault="00F443D8" w:rsidP="00F443D8">
      <w:pPr>
        <w:pStyle w:val="Punktlista"/>
      </w:pPr>
      <w:r w:rsidRPr="00521A66">
        <w:t>Kaliumklorid 1mmol/</w:t>
      </w:r>
      <w:proofErr w:type="spellStart"/>
      <w:r w:rsidRPr="00521A66">
        <w:t>mL</w:t>
      </w:r>
      <w:proofErr w:type="spellEnd"/>
    </w:p>
    <w:p w14:paraId="59E004BD" w14:textId="77777777" w:rsidR="00F443D8" w:rsidRPr="00A21C14" w:rsidRDefault="00F443D8" w:rsidP="00F443D8">
      <w:pPr>
        <w:pStyle w:val="Punktlista"/>
      </w:pPr>
      <w:r w:rsidRPr="005D4F3A">
        <w:t xml:space="preserve">Glukos </w:t>
      </w:r>
      <w:r>
        <w:t>&gt;</w:t>
      </w:r>
      <w:r w:rsidRPr="005D4F3A">
        <w:t xml:space="preserve">10%. </w:t>
      </w:r>
      <w:r>
        <w:t xml:space="preserve">Även Glukos 10 % bör ges centralt. </w:t>
      </w:r>
    </w:p>
    <w:p w14:paraId="09D80D9C" w14:textId="5DC98A30" w:rsidR="00F443D8" w:rsidRPr="00F443D8" w:rsidRDefault="00F443D8" w:rsidP="00F443D8">
      <w:pPr>
        <w:pStyle w:val="Punktlista"/>
        <w:numPr>
          <w:ilvl w:val="0"/>
          <w:numId w:val="0"/>
        </w:numPr>
        <w:ind w:left="720"/>
      </w:pPr>
      <w:r w:rsidRPr="00F443D8">
        <w:rPr>
          <w:b/>
          <w:bCs/>
        </w:rPr>
        <w:t>Undantag:</w:t>
      </w:r>
      <w:r w:rsidRPr="005D4F3A">
        <w:t xml:space="preserve"> </w:t>
      </w:r>
      <w:r>
        <w:t>E</w:t>
      </w:r>
      <w:r w:rsidRPr="005D4F3A">
        <w:t>nstaka injektioner av Glukos 30%</w:t>
      </w:r>
      <w:r>
        <w:t xml:space="preserve"> </w:t>
      </w:r>
      <w:r w:rsidRPr="005D4F3A">
        <w:t>kan administreras perifert.</w:t>
      </w:r>
    </w:p>
    <w:p w14:paraId="408ECCA0" w14:textId="77777777" w:rsidR="00F443D8" w:rsidRPr="00F443D8" w:rsidRDefault="00F443D8" w:rsidP="00693929">
      <w:pPr>
        <w:pStyle w:val="MellanrubrikVGR"/>
      </w:pPr>
      <w:r w:rsidRPr="00F443D8">
        <w:lastRenderedPageBreak/>
        <w:t xml:space="preserve">Infusioner/läkemedel som bör ges perifert </w:t>
      </w:r>
    </w:p>
    <w:p w14:paraId="414CF460" w14:textId="77777777" w:rsidR="00F443D8" w:rsidRDefault="00F443D8" w:rsidP="00F443D8">
      <w:pPr>
        <w:pStyle w:val="Punktlista"/>
      </w:pPr>
      <w:r w:rsidRPr="00521A66">
        <w:t xml:space="preserve">Blod bör helst ges </w:t>
      </w:r>
      <w:r w:rsidRPr="00191504">
        <w:t>perifert</w:t>
      </w:r>
      <w:r w:rsidRPr="00521A66">
        <w:t>, men kan ges centralt om inte annan möjlighet finns. Trevägskran ska då bytas efter given transfusion.</w:t>
      </w:r>
    </w:p>
    <w:p w14:paraId="211FD72C" w14:textId="6DFF1CAF" w:rsidR="00F443D8" w:rsidRPr="00F443D8" w:rsidRDefault="00F443D8" w:rsidP="00F443D8">
      <w:pPr>
        <w:pStyle w:val="Punktlista"/>
      </w:pPr>
      <w:r w:rsidRPr="00831C98">
        <w:t xml:space="preserve">I de sällsynta fall då </w:t>
      </w:r>
      <w:proofErr w:type="spellStart"/>
      <w:r w:rsidRPr="00831C98">
        <w:t>Teofylin</w:t>
      </w:r>
      <w:proofErr w:type="spellEnd"/>
      <w:r w:rsidRPr="00831C98">
        <w:t xml:space="preserve"> bedöms vara aktuellt att ge, bör detta ges via PVK</w:t>
      </w:r>
      <w:r>
        <w:t>.</w:t>
      </w:r>
    </w:p>
    <w:p w14:paraId="5D8E6DA7" w14:textId="77777777" w:rsidR="00F443D8" w:rsidRPr="00F443D8" w:rsidRDefault="00F443D8" w:rsidP="00693929">
      <w:pPr>
        <w:pStyle w:val="MellanrubrikVGR"/>
      </w:pPr>
      <w:r w:rsidRPr="00F443D8">
        <w:t xml:space="preserve">Kompatibilitet läkemedel </w:t>
      </w:r>
    </w:p>
    <w:p w14:paraId="39284C7A" w14:textId="77777777" w:rsidR="000D66DB" w:rsidRDefault="00F443D8" w:rsidP="00F443D8">
      <w:pPr>
        <w:rPr>
          <w:i/>
          <w:iCs/>
        </w:rPr>
      </w:pPr>
      <w:r w:rsidRPr="00521A66">
        <w:t xml:space="preserve">Vid osäkerhet </w:t>
      </w:r>
      <w:r>
        <w:t>rörande ett läkemedels kompatibilitet, använd</w:t>
      </w:r>
      <w:r w:rsidRPr="00521A66">
        <w:t xml:space="preserve"> FASS</w:t>
      </w:r>
      <w:r>
        <w:t>,</w:t>
      </w:r>
      <w:r w:rsidRPr="00521A66">
        <w:t xml:space="preserve"> alternativt </w:t>
      </w:r>
      <w:r>
        <w:t xml:space="preserve">Blandbarhetsdatabasen i </w:t>
      </w:r>
      <w:proofErr w:type="spellStart"/>
      <w:r w:rsidRPr="00521A66">
        <w:t>Melior</w:t>
      </w:r>
      <w:proofErr w:type="spellEnd"/>
      <w:r w:rsidRPr="00521A66">
        <w:t xml:space="preserve"> under Länkar: </w:t>
      </w:r>
      <w:r w:rsidRPr="00521A66">
        <w:rPr>
          <w:i/>
          <w:iCs/>
        </w:rPr>
        <w:t>Blandbarhet läkemedel</w:t>
      </w:r>
      <w:r w:rsidRPr="00521A66">
        <w:t xml:space="preserve"> </w:t>
      </w:r>
      <w:r w:rsidRPr="004977F6">
        <w:rPr>
          <w:i/>
          <w:iCs/>
        </w:rPr>
        <w:t>(VGR).</w:t>
      </w:r>
    </w:p>
    <w:p w14:paraId="21E17F5F" w14:textId="0CDA98E5" w:rsidR="00F443D8" w:rsidRPr="000D66DB" w:rsidRDefault="00F443D8" w:rsidP="00693929">
      <w:pPr>
        <w:pStyle w:val="MellanrubrikVGR"/>
        <w:rPr>
          <w:i/>
          <w:iCs/>
        </w:rPr>
      </w:pPr>
      <w:proofErr w:type="spellStart"/>
      <w:r w:rsidRPr="00F443D8">
        <w:t>Vasoaktiva</w:t>
      </w:r>
      <w:proofErr w:type="spellEnd"/>
      <w:r w:rsidRPr="00F443D8">
        <w:t xml:space="preserve">, </w:t>
      </w:r>
      <w:proofErr w:type="spellStart"/>
      <w:r w:rsidRPr="00F443D8">
        <w:t>inotropa</w:t>
      </w:r>
      <w:proofErr w:type="spellEnd"/>
      <w:r w:rsidRPr="00F443D8">
        <w:t xml:space="preserve"> läkemedel och övriga potenta läkemedel</w:t>
      </w:r>
    </w:p>
    <w:p w14:paraId="62E03275" w14:textId="1CBECD8F" w:rsidR="00F443D8" w:rsidRPr="005E3BC0" w:rsidRDefault="00F443D8" w:rsidP="00F443D8">
      <w:pPr>
        <w:pStyle w:val="Punktlista"/>
        <w:rPr>
          <w:color w:val="004971" w:themeColor="accent1" w:themeShade="BF"/>
        </w:rPr>
      </w:pPr>
      <w:proofErr w:type="spellStart"/>
      <w:r w:rsidRPr="00521A66">
        <w:t>Vasoaktiva</w:t>
      </w:r>
      <w:proofErr w:type="spellEnd"/>
      <w:r w:rsidRPr="00521A66">
        <w:t xml:space="preserve"> läkemedel bör ges centralt. Vid svagare spädning</w:t>
      </w:r>
      <w:r>
        <w:t>,</w:t>
      </w:r>
      <w:r w:rsidRPr="00521A66">
        <w:t xml:space="preserve"> t</w:t>
      </w:r>
      <w:r w:rsidR="00F330A3">
        <w:t>ill exempel</w:t>
      </w:r>
      <w:r w:rsidRPr="00521A66">
        <w:t xml:space="preserve"> Noradrenalin 0,0</w:t>
      </w:r>
      <w:r w:rsidR="00693929">
        <w:t>4</w:t>
      </w:r>
      <w:r w:rsidRPr="00521A66">
        <w:t xml:space="preserve"> mg/ml kan detta ges perifert</w:t>
      </w:r>
      <w:r w:rsidR="00B74EE5">
        <w:t xml:space="preserve">, se </w:t>
      </w:r>
      <w:hyperlink r:id="rId12" w:history="1">
        <w:r w:rsidR="005E3BC0" w:rsidRPr="005E3BC0">
          <w:rPr>
            <w:color w:val="004971" w:themeColor="accent1" w:themeShade="BF"/>
            <w:u w:val="single"/>
          </w:rPr>
          <w:t xml:space="preserve">Noradrenalin perifer tillförsel Operation och </w:t>
        </w:r>
        <w:proofErr w:type="spellStart"/>
        <w:r w:rsidR="005E3BC0" w:rsidRPr="005E3BC0">
          <w:rPr>
            <w:color w:val="004971" w:themeColor="accent1" w:themeShade="BF"/>
            <w:u w:val="single"/>
          </w:rPr>
          <w:t>Postop</w:t>
        </w:r>
        <w:proofErr w:type="spellEnd"/>
        <w:r w:rsidR="005E3BC0" w:rsidRPr="005E3BC0">
          <w:rPr>
            <w:color w:val="004971" w:themeColor="accent1" w:themeShade="BF"/>
            <w:u w:val="single"/>
          </w:rPr>
          <w:t xml:space="preserve">, </w:t>
        </w:r>
        <w:proofErr w:type="spellStart"/>
        <w:r w:rsidR="005E3BC0" w:rsidRPr="005E3BC0">
          <w:rPr>
            <w:color w:val="004971" w:themeColor="accent1" w:themeShade="BF"/>
            <w:u w:val="single"/>
          </w:rPr>
          <w:t>AnOpIVA</w:t>
        </w:r>
        <w:proofErr w:type="spellEnd"/>
        <w:r w:rsidR="005E3BC0" w:rsidRPr="005E3BC0">
          <w:rPr>
            <w:color w:val="004971" w:themeColor="accent1" w:themeShade="BF"/>
            <w:u w:val="single"/>
          </w:rPr>
          <w:t xml:space="preserve"> Mölndal</w:t>
        </w:r>
      </w:hyperlink>
    </w:p>
    <w:p w14:paraId="4DFC8F44" w14:textId="6254F645" w:rsidR="00F443D8" w:rsidRPr="00521A66" w:rsidRDefault="00F443D8" w:rsidP="00F443D8">
      <w:pPr>
        <w:pStyle w:val="Punktlista"/>
      </w:pPr>
      <w:proofErr w:type="spellStart"/>
      <w:r>
        <w:t>Vasoaktiva</w:t>
      </w:r>
      <w:proofErr w:type="spellEnd"/>
      <w:r w:rsidRPr="00521A66">
        <w:t xml:space="preserve"> eller </w:t>
      </w:r>
      <w:proofErr w:type="spellStart"/>
      <w:r w:rsidRPr="00521A66">
        <w:t>inotropa</w:t>
      </w:r>
      <w:proofErr w:type="spellEnd"/>
      <w:r w:rsidRPr="00521A66">
        <w:t xml:space="preserve"> läkemedel, som t</w:t>
      </w:r>
      <w:r w:rsidR="00F330A3">
        <w:t>ill exempel</w:t>
      </w:r>
      <w:r w:rsidRPr="00521A66">
        <w:t xml:space="preserve"> </w:t>
      </w:r>
      <w:r>
        <w:t>Noradren</w:t>
      </w:r>
      <w:r w:rsidR="005E3BC0">
        <w:t>a</w:t>
      </w:r>
      <w:r>
        <w:t xml:space="preserve">lin eller </w:t>
      </w:r>
      <w:proofErr w:type="spellStart"/>
      <w:r w:rsidRPr="00521A66">
        <w:t>Milrinon</w:t>
      </w:r>
      <w:proofErr w:type="spellEnd"/>
      <w:r w:rsidRPr="00521A66">
        <w:t xml:space="preserve"> kopplas alltid till en </w:t>
      </w:r>
      <w:proofErr w:type="spellStart"/>
      <w:r w:rsidR="008867F0" w:rsidRPr="009C3CD6">
        <w:rPr>
          <w:b/>
          <w:bCs/>
        </w:rPr>
        <w:t>Octo</w:t>
      </w:r>
      <w:r w:rsidR="009C3CD6" w:rsidRPr="009C3CD6">
        <w:rPr>
          <w:b/>
          <w:bCs/>
        </w:rPr>
        <w:t>pus</w:t>
      </w:r>
      <w:proofErr w:type="spellEnd"/>
      <w:r w:rsidR="009C3CD6" w:rsidRPr="009C3CD6">
        <w:rPr>
          <w:b/>
          <w:bCs/>
        </w:rPr>
        <w:t xml:space="preserve"> </w:t>
      </w:r>
      <w:r w:rsidRPr="00521A66">
        <w:rPr>
          <w:b/>
          <w:bCs/>
        </w:rPr>
        <w:t>trevägssvans</w:t>
      </w:r>
      <w:r w:rsidRPr="00521A66">
        <w:t xml:space="preserve"> för tydlighet.</w:t>
      </w:r>
    </w:p>
    <w:p w14:paraId="6D10F898" w14:textId="47CBF4D6" w:rsidR="00F443D8" w:rsidRPr="00521A66" w:rsidRDefault="00F443D8" w:rsidP="00F443D8">
      <w:pPr>
        <w:pStyle w:val="Punktlista"/>
      </w:pPr>
      <w:r w:rsidRPr="00521A66">
        <w:t>När potenta läkemedel avslutas och ska kopplas bort</w:t>
      </w:r>
      <w:r w:rsidR="00170B75">
        <w:t>,</w:t>
      </w:r>
      <w:r w:rsidRPr="00521A66">
        <w:t xml:space="preserve"> aspireras 3 ml för att undvika en akut överdosering av läkemedlet när ny infusion påbörjas. Spola därefter med 20–40 ml </w:t>
      </w:r>
      <w:proofErr w:type="spellStart"/>
      <w:r w:rsidRPr="00521A66">
        <w:t>NaCl</w:t>
      </w:r>
      <w:proofErr w:type="spellEnd"/>
      <w:r w:rsidRPr="00521A66">
        <w:t xml:space="preserve">. </w:t>
      </w:r>
      <w:r>
        <w:t>Vid behov</w:t>
      </w:r>
      <w:r w:rsidRPr="00521A66">
        <w:t xml:space="preserve"> </w:t>
      </w:r>
      <w:r>
        <w:t>b</w:t>
      </w:r>
      <w:r w:rsidRPr="00521A66">
        <w:t xml:space="preserve">yt 3-vägssvans. </w:t>
      </w:r>
    </w:p>
    <w:p w14:paraId="76E8F139" w14:textId="175D2ED6" w:rsidR="00F443D8" w:rsidRPr="00F443D8" w:rsidRDefault="00F443D8" w:rsidP="00F443D8">
      <w:pPr>
        <w:pStyle w:val="Punktlista"/>
      </w:pPr>
      <w:r w:rsidRPr="00521A66">
        <w:t xml:space="preserve">I skänklar där </w:t>
      </w:r>
      <w:proofErr w:type="spellStart"/>
      <w:r w:rsidRPr="00521A66">
        <w:t>vasoaktiva</w:t>
      </w:r>
      <w:proofErr w:type="spellEnd"/>
      <w:r w:rsidRPr="00521A66">
        <w:t>/</w:t>
      </w:r>
      <w:proofErr w:type="spellStart"/>
      <w:r w:rsidRPr="00521A66">
        <w:t>inotropa</w:t>
      </w:r>
      <w:proofErr w:type="spellEnd"/>
      <w:r w:rsidRPr="00521A66">
        <w:t xml:space="preserve"> droger </w:t>
      </w:r>
      <w:proofErr w:type="spellStart"/>
      <w:r w:rsidRPr="00521A66">
        <w:t>infunderas</w:t>
      </w:r>
      <w:proofErr w:type="spellEnd"/>
      <w:r w:rsidRPr="00521A66">
        <w:t xml:space="preserve">, ska </w:t>
      </w:r>
      <w:r w:rsidR="00170B75" w:rsidRPr="00170B75">
        <w:rPr>
          <w:b/>
          <w:bCs/>
        </w:rPr>
        <w:t>aldrig</w:t>
      </w:r>
      <w:r w:rsidRPr="00521A66">
        <w:t xml:space="preserve"> en bolus eller annan injektion ges.</w:t>
      </w:r>
    </w:p>
    <w:p w14:paraId="617B19EE" w14:textId="77777777" w:rsidR="00F443D8" w:rsidRPr="006D058C" w:rsidRDefault="00F443D8" w:rsidP="00DD425A">
      <w:pPr>
        <w:pStyle w:val="Rubrik3"/>
      </w:pPr>
      <w:bookmarkStart w:id="25" w:name="_Toc212701018"/>
      <w:r w:rsidRPr="006D058C">
        <w:t>Avlägsnande av CVK</w:t>
      </w:r>
      <w:bookmarkEnd w:id="25"/>
    </w:p>
    <w:p w14:paraId="4A9EB3F9" w14:textId="77777777" w:rsidR="00F443D8" w:rsidRPr="00521A66" w:rsidRDefault="00F443D8" w:rsidP="00DD425A">
      <w:pPr>
        <w:pStyle w:val="Punktlista"/>
      </w:pPr>
      <w:r w:rsidRPr="00521A66">
        <w:t>Lägg patienten i plant ryggläge.</w:t>
      </w:r>
    </w:p>
    <w:p w14:paraId="456B429B" w14:textId="77777777" w:rsidR="00F443D8" w:rsidRPr="00521A66" w:rsidRDefault="00F443D8" w:rsidP="00DD425A">
      <w:pPr>
        <w:pStyle w:val="Punktlista"/>
      </w:pPr>
      <w:r w:rsidRPr="00521A66">
        <w:t>Stäng infarterna på CVK.</w:t>
      </w:r>
    </w:p>
    <w:p w14:paraId="3EE70468" w14:textId="77777777" w:rsidR="00F443D8" w:rsidRPr="00521A66" w:rsidRDefault="00F443D8" w:rsidP="00DD425A">
      <w:pPr>
        <w:pStyle w:val="Punktlista"/>
      </w:pPr>
      <w:r w:rsidRPr="00521A66">
        <w:t>Spritdesinfektera händerna och ta på rena handskar.</w:t>
      </w:r>
    </w:p>
    <w:p w14:paraId="3FA0EA4A" w14:textId="77777777" w:rsidR="00F443D8" w:rsidRPr="00521A66" w:rsidRDefault="00F443D8" w:rsidP="00DD425A">
      <w:pPr>
        <w:pStyle w:val="Punktlista"/>
      </w:pPr>
      <w:r w:rsidRPr="00521A66">
        <w:t>Ta bort bandaget.</w:t>
      </w:r>
    </w:p>
    <w:p w14:paraId="1B48F0ED" w14:textId="77777777" w:rsidR="00F443D8" w:rsidRPr="00521A66" w:rsidRDefault="00F443D8" w:rsidP="00DD425A">
      <w:pPr>
        <w:pStyle w:val="Punktlista"/>
      </w:pPr>
      <w:r w:rsidRPr="00521A66">
        <w:t xml:space="preserve">Desinfektera insticksstället och suturerna med </w:t>
      </w:r>
      <w:proofErr w:type="spellStart"/>
      <w:r w:rsidRPr="00521A66">
        <w:t>klorhexidinsprit</w:t>
      </w:r>
      <w:proofErr w:type="spellEnd"/>
      <w:r w:rsidRPr="00521A66">
        <w:t xml:space="preserve"> och låt torka.</w:t>
      </w:r>
    </w:p>
    <w:p w14:paraId="584F77FB" w14:textId="77777777" w:rsidR="00F443D8" w:rsidRPr="00521A66" w:rsidRDefault="00F443D8" w:rsidP="00DD425A">
      <w:pPr>
        <w:pStyle w:val="Punktlista"/>
      </w:pPr>
      <w:r w:rsidRPr="00521A66">
        <w:t>Ta bort suturerna.</w:t>
      </w:r>
    </w:p>
    <w:p w14:paraId="7BBAC7C0" w14:textId="77777777" w:rsidR="00F443D8" w:rsidRDefault="00F443D8" w:rsidP="00DD425A">
      <w:pPr>
        <w:pStyle w:val="Punktlista"/>
      </w:pPr>
      <w:r w:rsidRPr="00521A66">
        <w:t>Tryck försiktigt vid insticksstället samtidigt som du drar CVK, om</w:t>
      </w:r>
      <w:r>
        <w:t xml:space="preserve"> </w:t>
      </w:r>
      <w:r w:rsidRPr="00521A66">
        <w:t>möjligt vid utandning för att undvika ett negativt CVP.</w:t>
      </w:r>
      <w:r>
        <w:t xml:space="preserve"> </w:t>
      </w:r>
    </w:p>
    <w:p w14:paraId="478DFC59" w14:textId="77777777" w:rsidR="00F443D8" w:rsidRPr="00521A66" w:rsidRDefault="00F443D8" w:rsidP="00DD425A">
      <w:pPr>
        <w:pStyle w:val="Punktlista"/>
      </w:pPr>
      <w:r>
        <w:t>Kontrollera att spetsen är hel.</w:t>
      </w:r>
    </w:p>
    <w:p w14:paraId="2D16B5E1" w14:textId="77777777" w:rsidR="00F443D8" w:rsidRPr="00521A66" w:rsidRDefault="00F443D8" w:rsidP="00DD425A">
      <w:pPr>
        <w:pStyle w:val="Punktlista"/>
      </w:pPr>
      <w:r w:rsidRPr="00521A66">
        <w:t>Håll ett hårt tryck över insticksstället i 10 minuter.</w:t>
      </w:r>
    </w:p>
    <w:p w14:paraId="5B4C4085" w14:textId="77777777" w:rsidR="00F443D8" w:rsidRPr="00521A66" w:rsidRDefault="00F443D8" w:rsidP="00DD425A">
      <w:pPr>
        <w:pStyle w:val="Punktlista"/>
      </w:pPr>
      <w:r w:rsidRPr="00521A66">
        <w:t>Lägg en kompress med lätt kompression och tejpa fast förbandet.</w:t>
      </w:r>
    </w:p>
    <w:p w14:paraId="1754089C" w14:textId="77777777" w:rsidR="00F443D8" w:rsidRPr="00521A66" w:rsidRDefault="00F443D8" w:rsidP="00DD425A">
      <w:pPr>
        <w:pStyle w:val="Punktlista"/>
      </w:pPr>
      <w:r>
        <w:t>Höj sängens huvudända.</w:t>
      </w:r>
    </w:p>
    <w:p w14:paraId="2452F7A0" w14:textId="3D6156D5" w:rsidR="00F443D8" w:rsidRPr="00DD425A" w:rsidRDefault="00F443D8" w:rsidP="00DD425A">
      <w:pPr>
        <w:pStyle w:val="Punktlista"/>
      </w:pPr>
      <w:r w:rsidRPr="00521A66">
        <w:t>Kontrollera insticksstället efter en timma eller när patienten lämnar IVA</w:t>
      </w:r>
      <w:r w:rsidR="009C3CD6">
        <w:t xml:space="preserve">, </w:t>
      </w:r>
      <w:r>
        <w:t>om patienten skall lämna IVA dessförinnan</w:t>
      </w:r>
      <w:r w:rsidRPr="00521A66">
        <w:t>.</w:t>
      </w:r>
    </w:p>
    <w:p w14:paraId="1DF2859A" w14:textId="77777777" w:rsidR="00F443D8" w:rsidRPr="006D058C" w:rsidRDefault="00F443D8" w:rsidP="00DD425A">
      <w:pPr>
        <w:pStyle w:val="Rubrik3"/>
      </w:pPr>
      <w:bookmarkStart w:id="26" w:name="_Toc212701019"/>
      <w:r w:rsidRPr="006D058C">
        <w:t>Odling av CVK-spets</w:t>
      </w:r>
      <w:bookmarkEnd w:id="26"/>
    </w:p>
    <w:p w14:paraId="7BFC1B91" w14:textId="77777777" w:rsidR="00F443D8" w:rsidRPr="00521A66" w:rsidRDefault="00F443D8" w:rsidP="00155380">
      <w:pPr>
        <w:pStyle w:val="Punktlista"/>
      </w:pPr>
      <w:r>
        <w:t xml:space="preserve">Utförs på läkarordination. </w:t>
      </w:r>
      <w:r w:rsidRPr="00521A66">
        <w:t xml:space="preserve">Katetern drages enligt instruktioner ovan. </w:t>
      </w:r>
    </w:p>
    <w:p w14:paraId="11BA737A" w14:textId="23F2EA5C" w:rsidR="00F443D8" w:rsidRPr="00521A66" w:rsidRDefault="00F443D8" w:rsidP="00155380">
      <w:pPr>
        <w:pStyle w:val="Punktlista"/>
      </w:pPr>
      <w:r w:rsidRPr="00521A66">
        <w:lastRenderedPageBreak/>
        <w:t xml:space="preserve">Efter att katetern är dragen förs </w:t>
      </w:r>
      <w:r w:rsidR="009C3CD6">
        <w:t>änden</w:t>
      </w:r>
      <w:r w:rsidRPr="00521A66">
        <w:t xml:space="preserve"> </w:t>
      </w:r>
      <w:r>
        <w:t xml:space="preserve">direkt </w:t>
      </w:r>
      <w:r w:rsidRPr="00521A66">
        <w:t>ned i ett odlingsrör</w:t>
      </w:r>
      <w:r>
        <w:t xml:space="preserve">, </w:t>
      </w:r>
      <w:r w:rsidRPr="00831C98">
        <w:t xml:space="preserve">utan att vidröras, </w:t>
      </w:r>
      <w:r w:rsidRPr="00521A66">
        <w:t xml:space="preserve">och klipps av 5 cm ovanför spetsen med steril sax. </w:t>
      </w:r>
    </w:p>
    <w:p w14:paraId="70B73E39" w14:textId="62B13FCB" w:rsidR="00F443D8" w:rsidRPr="00521A66" w:rsidRDefault="00F443D8" w:rsidP="00155380">
      <w:pPr>
        <w:pStyle w:val="Punktlista"/>
      </w:pPr>
      <w:r w:rsidRPr="00521A66">
        <w:t>Ange på remissen att det är en CVK-spets.</w:t>
      </w:r>
    </w:p>
    <w:p w14:paraId="40DB085E" w14:textId="77777777" w:rsidR="00F443D8" w:rsidRPr="006D058C" w:rsidRDefault="00F443D8" w:rsidP="00155380">
      <w:pPr>
        <w:pStyle w:val="Rubrik3"/>
      </w:pPr>
      <w:bookmarkStart w:id="27" w:name="_Toc212701020"/>
      <w:r w:rsidRPr="006D058C">
        <w:t>Komplikationer</w:t>
      </w:r>
      <w:bookmarkEnd w:id="27"/>
    </w:p>
    <w:p w14:paraId="0CCF9127" w14:textId="610F288C" w:rsidR="00F443D8" w:rsidRPr="00521A66" w:rsidRDefault="00F443D8" w:rsidP="00155380">
      <w:r w:rsidRPr="00521A66">
        <w:t>Vid misstanke om allvarlig komplikation ska sjuksköterskan stänga</w:t>
      </w:r>
      <w:r>
        <w:t xml:space="preserve"> av </w:t>
      </w:r>
      <w:r w:rsidRPr="00521A66">
        <w:t>infusionen och kontakta läkaren</w:t>
      </w:r>
      <w:r>
        <w:t xml:space="preserve"> </w:t>
      </w:r>
      <w:r w:rsidRPr="00521A66">
        <w:t>omgående.</w:t>
      </w:r>
    </w:p>
    <w:p w14:paraId="12004AEE" w14:textId="77777777" w:rsidR="00F443D8" w:rsidRPr="00521A66" w:rsidRDefault="00F443D8" w:rsidP="003C6429">
      <w:pPr>
        <w:pStyle w:val="MellanrubrikVGR"/>
      </w:pPr>
      <w:r w:rsidRPr="00521A66">
        <w:t>Suboptimalt kateterspetsläge</w:t>
      </w:r>
    </w:p>
    <w:p w14:paraId="390AC4BF" w14:textId="322C9079" w:rsidR="00F443D8" w:rsidRDefault="00F443D8" w:rsidP="00155380">
      <w:r w:rsidRPr="008B2BA0">
        <w:t>Om misstanke</w:t>
      </w:r>
      <w:r>
        <w:t xml:space="preserve"> </w:t>
      </w:r>
      <w:r w:rsidRPr="008B2BA0">
        <w:t xml:space="preserve">finns om suboptimalt kateterspetsläge skall backflödet i en flerlumenkateter kontrolleras från den mest proximala och mest distala kanalen. </w:t>
      </w:r>
      <w:r w:rsidRPr="00521A66">
        <w:t>Adekvat intravasalt CVK-läge kan även bedömas med ledning av CVP-kurvans utseende och nivåer. Vid minsta misstanke om suboptimalt läge ska CVK bytas.</w:t>
      </w:r>
    </w:p>
    <w:p w14:paraId="6D2AB04C" w14:textId="77777777" w:rsidR="00F443D8" w:rsidRPr="00521A66" w:rsidRDefault="00F443D8" w:rsidP="003C6429">
      <w:pPr>
        <w:pStyle w:val="MellanrubrikVGR"/>
      </w:pPr>
      <w:proofErr w:type="spellStart"/>
      <w:r w:rsidRPr="00521A66">
        <w:t>Luftembolism</w:t>
      </w:r>
      <w:proofErr w:type="spellEnd"/>
    </w:p>
    <w:p w14:paraId="17C75702" w14:textId="61C89821" w:rsidR="00F443D8" w:rsidRPr="00521A66" w:rsidRDefault="00F443D8" w:rsidP="00155380">
      <w:r w:rsidRPr="00521A66">
        <w:t xml:space="preserve">Förebyggs genom att alltid hålla ventrycket högre än atmosfärtrycket genom </w:t>
      </w:r>
      <w:r w:rsidRPr="00CF3FE2">
        <w:rPr>
          <w:i/>
          <w:iCs/>
        </w:rPr>
        <w:t>sänkt huvudända vid inläggning</w:t>
      </w:r>
      <w:r w:rsidRPr="00521A66">
        <w:t>, säkra infusionskopplingar samt ett noggrant förfarande vid hantering.</w:t>
      </w:r>
    </w:p>
    <w:p w14:paraId="5561A5EB" w14:textId="77777777" w:rsidR="00F443D8" w:rsidRPr="00521A66" w:rsidRDefault="00F443D8" w:rsidP="003C6429">
      <w:pPr>
        <w:pStyle w:val="MellanrubrikVGR"/>
      </w:pPr>
      <w:r w:rsidRPr="00521A66">
        <w:t>Pneumothorax</w:t>
      </w:r>
    </w:p>
    <w:p w14:paraId="582DF311" w14:textId="7BBC511B" w:rsidR="00F443D8" w:rsidRPr="00521A66" w:rsidRDefault="00F443D8" w:rsidP="00155380">
      <w:r w:rsidRPr="00521A66">
        <w:t>Röntgenkontroll för fastställande av CVK-läge och uteslutande av pneumothorax görs strax efter inläggningen. Ibland visar en sådan tidig bild ingen pneumothorax</w:t>
      </w:r>
      <w:r>
        <w:t>, så observans på att en</w:t>
      </w:r>
      <w:r w:rsidRPr="00521A66">
        <w:t xml:space="preserve"> sym</w:t>
      </w:r>
      <w:r>
        <w:t>p</w:t>
      </w:r>
      <w:r w:rsidRPr="00521A66">
        <w:t xml:space="preserve">tomgivande pneumothorax med </w:t>
      </w:r>
      <w:proofErr w:type="spellStart"/>
      <w:r w:rsidRPr="00521A66">
        <w:t>dyspné</w:t>
      </w:r>
      <w:proofErr w:type="spellEnd"/>
      <w:r w:rsidRPr="00521A66">
        <w:t xml:space="preserve">, hosta, smärtor och olika grader av </w:t>
      </w:r>
      <w:proofErr w:type="spellStart"/>
      <w:r w:rsidRPr="00521A66">
        <w:t>desaturation</w:t>
      </w:r>
      <w:proofErr w:type="spellEnd"/>
      <w:r w:rsidRPr="00521A66">
        <w:t xml:space="preserve"> (hos lungfriska patienter ibland normal syremättnad även vid total pneumothorax) </w:t>
      </w:r>
      <w:r>
        <w:t xml:space="preserve">i vissa fall </w:t>
      </w:r>
      <w:r w:rsidRPr="00521A66">
        <w:t xml:space="preserve">kan tillkomma efter 1–2 dygn. </w:t>
      </w:r>
    </w:p>
    <w:p w14:paraId="75D2B09C" w14:textId="77777777" w:rsidR="00F443D8" w:rsidRPr="007D6D5F" w:rsidRDefault="00F443D8" w:rsidP="003C6429">
      <w:pPr>
        <w:pStyle w:val="MellanrubrikVGR"/>
      </w:pPr>
      <w:r w:rsidRPr="00521A66">
        <w:t>Hjärttamponad</w:t>
      </w:r>
    </w:p>
    <w:p w14:paraId="456A2FE3" w14:textId="076B20BD" w:rsidR="003C6429" w:rsidRPr="00521A66" w:rsidRDefault="00F443D8" w:rsidP="007D6D5F">
      <w:r w:rsidRPr="00521A66">
        <w:t xml:space="preserve">Sällsynt men ofta fatalt. Risken för detta kan eventuellt minskas genom att kateterspetsen inte placeras längre ner än i övergången mellan v </w:t>
      </w:r>
      <w:proofErr w:type="spellStart"/>
      <w:r w:rsidRPr="00521A66">
        <w:t>cava</w:t>
      </w:r>
      <w:proofErr w:type="spellEnd"/>
      <w:r w:rsidRPr="00521A66">
        <w:t xml:space="preserve"> </w:t>
      </w:r>
      <w:proofErr w:type="spellStart"/>
      <w:r w:rsidRPr="00521A66">
        <w:t>superior</w:t>
      </w:r>
      <w:proofErr w:type="spellEnd"/>
      <w:r w:rsidRPr="00521A66">
        <w:t xml:space="preserve"> och höger förmak. Ett observandum är att detta kan uppträda senare </w:t>
      </w:r>
      <w:proofErr w:type="gramStart"/>
      <w:r>
        <w:t xml:space="preserve">t </w:t>
      </w:r>
      <w:r w:rsidRPr="00521A66">
        <w:t>ex</w:t>
      </w:r>
      <w:proofErr w:type="gramEnd"/>
      <w:r w:rsidRPr="00521A66">
        <w:t xml:space="preserve"> i anslutning till mobilisering.</w:t>
      </w:r>
    </w:p>
    <w:p w14:paraId="23168628" w14:textId="77777777" w:rsidR="00F443D8" w:rsidRPr="007D6D5F" w:rsidRDefault="00F443D8" w:rsidP="003C6429">
      <w:pPr>
        <w:pStyle w:val="MellanrubrikVGR"/>
      </w:pPr>
      <w:r w:rsidRPr="007D6D5F">
        <w:t xml:space="preserve">Artärpunktion av a. </w:t>
      </w:r>
      <w:proofErr w:type="spellStart"/>
      <w:r w:rsidRPr="007D6D5F">
        <w:t>subclavia</w:t>
      </w:r>
      <w:proofErr w:type="spellEnd"/>
    </w:p>
    <w:p w14:paraId="5EF23D9F" w14:textId="716F9C32" w:rsidR="00F443D8" w:rsidRPr="00521A66" w:rsidRDefault="00F443D8" w:rsidP="007D6D5F">
      <w:r w:rsidRPr="00521A66">
        <w:t xml:space="preserve">Kan resultera i livshotande </w:t>
      </w:r>
      <w:proofErr w:type="spellStart"/>
      <w:r w:rsidRPr="00521A66">
        <w:t>hemothorax</w:t>
      </w:r>
      <w:proofErr w:type="spellEnd"/>
      <w:r w:rsidRPr="00521A66">
        <w:t xml:space="preserve">. Efter stick med punktionsnål kan artären komprimeras mot nyckelbenet. Om </w:t>
      </w:r>
      <w:proofErr w:type="spellStart"/>
      <w:r w:rsidRPr="00521A66">
        <w:t>dilatering</w:t>
      </w:r>
      <w:proofErr w:type="spellEnd"/>
      <w:r w:rsidRPr="00521A66">
        <w:t xml:space="preserve"> och/eller kateterisering av artären också skett ökar blödningsrisken och katetern måste avlägsnas under optimala övervakningsförhållanden. Radiolog och kärlkirurg ska kontaktas</w:t>
      </w:r>
      <w:r>
        <w:t xml:space="preserve"> </w:t>
      </w:r>
      <w:r w:rsidRPr="00831C98">
        <w:rPr>
          <w:u w:val="single"/>
        </w:rPr>
        <w:t>innan kateter avlägsnas</w:t>
      </w:r>
      <w:r>
        <w:t xml:space="preserve">. </w:t>
      </w:r>
      <w:r w:rsidRPr="00FB4340">
        <w:t>Låt alltså katetern ligga kvar i artären medan kontakt med kärlkirurg tas.</w:t>
      </w:r>
    </w:p>
    <w:p w14:paraId="0E32E3CB" w14:textId="77777777" w:rsidR="00F443D8" w:rsidRPr="007D6D5F" w:rsidRDefault="00F443D8" w:rsidP="003C6429">
      <w:pPr>
        <w:pStyle w:val="MellanrubrikVGR"/>
      </w:pPr>
      <w:r w:rsidRPr="007D6D5F">
        <w:t xml:space="preserve">Artärpunktion av a. </w:t>
      </w:r>
      <w:proofErr w:type="spellStart"/>
      <w:r w:rsidRPr="007D6D5F">
        <w:t>carotis</w:t>
      </w:r>
      <w:proofErr w:type="spellEnd"/>
    </w:p>
    <w:p w14:paraId="737D8A8B" w14:textId="233FECBC" w:rsidR="00F443D8" w:rsidRPr="007D6D5F" w:rsidRDefault="00F443D8" w:rsidP="00F443D8">
      <w:r w:rsidRPr="00521A66">
        <w:t xml:space="preserve">Kan också resultera i omfattande </w:t>
      </w:r>
      <w:proofErr w:type="spellStart"/>
      <w:r w:rsidRPr="00521A66">
        <w:t>hematom</w:t>
      </w:r>
      <w:proofErr w:type="spellEnd"/>
      <w:r w:rsidRPr="00521A66">
        <w:t xml:space="preserve"> och ge luftvägskompression. Om artären punkteras </w:t>
      </w:r>
      <w:r>
        <w:t xml:space="preserve">undvik att </w:t>
      </w:r>
      <w:r w:rsidRPr="00521A66">
        <w:t xml:space="preserve">sticka i </w:t>
      </w:r>
      <w:r>
        <w:t xml:space="preserve">v </w:t>
      </w:r>
      <w:proofErr w:type="spellStart"/>
      <w:r>
        <w:t>j</w:t>
      </w:r>
      <w:r w:rsidRPr="00521A66">
        <w:t>ugularis</w:t>
      </w:r>
      <w:proofErr w:type="spellEnd"/>
      <w:r w:rsidRPr="00521A66">
        <w:t xml:space="preserve"> på andra sidan. Om artären </w:t>
      </w:r>
      <w:proofErr w:type="spellStart"/>
      <w:r w:rsidRPr="00521A66">
        <w:t>dilaterats</w:t>
      </w:r>
      <w:proofErr w:type="spellEnd"/>
      <w:r w:rsidRPr="00521A66">
        <w:t xml:space="preserve"> och/eller kateteriserats ska </w:t>
      </w:r>
      <w:r w:rsidRPr="00521A66">
        <w:lastRenderedPageBreak/>
        <w:t>radiolog och kärlkirurg kontaktas</w:t>
      </w:r>
      <w:r>
        <w:t xml:space="preserve"> </w:t>
      </w:r>
      <w:r w:rsidRPr="00FB4340">
        <w:t>(se föregående stycke)</w:t>
      </w:r>
      <w:r w:rsidRPr="00521A66">
        <w:t xml:space="preserve">. </w:t>
      </w:r>
      <w:proofErr w:type="spellStart"/>
      <w:r w:rsidRPr="00521A66">
        <w:t>Carotispunktion</w:t>
      </w:r>
      <w:proofErr w:type="spellEnd"/>
      <w:r w:rsidRPr="00521A66">
        <w:t xml:space="preserve"> kan även kompliceras med cerebral emboli. Ett observandum är </w:t>
      </w:r>
      <w:r w:rsidRPr="00FB4340">
        <w:t xml:space="preserve">att </w:t>
      </w:r>
      <w:r w:rsidRPr="00521A66">
        <w:t xml:space="preserve">kärlperforation </w:t>
      </w:r>
      <w:bookmarkStart w:id="28" w:name="_Hlk115257921"/>
      <w:r w:rsidRPr="00521A66">
        <w:t xml:space="preserve">kan uppträda senare </w:t>
      </w:r>
      <w:proofErr w:type="spellStart"/>
      <w:proofErr w:type="gramStart"/>
      <w:r w:rsidRPr="00521A66">
        <w:t>t</w:t>
      </w:r>
      <w:r w:rsidR="007D6D5F">
        <w:t>.</w:t>
      </w:r>
      <w:r w:rsidRPr="00521A66">
        <w:t>ex</w:t>
      </w:r>
      <w:proofErr w:type="spellEnd"/>
      <w:proofErr w:type="gramEnd"/>
      <w:r w:rsidRPr="00521A66">
        <w:t xml:space="preserve"> i anslutning till mobilisering.</w:t>
      </w:r>
      <w:bookmarkEnd w:id="28"/>
    </w:p>
    <w:p w14:paraId="3238E04C" w14:textId="77777777" w:rsidR="00F443D8" w:rsidRPr="007D6D5F" w:rsidRDefault="00F443D8" w:rsidP="003C6429">
      <w:pPr>
        <w:pStyle w:val="MellanrubrikVGR"/>
      </w:pPr>
      <w:r w:rsidRPr="007D6D5F">
        <w:t>CVK-relaterad infektion</w:t>
      </w:r>
    </w:p>
    <w:p w14:paraId="4B01895E" w14:textId="77777777" w:rsidR="00F443D8" w:rsidRPr="00521A66" w:rsidRDefault="00F443D8" w:rsidP="00494AEF">
      <w:pPr>
        <w:pStyle w:val="Punktlista"/>
      </w:pPr>
      <w:r w:rsidRPr="00521A66">
        <w:t xml:space="preserve">CVK-relaterad infektion är en allvarlig komplikation och patienterna på en IVA-avdelning utgör en riskgrupp. </w:t>
      </w:r>
    </w:p>
    <w:p w14:paraId="14FFB91D" w14:textId="77777777" w:rsidR="00F443D8" w:rsidRPr="00521A66" w:rsidRDefault="00F443D8" w:rsidP="00494AEF">
      <w:pPr>
        <w:pStyle w:val="Punktlista"/>
      </w:pPr>
      <w:r w:rsidRPr="00521A66">
        <w:t>Risk för CVK-relaterad infektion ökar för varje dag som CVK ligger kvar. Därför är det viktigt att indikationen för CVK är riktig och att behovet av CVK utvärderas dagligen av läkare</w:t>
      </w:r>
      <w:r>
        <w:t>, samt dokumenteras av ansvarig sjuksköterska</w:t>
      </w:r>
      <w:r w:rsidRPr="00521A66">
        <w:t>.</w:t>
      </w:r>
    </w:p>
    <w:p w14:paraId="316D3878" w14:textId="53354984" w:rsidR="00F443D8" w:rsidRPr="00FB4340" w:rsidRDefault="00F443D8" w:rsidP="00494AEF">
      <w:pPr>
        <w:pStyle w:val="Punktlista"/>
      </w:pPr>
      <w:r>
        <w:t xml:space="preserve">På IVA-patienter som färdigvårdats på IVA och skall skrivas ut för fortsatt vård på avdelning bör fler-lumen-CVK avlägsnas och antingen ersättas av PVK alternativt bytas mot en-lumen-CVK, då multipla lumen </w:t>
      </w:r>
      <w:r w:rsidR="61028A51">
        <w:t>är förenat med ökad risk för infektioner och handhavandefel</w:t>
      </w:r>
      <w:r>
        <w:t>.</w:t>
      </w:r>
    </w:p>
    <w:p w14:paraId="461C3081" w14:textId="77777777" w:rsidR="00F443D8" w:rsidRPr="00521A66" w:rsidRDefault="00F443D8" w:rsidP="00494AEF">
      <w:pPr>
        <w:pStyle w:val="Punktlista"/>
      </w:pPr>
      <w:r w:rsidRPr="00521A66">
        <w:t xml:space="preserve">Infektionen kan vara lokal, vid insticksstället, vilket visar sig som en ökad rodnad och/eller pus. Om infektionen är blodburen kan patienten utveckla en sepsis vilket kan vara ett livshotande tillstånd. </w:t>
      </w:r>
    </w:p>
    <w:p w14:paraId="427DA7B2" w14:textId="77777777" w:rsidR="00F443D8" w:rsidRDefault="00F443D8" w:rsidP="00494AEF">
      <w:pPr>
        <w:pStyle w:val="Punktlista"/>
      </w:pPr>
      <w:r w:rsidRPr="00521A66">
        <w:t>Förebyggande åtgärder är korrekta hygienrutiner vid inläggning, hantering och skötsel av CVK.</w:t>
      </w:r>
    </w:p>
    <w:p w14:paraId="65EEAF14" w14:textId="3438AC7D" w:rsidR="00F443D8" w:rsidRPr="00976E8D" w:rsidRDefault="00F443D8" w:rsidP="00976E8D">
      <w:pPr>
        <w:pStyle w:val="Punktlista"/>
      </w:pPr>
      <w:r>
        <w:t xml:space="preserve">CVK-relaterad infektion ska dokumenteras i </w:t>
      </w:r>
      <w:proofErr w:type="spellStart"/>
      <w:r>
        <w:t>PasIVA</w:t>
      </w:r>
      <w:proofErr w:type="spellEnd"/>
      <w:r>
        <w:t xml:space="preserve"> av patientansvarig IVA-läkare.</w:t>
      </w:r>
    </w:p>
    <w:p w14:paraId="10BF8D73" w14:textId="77777777" w:rsidR="00F443D8" w:rsidRPr="00086517" w:rsidRDefault="00F443D8" w:rsidP="00494AEF">
      <w:pPr>
        <w:pStyle w:val="Rubrik2"/>
      </w:pPr>
      <w:bookmarkStart w:id="29" w:name="_Toc212701021"/>
      <w:r w:rsidRPr="00086517">
        <w:t>Relaterad information</w:t>
      </w:r>
      <w:bookmarkEnd w:id="29"/>
    </w:p>
    <w:p w14:paraId="1FA23FEF" w14:textId="77777777" w:rsidR="00F443D8" w:rsidRPr="007E0432" w:rsidRDefault="00F443D8" w:rsidP="00494AEF">
      <w:r w:rsidRPr="007E0432">
        <w:t xml:space="preserve">Bilaga 1: Checklista för Central </w:t>
      </w:r>
      <w:proofErr w:type="spellStart"/>
      <w:r w:rsidRPr="007E0432">
        <w:t>VenKateter</w:t>
      </w:r>
      <w:proofErr w:type="spellEnd"/>
      <w:r w:rsidRPr="007E0432">
        <w:t xml:space="preserve"> (CVK) – Säkerhetsåtgärder vid CVK-inläggning</w:t>
      </w:r>
    </w:p>
    <w:p w14:paraId="5047DA5C" w14:textId="00CDCC81" w:rsidR="00F443D8" w:rsidRDefault="00F443D8" w:rsidP="00494AEF">
      <w:r w:rsidRPr="007E0432">
        <w:t>Bilaga 2: Lathund inläggning, skötsel, infusioner</w:t>
      </w:r>
    </w:p>
    <w:p w14:paraId="599A9CDF" w14:textId="7097A0B1" w:rsidR="00D42697" w:rsidRPr="00D42697" w:rsidRDefault="00D42697" w:rsidP="00494AEF">
      <w:pPr>
        <w:rPr>
          <w:color w:val="004971" w:themeColor="accent1" w:themeShade="BF"/>
        </w:rPr>
      </w:pPr>
      <w:hyperlink r:id="rId13" w:history="1">
        <w:r w:rsidRPr="00D42697">
          <w:rPr>
            <w:color w:val="004971" w:themeColor="accent1" w:themeShade="BF"/>
            <w:u w:val="single"/>
          </w:rPr>
          <w:t xml:space="preserve">Noradrenalin perifer tillförsel Operation och </w:t>
        </w:r>
        <w:proofErr w:type="spellStart"/>
        <w:r w:rsidRPr="00D42697">
          <w:rPr>
            <w:color w:val="004971" w:themeColor="accent1" w:themeShade="BF"/>
            <w:u w:val="single"/>
          </w:rPr>
          <w:t>Postop</w:t>
        </w:r>
        <w:proofErr w:type="spellEnd"/>
        <w:r w:rsidRPr="00D42697">
          <w:rPr>
            <w:color w:val="004971" w:themeColor="accent1" w:themeShade="BF"/>
            <w:u w:val="single"/>
          </w:rPr>
          <w:t xml:space="preserve">, </w:t>
        </w:r>
        <w:proofErr w:type="spellStart"/>
        <w:r w:rsidRPr="00D42697">
          <w:rPr>
            <w:color w:val="004971" w:themeColor="accent1" w:themeShade="BF"/>
            <w:u w:val="single"/>
          </w:rPr>
          <w:t>AnOpIVA</w:t>
        </w:r>
        <w:proofErr w:type="spellEnd"/>
        <w:r w:rsidRPr="00D42697">
          <w:rPr>
            <w:color w:val="004971" w:themeColor="accent1" w:themeShade="BF"/>
            <w:u w:val="single"/>
          </w:rPr>
          <w:t xml:space="preserve"> Mölndal</w:t>
        </w:r>
      </w:hyperlink>
    </w:p>
    <w:p w14:paraId="6F90CCF1" w14:textId="77777777" w:rsidR="00F443D8" w:rsidRPr="007E0432" w:rsidRDefault="00F443D8" w:rsidP="00494AEF">
      <w:pPr>
        <w:pStyle w:val="Rubrik2"/>
      </w:pPr>
      <w:bookmarkStart w:id="30" w:name="_Toc212701022"/>
      <w:r w:rsidRPr="007E0432">
        <w:t>Granskare/arbetsgrupp</w:t>
      </w:r>
      <w:bookmarkEnd w:id="30"/>
    </w:p>
    <w:p w14:paraId="21132B5E" w14:textId="77777777" w:rsidR="00F443D8" w:rsidRDefault="00F443D8" w:rsidP="0010451B">
      <w:pPr>
        <w:spacing w:after="0"/>
      </w:pPr>
      <w:r w:rsidRPr="00521A66">
        <w:t>Karin Thiringer, VÖL IVA Mölndal</w:t>
      </w:r>
    </w:p>
    <w:p w14:paraId="26C2D746" w14:textId="77777777" w:rsidR="00F443D8" w:rsidRPr="00521A66" w:rsidRDefault="00F443D8" w:rsidP="0010451B">
      <w:pPr>
        <w:spacing w:after="0"/>
      </w:pPr>
      <w:r w:rsidRPr="00521A66">
        <w:t xml:space="preserve">Sara </w:t>
      </w:r>
      <w:r>
        <w:t>Lundin</w:t>
      </w:r>
      <w:r w:rsidRPr="00521A66">
        <w:t xml:space="preserve">, Apotekare </w:t>
      </w:r>
      <w:proofErr w:type="spellStart"/>
      <w:r w:rsidRPr="00521A66">
        <w:t>AnOpIVA</w:t>
      </w:r>
      <w:proofErr w:type="spellEnd"/>
      <w:r w:rsidRPr="00521A66">
        <w:t xml:space="preserve"> Mölndal</w:t>
      </w:r>
    </w:p>
    <w:p w14:paraId="1BC9677B" w14:textId="77777777" w:rsidR="00F443D8" w:rsidRPr="00521A66" w:rsidRDefault="00F443D8" w:rsidP="0010451B">
      <w:pPr>
        <w:spacing w:after="0"/>
      </w:pPr>
      <w:r w:rsidRPr="00521A66">
        <w:t>Malin Bengtsson, IVA-sjuksköterska, sektionsledare IVA Mölndal</w:t>
      </w:r>
    </w:p>
    <w:p w14:paraId="1893A55D" w14:textId="77777777" w:rsidR="00F443D8" w:rsidRPr="00521A66" w:rsidRDefault="00F443D8" w:rsidP="0010451B">
      <w:pPr>
        <w:spacing w:after="0"/>
      </w:pPr>
      <w:r w:rsidRPr="00521A66">
        <w:t>Maria Wihlborg, IVA-sjuk</w:t>
      </w:r>
      <w:r>
        <w:t>sk</w:t>
      </w:r>
      <w:r w:rsidRPr="00521A66">
        <w:t>öterska, Instruktör, IVA Mölndal</w:t>
      </w:r>
    </w:p>
    <w:p w14:paraId="2D842ABE" w14:textId="77777777" w:rsidR="00F443D8" w:rsidRPr="00494AEF" w:rsidRDefault="00F443D8" w:rsidP="00494AEF">
      <w:pPr>
        <w:pStyle w:val="Rubrik2"/>
      </w:pPr>
      <w:bookmarkStart w:id="31" w:name="_Toc212701023"/>
      <w:r w:rsidRPr="00494AEF">
        <w:t>Referenser och relaterade dokument</w:t>
      </w:r>
      <w:bookmarkEnd w:id="31"/>
    </w:p>
    <w:p w14:paraId="42689337" w14:textId="77777777" w:rsidR="00F443D8" w:rsidRPr="000E4117" w:rsidRDefault="00F443D8" w:rsidP="00494AEF">
      <w:pPr>
        <w:rPr>
          <w:lang w:val="en-US"/>
        </w:rPr>
      </w:pPr>
      <w:proofErr w:type="spellStart"/>
      <w:r w:rsidRPr="006E2794">
        <w:rPr>
          <w:lang w:val="en-US"/>
        </w:rPr>
        <w:t>Gersonde</w:t>
      </w:r>
      <w:proofErr w:type="spellEnd"/>
      <w:r w:rsidRPr="006E2794">
        <w:rPr>
          <w:lang w:val="en-US"/>
        </w:rPr>
        <w:t xml:space="preserve"> F, </w:t>
      </w:r>
      <w:proofErr w:type="spellStart"/>
      <w:r w:rsidRPr="006E2794">
        <w:rPr>
          <w:lang w:val="en-US"/>
        </w:rPr>
        <w:t>Eisend</w:t>
      </w:r>
      <w:proofErr w:type="spellEnd"/>
      <w:r w:rsidRPr="006E2794">
        <w:rPr>
          <w:lang w:val="en-US"/>
        </w:rPr>
        <w:t xml:space="preserve"> S, Haake N, Kunze T. Physicochemical compatibility and emulsion stability of propofol with commonly used analgesics and sedatives in an intensive care unit. </w:t>
      </w:r>
      <w:proofErr w:type="spellStart"/>
      <w:r w:rsidRPr="000E4117">
        <w:rPr>
          <w:lang w:val="en-US"/>
        </w:rPr>
        <w:t>Eur</w:t>
      </w:r>
      <w:proofErr w:type="spellEnd"/>
      <w:r w:rsidRPr="000E4117">
        <w:rPr>
          <w:lang w:val="en-US"/>
        </w:rPr>
        <w:t xml:space="preserve"> J Hosp Pharm. </w:t>
      </w:r>
      <w:proofErr w:type="spellStart"/>
      <w:r w:rsidRPr="000E4117">
        <w:rPr>
          <w:lang w:val="en-US"/>
        </w:rPr>
        <w:t>september</w:t>
      </w:r>
      <w:proofErr w:type="spellEnd"/>
      <w:r w:rsidRPr="000E4117">
        <w:rPr>
          <w:lang w:val="en-US"/>
        </w:rPr>
        <w:t xml:space="preserve"> 2017;24(5):293–303.</w:t>
      </w:r>
    </w:p>
    <w:p w14:paraId="40E476CD" w14:textId="77777777" w:rsidR="00F443D8" w:rsidRPr="000E4117" w:rsidRDefault="00F443D8" w:rsidP="00494AEF">
      <w:pPr>
        <w:rPr>
          <w:lang w:val="en-US"/>
        </w:rPr>
      </w:pPr>
      <w:hyperlink r:id="rId14" w:history="1">
        <w:r w:rsidRPr="000E4117">
          <w:rPr>
            <w:rStyle w:val="Hyperlnk"/>
            <w:lang w:val="en-US"/>
          </w:rPr>
          <w:t>https://www.micromedexsolutions.com/micromedex2/librarian/</w:t>
        </w:r>
      </w:hyperlink>
    </w:p>
    <w:p w14:paraId="17AE7DCD" w14:textId="77777777" w:rsidR="00F443D8" w:rsidRPr="000E4117" w:rsidRDefault="00F443D8" w:rsidP="00494AEF">
      <w:pPr>
        <w:rPr>
          <w:lang w:val="en-US"/>
        </w:rPr>
      </w:pPr>
      <w:hyperlink r:id="rId15" w:anchor="hmainbody" w:history="1">
        <w:r w:rsidRPr="000E4117">
          <w:rPr>
            <w:rStyle w:val="Hyperlnk"/>
            <w:lang w:val="en-US"/>
          </w:rPr>
          <w:t>https://www.lakemedelsverket.se/sv/om-lakemedelsverket/rapporter-och-publikationer/svensk-lakemedelsstandard#hmainbody</w:t>
        </w:r>
      </w:hyperlink>
    </w:p>
    <w:p w14:paraId="1C1CE775" w14:textId="77777777" w:rsidR="00F443D8" w:rsidRPr="000E4117" w:rsidRDefault="00F443D8" w:rsidP="00494AEF">
      <w:pPr>
        <w:rPr>
          <w:lang w:val="en-US"/>
        </w:rPr>
      </w:pPr>
      <w:hyperlink r:id="rId16" w:history="1">
        <w:r w:rsidRPr="000E4117">
          <w:rPr>
            <w:rStyle w:val="Hyperlnk"/>
            <w:lang w:val="en-US"/>
          </w:rPr>
          <w:t>http://www.sfai.se/riktlinjer/cvk</w:t>
        </w:r>
      </w:hyperlink>
    </w:p>
    <w:p w14:paraId="1BE84002" w14:textId="77777777" w:rsidR="00F443D8" w:rsidRDefault="00F443D8" w:rsidP="00494AEF">
      <w:hyperlink r:id="rId17" w:history="1">
        <w:r w:rsidRPr="007E0432">
          <w:rPr>
            <w:rStyle w:val="Hyperlnk"/>
          </w:rPr>
          <w:t>http://www.vardhandboken.se/</w:t>
        </w:r>
      </w:hyperlink>
    </w:p>
    <w:p w14:paraId="2C1B2971" w14:textId="50F64044" w:rsidR="00455F1E" w:rsidRDefault="00F443D8" w:rsidP="00EC709D">
      <w:pPr>
        <w:rPr>
          <w:rStyle w:val="Hyperlnk"/>
        </w:rPr>
      </w:pPr>
      <w:hyperlink r:id="rId18" w:history="1">
        <w:r w:rsidRPr="007E0432">
          <w:rPr>
            <w:rStyle w:val="Hyperlnk"/>
          </w:rPr>
          <w:t>Vårdhygien och Smittskydd - Sahlgrenska Universitetssjukhuset (vgregion.se)</w:t>
        </w:r>
      </w:hyperlink>
    </w:p>
    <w:p w14:paraId="3051F63B" w14:textId="6A2AEFAA" w:rsidR="00282B72" w:rsidRDefault="00282B72">
      <w:pPr>
        <w:spacing w:after="0" w:line="240" w:lineRule="auto"/>
      </w:pPr>
      <w:r>
        <w:br w:type="page"/>
      </w:r>
    </w:p>
    <w:p w14:paraId="74551B7D" w14:textId="3063F581" w:rsidR="0051257D" w:rsidRPr="0048245D" w:rsidRDefault="00200A10" w:rsidP="005F2787">
      <w:pPr>
        <w:spacing w:after="0" w:line="240" w:lineRule="auto"/>
        <w:rPr>
          <w:noProof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465AC357" wp14:editId="64F885FD">
                <wp:simplePos x="0" y="0"/>
                <wp:positionH relativeFrom="margin">
                  <wp:posOffset>-822960</wp:posOffset>
                </wp:positionH>
                <wp:positionV relativeFrom="page">
                  <wp:posOffset>465455</wp:posOffset>
                </wp:positionV>
                <wp:extent cx="7185025" cy="10067925"/>
                <wp:effectExtent l="0" t="0" r="0" b="9525"/>
                <wp:wrapTight wrapText="bothSides">
                  <wp:wrapPolygon edited="0">
                    <wp:start x="0" y="0"/>
                    <wp:lineTo x="0" y="21580"/>
                    <wp:lineTo x="21533" y="21580"/>
                    <wp:lineTo x="21533" y="0"/>
                    <wp:lineTo x="0" y="0"/>
                  </wp:wrapPolygon>
                </wp:wrapTight>
                <wp:docPr id="31" name="Grupp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185025" cy="10067925"/>
                          <a:chOff x="-52558" y="-27063"/>
                          <a:chExt cx="7296314" cy="10528954"/>
                        </a:xfrm>
                      </wpg:grpSpPr>
                      <pic:pic xmlns:pic="http://schemas.openxmlformats.org/drawingml/2006/picture">
                        <pic:nvPicPr>
                          <pic:cNvPr id="1" name="Bildobjekt 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9"/>
                          <a:srcRect r="1188"/>
                          <a:stretch/>
                        </pic:blipFill>
                        <pic:spPr bwMode="auto">
                          <a:xfrm rot="5400000">
                            <a:off x="-1668878" y="1589257"/>
                            <a:ext cx="10528954" cy="729631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28" name="Textruta 28"/>
                        <wps:cNvSpPr txBox="1"/>
                        <wps:spPr>
                          <a:xfrm rot="5400000">
                            <a:off x="6176501" y="9746083"/>
                            <a:ext cx="731520" cy="28257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437A2DB" w14:textId="5D2FC731" w:rsidR="007A4B5D" w:rsidRPr="00301C2D" w:rsidRDefault="007A4B5D" w:rsidP="00EE6437">
                              <w:pPr>
                                <w:spacing w:after="0" w:line="240" w:lineRule="auto"/>
                                <w:rPr>
                                  <w:rFonts w:asciiTheme="majorHAnsi" w:hAnsiTheme="majorHAnsi" w:cstheme="majorHAnsi"/>
                                  <w:b/>
                                  <w:bCs/>
                                  <w:color w:val="FFFFFF" w:themeColor="background1"/>
                                </w:rPr>
                              </w:pPr>
                              <w:r w:rsidRPr="00301C2D">
                                <w:rPr>
                                  <w:rFonts w:asciiTheme="majorHAnsi" w:hAnsiTheme="majorHAnsi" w:cstheme="majorHAnsi"/>
                                  <w:b/>
                                  <w:bCs/>
                                  <w:color w:val="FFFFFF" w:themeColor="background1"/>
                                </w:rPr>
                                <w:t>Bilaga 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65AC357" id="Grupp 31" o:spid="_x0000_s1026" style="position:absolute;margin-left:-64.8pt;margin-top:36.65pt;width:565.75pt;height:792.75pt;z-index:251658240;mso-position-horizontal-relative:margin;mso-position-vertical-relative:page;mso-width-relative:margin;mso-height-relative:margin" coordorigin="-525,-270" coordsize="72963,1052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Bildobjekt 1" o:spid="_x0000_s1027" type="#_x0000_t75" style="position:absolute;left:-16688;top:15893;width:105288;height:72962;rotation: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">
                  <v:imagedata r:id="rId20" o:title="" cropright="779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ruta 28" o:spid="_x0000_s1028" type="#_x0000_t202" style="position:absolute;left:61764;top:97461;width:7315;height:2826;rotation: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" filled="f" stroked="f" strokeweight=".5pt">
                  <v:textbox>
                    <w:txbxContent>
                      <w:p w14:paraId="5437A2DB" w14:textId="5D2FC731" w:rsidR="007A4B5D" w:rsidRPr="00301C2D" w:rsidRDefault="007A4B5D" w:rsidP="00EE6437">
                        <w:pPr>
                          <w:spacing w:after="0" w:line="240" w:lineRule="auto"/>
                          <w:rPr>
                            <w:rFonts w:asciiTheme="majorHAnsi" w:hAnsiTheme="majorHAnsi" w:cstheme="majorHAnsi"/>
                            <w:b/>
                            <w:bCs/>
                            <w:color w:val="FFFFFF" w:themeColor="background1"/>
                          </w:rPr>
                        </w:pPr>
                        <w:r w:rsidRPr="00301C2D">
                          <w:rPr>
                            <w:rFonts w:asciiTheme="majorHAnsi" w:hAnsiTheme="majorHAnsi" w:cstheme="majorHAnsi"/>
                            <w:b/>
                            <w:bCs/>
                            <w:color w:val="FFFFFF" w:themeColor="background1"/>
                          </w:rPr>
                          <w:t>Bilaga 1</w:t>
                        </w:r>
                      </w:p>
                    </w:txbxContent>
                  </v:textbox>
                </v:shape>
                <w10:wrap type="tight" anchorx="margin" anchory="page"/>
              </v:group>
            </w:pict>
          </mc:Fallback>
        </mc:AlternateContent>
      </w:r>
    </w:p>
    <w:sectPr w:rsidR="0051257D" w:rsidRPr="0048245D" w:rsidSect="00483FA7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418" w:bottom="993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5B50AD" w14:textId="77777777" w:rsidR="00E6468D" w:rsidRDefault="00E6468D">
      <w:r>
        <w:separator/>
      </w:r>
    </w:p>
  </w:endnote>
  <w:endnote w:type="continuationSeparator" w:id="0">
    <w:p w14:paraId="5A56ED98" w14:textId="77777777" w:rsidR="00E6468D" w:rsidRDefault="00E6468D">
      <w:r>
        <w:continuationSeparator/>
      </w:r>
    </w:p>
  </w:endnote>
  <w:endnote w:type="continuationNotice" w:id="1">
    <w:p w14:paraId="335B525E" w14:textId="77777777" w:rsidR="00E6468D" w:rsidRDefault="00E646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D5B0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29957F6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5D843" w14:textId="2FF82F5D" w:rsidR="00095B64" w:rsidRDefault="00095B64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011A848B" w14:textId="08D73055" w:rsidR="00C50EE5" w:rsidRPr="00EC0A68" w:rsidRDefault="00C50EE5" w:rsidP="00EC0A68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A5481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48999704" name="Bildobjekt 104899970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22590C" w14:textId="77777777" w:rsidR="00E6468D" w:rsidRDefault="00E6468D"/>
  </w:footnote>
  <w:footnote w:type="continuationSeparator" w:id="0">
    <w:p w14:paraId="15C861E5" w14:textId="77777777" w:rsidR="00E6468D" w:rsidRDefault="00E6468D">
      <w:r>
        <w:continuationSeparator/>
      </w:r>
    </w:p>
  </w:footnote>
  <w:footnote w:type="continuationNotice" w:id="1">
    <w:p w14:paraId="629282F3" w14:textId="77777777" w:rsidR="00E6468D" w:rsidRDefault="00E646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A0FA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D35DA0" w14:textId="77777777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15E82D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4D35DA0" w14:textId="77777777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AFFBE" w14:textId="31259DC8" w:rsidR="008A4EB9" w:rsidRDefault="008569C6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503681373" name="Bildobjekt 150368137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36423D" w14:textId="77777777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A99AEC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1A36423D" w14:textId="77777777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286C04F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B5E2335"/>
    <w:multiLevelType w:val="hybridMultilevel"/>
    <w:tmpl w:val="C2A26B5E"/>
    <w:lvl w:ilvl="0" w:tplc="FFFFFFFF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8" w15:restartNumberingAfterBreak="0">
    <w:nsid w:val="1BEF50F7"/>
    <w:multiLevelType w:val="hybridMultilevel"/>
    <w:tmpl w:val="A940886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96FDAC">
      <w:start w:val="8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7E4160"/>
    <w:multiLevelType w:val="hybridMultilevel"/>
    <w:tmpl w:val="890E7C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0435456"/>
    <w:multiLevelType w:val="hybridMultilevel"/>
    <w:tmpl w:val="79DA19A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501CD5"/>
    <w:multiLevelType w:val="hybridMultilevel"/>
    <w:tmpl w:val="771E270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D7221F"/>
    <w:multiLevelType w:val="hybridMultilevel"/>
    <w:tmpl w:val="8972818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64593E"/>
    <w:multiLevelType w:val="hybridMultilevel"/>
    <w:tmpl w:val="2C041B7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AB28C5"/>
    <w:multiLevelType w:val="hybridMultilevel"/>
    <w:tmpl w:val="7A3CEDFA"/>
    <w:lvl w:ilvl="0" w:tplc="041D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7" w15:restartNumberingAfterBreak="0">
    <w:nsid w:val="2F1E3E94"/>
    <w:multiLevelType w:val="hybridMultilevel"/>
    <w:tmpl w:val="0D50209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927FA3"/>
    <w:multiLevelType w:val="hybridMultilevel"/>
    <w:tmpl w:val="AFF6DDB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8A535A"/>
    <w:multiLevelType w:val="hybridMultilevel"/>
    <w:tmpl w:val="4E7AEF4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8707E9"/>
    <w:multiLevelType w:val="hybridMultilevel"/>
    <w:tmpl w:val="5AC23B0E"/>
    <w:lvl w:ilvl="0" w:tplc="041D0001">
      <w:start w:val="1"/>
      <w:numFmt w:val="bullet"/>
      <w:lvlText w:val=""/>
      <w:lvlJc w:val="left"/>
      <w:pPr>
        <w:ind w:left="145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7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2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41B03ED4"/>
    <w:multiLevelType w:val="hybridMultilevel"/>
    <w:tmpl w:val="61CA1964"/>
    <w:lvl w:ilvl="0" w:tplc="041D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3B81BDB"/>
    <w:multiLevelType w:val="hybridMultilevel"/>
    <w:tmpl w:val="BCC6AC6E"/>
    <w:lvl w:ilvl="0" w:tplc="041D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4B8A38FF"/>
    <w:multiLevelType w:val="hybridMultilevel"/>
    <w:tmpl w:val="BC8606C8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0DA7A69"/>
    <w:multiLevelType w:val="hybridMultilevel"/>
    <w:tmpl w:val="A9A4A89E"/>
    <w:lvl w:ilvl="0" w:tplc="041D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5135285E"/>
    <w:multiLevelType w:val="hybridMultilevel"/>
    <w:tmpl w:val="BE10F7C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53A652E3"/>
    <w:multiLevelType w:val="hybridMultilevel"/>
    <w:tmpl w:val="025CE43E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59294A2A"/>
    <w:multiLevelType w:val="hybridMultilevel"/>
    <w:tmpl w:val="C770A38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2D55A32"/>
    <w:multiLevelType w:val="hybridMultilevel"/>
    <w:tmpl w:val="5BDEBA2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8014860"/>
    <w:multiLevelType w:val="hybridMultilevel"/>
    <w:tmpl w:val="95E4CD1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A5779C"/>
    <w:multiLevelType w:val="hybridMultilevel"/>
    <w:tmpl w:val="C8B0B080"/>
    <w:lvl w:ilvl="0" w:tplc="71B6B2F8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9" w15:restartNumberingAfterBreak="0">
    <w:nsid w:val="768A4F3A"/>
    <w:multiLevelType w:val="hybridMultilevel"/>
    <w:tmpl w:val="696A65D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6BF413D"/>
    <w:multiLevelType w:val="hybridMultilevel"/>
    <w:tmpl w:val="1BD05F2A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 w15:restartNumberingAfterBreak="0">
    <w:nsid w:val="7B63454C"/>
    <w:multiLevelType w:val="hybridMultilevel"/>
    <w:tmpl w:val="7182E3EE"/>
    <w:lvl w:ilvl="0" w:tplc="71B6B2F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7B6A6A6D"/>
    <w:multiLevelType w:val="hybridMultilevel"/>
    <w:tmpl w:val="40A2EC7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5" w15:restartNumberingAfterBreak="0">
    <w:nsid w:val="7FAF39DD"/>
    <w:multiLevelType w:val="hybridMultilevel"/>
    <w:tmpl w:val="1F7893FC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40892644">
    <w:abstractNumId w:val="44"/>
  </w:num>
  <w:num w:numId="2" w16cid:durableId="1790472374">
    <w:abstractNumId w:val="33"/>
  </w:num>
  <w:num w:numId="3" w16cid:durableId="726952250">
    <w:abstractNumId w:val="0"/>
  </w:num>
  <w:num w:numId="4" w16cid:durableId="601109821">
    <w:abstractNumId w:val="10"/>
  </w:num>
  <w:num w:numId="5" w16cid:durableId="1690064054">
    <w:abstractNumId w:val="38"/>
  </w:num>
  <w:num w:numId="6" w16cid:durableId="251814835">
    <w:abstractNumId w:val="3"/>
  </w:num>
  <w:num w:numId="7" w16cid:durableId="1230657512">
    <w:abstractNumId w:val="25"/>
  </w:num>
  <w:num w:numId="8" w16cid:durableId="531848802">
    <w:abstractNumId w:val="20"/>
  </w:num>
  <w:num w:numId="9" w16cid:durableId="334460041">
    <w:abstractNumId w:val="1"/>
  </w:num>
  <w:num w:numId="10" w16cid:durableId="138616616">
    <w:abstractNumId w:val="1"/>
  </w:num>
  <w:num w:numId="11" w16cid:durableId="154494059">
    <w:abstractNumId w:val="4"/>
  </w:num>
  <w:num w:numId="12" w16cid:durableId="726150491">
    <w:abstractNumId w:val="5"/>
  </w:num>
  <w:num w:numId="13" w16cid:durableId="1224410889">
    <w:abstractNumId w:val="32"/>
  </w:num>
  <w:num w:numId="14" w16cid:durableId="1632175466">
    <w:abstractNumId w:val="22"/>
  </w:num>
  <w:num w:numId="15" w16cid:durableId="1918243599">
    <w:abstractNumId w:val="11"/>
  </w:num>
  <w:num w:numId="16" w16cid:durableId="130098692">
    <w:abstractNumId w:val="30"/>
  </w:num>
  <w:num w:numId="17" w16cid:durableId="1555308761">
    <w:abstractNumId w:val="6"/>
  </w:num>
  <w:num w:numId="18" w16cid:durableId="989791068">
    <w:abstractNumId w:val="23"/>
  </w:num>
  <w:num w:numId="19" w16cid:durableId="1129399913">
    <w:abstractNumId w:val="43"/>
  </w:num>
  <w:num w:numId="20" w16cid:durableId="192114675">
    <w:abstractNumId w:val="2"/>
  </w:num>
  <w:num w:numId="21" w16cid:durableId="2074087048">
    <w:abstractNumId w:val="35"/>
  </w:num>
  <w:num w:numId="22" w16cid:durableId="744768347">
    <w:abstractNumId w:val="15"/>
  </w:num>
  <w:num w:numId="23" w16cid:durableId="721902780">
    <w:abstractNumId w:val="24"/>
  </w:num>
  <w:num w:numId="24" w16cid:durableId="285426045">
    <w:abstractNumId w:val="16"/>
  </w:num>
  <w:num w:numId="25" w16cid:durableId="121967899">
    <w:abstractNumId w:val="17"/>
  </w:num>
  <w:num w:numId="26" w16cid:durableId="1665548555">
    <w:abstractNumId w:val="39"/>
  </w:num>
  <w:num w:numId="27" w16cid:durableId="217254535">
    <w:abstractNumId w:val="31"/>
  </w:num>
  <w:num w:numId="28" w16cid:durableId="98067527">
    <w:abstractNumId w:val="12"/>
  </w:num>
  <w:num w:numId="29" w16cid:durableId="1169128732">
    <w:abstractNumId w:val="36"/>
  </w:num>
  <w:num w:numId="30" w16cid:durableId="2101631602">
    <w:abstractNumId w:val="14"/>
  </w:num>
  <w:num w:numId="31" w16cid:durableId="222180363">
    <w:abstractNumId w:val="19"/>
  </w:num>
  <w:num w:numId="32" w16cid:durableId="1118454276">
    <w:abstractNumId w:val="45"/>
  </w:num>
  <w:num w:numId="33" w16cid:durableId="1463890006">
    <w:abstractNumId w:val="9"/>
  </w:num>
  <w:num w:numId="34" w16cid:durableId="539515293">
    <w:abstractNumId w:val="42"/>
  </w:num>
  <w:num w:numId="35" w16cid:durableId="874584693">
    <w:abstractNumId w:val="8"/>
  </w:num>
  <w:num w:numId="36" w16cid:durableId="1082723349">
    <w:abstractNumId w:val="40"/>
  </w:num>
  <w:num w:numId="37" w16cid:durableId="1047416356">
    <w:abstractNumId w:val="21"/>
  </w:num>
  <w:num w:numId="38" w16cid:durableId="1961716187">
    <w:abstractNumId w:val="27"/>
  </w:num>
  <w:num w:numId="39" w16cid:durableId="858080301">
    <w:abstractNumId w:val="7"/>
  </w:num>
  <w:num w:numId="40" w16cid:durableId="232159955">
    <w:abstractNumId w:val="29"/>
  </w:num>
  <w:num w:numId="41" w16cid:durableId="588122257">
    <w:abstractNumId w:val="34"/>
  </w:num>
  <w:num w:numId="42" w16cid:durableId="1672949419">
    <w:abstractNumId w:val="37"/>
  </w:num>
  <w:num w:numId="43" w16cid:durableId="245265760">
    <w:abstractNumId w:val="41"/>
  </w:num>
  <w:num w:numId="44" w16cid:durableId="885292507">
    <w:abstractNumId w:val="28"/>
  </w:num>
  <w:num w:numId="45" w16cid:durableId="526411513">
    <w:abstractNumId w:val="26"/>
  </w:num>
  <w:num w:numId="46" w16cid:durableId="425924758">
    <w:abstractNumId w:val="18"/>
  </w:num>
  <w:num w:numId="47" w16cid:durableId="19795327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D2A"/>
    <w:rsid w:val="000070A7"/>
    <w:rsid w:val="00010D47"/>
    <w:rsid w:val="00014F10"/>
    <w:rsid w:val="00016CF0"/>
    <w:rsid w:val="00020218"/>
    <w:rsid w:val="0002370E"/>
    <w:rsid w:val="00023788"/>
    <w:rsid w:val="00023FF4"/>
    <w:rsid w:val="00027E0D"/>
    <w:rsid w:val="00030DDD"/>
    <w:rsid w:val="000313BB"/>
    <w:rsid w:val="00033ED5"/>
    <w:rsid w:val="00034E28"/>
    <w:rsid w:val="000357D8"/>
    <w:rsid w:val="00036E53"/>
    <w:rsid w:val="00037A1C"/>
    <w:rsid w:val="00043D06"/>
    <w:rsid w:val="00044D71"/>
    <w:rsid w:val="00050500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700AE"/>
    <w:rsid w:val="00073DDB"/>
    <w:rsid w:val="00074E41"/>
    <w:rsid w:val="00077A67"/>
    <w:rsid w:val="00083430"/>
    <w:rsid w:val="00084024"/>
    <w:rsid w:val="00086FB4"/>
    <w:rsid w:val="0009062C"/>
    <w:rsid w:val="00093445"/>
    <w:rsid w:val="00094569"/>
    <w:rsid w:val="00095368"/>
    <w:rsid w:val="000954C4"/>
    <w:rsid w:val="00095A17"/>
    <w:rsid w:val="00095B64"/>
    <w:rsid w:val="000A611A"/>
    <w:rsid w:val="000B12D9"/>
    <w:rsid w:val="000B4536"/>
    <w:rsid w:val="000B4BA6"/>
    <w:rsid w:val="000B7715"/>
    <w:rsid w:val="000C2A44"/>
    <w:rsid w:val="000C7FCA"/>
    <w:rsid w:val="000D36F6"/>
    <w:rsid w:val="000D46A4"/>
    <w:rsid w:val="000D66DB"/>
    <w:rsid w:val="000D6ECA"/>
    <w:rsid w:val="000E1915"/>
    <w:rsid w:val="000E2FDA"/>
    <w:rsid w:val="000E463B"/>
    <w:rsid w:val="000E5A7E"/>
    <w:rsid w:val="000E761E"/>
    <w:rsid w:val="000F1E96"/>
    <w:rsid w:val="000F43A3"/>
    <w:rsid w:val="000F4D63"/>
    <w:rsid w:val="000F7681"/>
    <w:rsid w:val="00102858"/>
    <w:rsid w:val="00103031"/>
    <w:rsid w:val="001044FE"/>
    <w:rsid w:val="0010451B"/>
    <w:rsid w:val="001059F1"/>
    <w:rsid w:val="00106C05"/>
    <w:rsid w:val="00107C8E"/>
    <w:rsid w:val="001139D4"/>
    <w:rsid w:val="00114443"/>
    <w:rsid w:val="00121713"/>
    <w:rsid w:val="00122E4A"/>
    <w:rsid w:val="00127C66"/>
    <w:rsid w:val="00130245"/>
    <w:rsid w:val="00131B08"/>
    <w:rsid w:val="00132A59"/>
    <w:rsid w:val="00133337"/>
    <w:rsid w:val="00133A0F"/>
    <w:rsid w:val="0013548E"/>
    <w:rsid w:val="0013580F"/>
    <w:rsid w:val="00137B6D"/>
    <w:rsid w:val="0014070B"/>
    <w:rsid w:val="001422C1"/>
    <w:rsid w:val="0014460B"/>
    <w:rsid w:val="00144A8D"/>
    <w:rsid w:val="001522AE"/>
    <w:rsid w:val="00155380"/>
    <w:rsid w:val="00155F71"/>
    <w:rsid w:val="00157D5B"/>
    <w:rsid w:val="00161FE6"/>
    <w:rsid w:val="00163ED7"/>
    <w:rsid w:val="00164C3D"/>
    <w:rsid w:val="00166D3A"/>
    <w:rsid w:val="00170B75"/>
    <w:rsid w:val="0017508E"/>
    <w:rsid w:val="00181FDC"/>
    <w:rsid w:val="00184167"/>
    <w:rsid w:val="001860B9"/>
    <w:rsid w:val="00186F2B"/>
    <w:rsid w:val="001874D6"/>
    <w:rsid w:val="001951AC"/>
    <w:rsid w:val="0019632A"/>
    <w:rsid w:val="001A4E7C"/>
    <w:rsid w:val="001A533F"/>
    <w:rsid w:val="001A56A9"/>
    <w:rsid w:val="001B0541"/>
    <w:rsid w:val="001B0DDC"/>
    <w:rsid w:val="001B62B0"/>
    <w:rsid w:val="001B762C"/>
    <w:rsid w:val="001C1ABF"/>
    <w:rsid w:val="001C2482"/>
    <w:rsid w:val="001C4D0A"/>
    <w:rsid w:val="001C5FEF"/>
    <w:rsid w:val="001D460A"/>
    <w:rsid w:val="001E3789"/>
    <w:rsid w:val="001F4C77"/>
    <w:rsid w:val="00200A10"/>
    <w:rsid w:val="00203061"/>
    <w:rsid w:val="00211487"/>
    <w:rsid w:val="00211D91"/>
    <w:rsid w:val="00217AD0"/>
    <w:rsid w:val="00217DEC"/>
    <w:rsid w:val="00226D62"/>
    <w:rsid w:val="0022712E"/>
    <w:rsid w:val="00232EA9"/>
    <w:rsid w:val="00235B57"/>
    <w:rsid w:val="0024524D"/>
    <w:rsid w:val="00245D0F"/>
    <w:rsid w:val="00250F24"/>
    <w:rsid w:val="00251BA8"/>
    <w:rsid w:val="002523C5"/>
    <w:rsid w:val="0025380B"/>
    <w:rsid w:val="00256114"/>
    <w:rsid w:val="0025703A"/>
    <w:rsid w:val="00262F3D"/>
    <w:rsid w:val="00263281"/>
    <w:rsid w:val="00263494"/>
    <w:rsid w:val="002651D6"/>
    <w:rsid w:val="0026551F"/>
    <w:rsid w:val="0027673C"/>
    <w:rsid w:val="00280A85"/>
    <w:rsid w:val="00282B72"/>
    <w:rsid w:val="00284119"/>
    <w:rsid w:val="0028567F"/>
    <w:rsid w:val="002876FB"/>
    <w:rsid w:val="00290B5C"/>
    <w:rsid w:val="00291025"/>
    <w:rsid w:val="00292B45"/>
    <w:rsid w:val="00293B20"/>
    <w:rsid w:val="00294791"/>
    <w:rsid w:val="002A1C4F"/>
    <w:rsid w:val="002A55D3"/>
    <w:rsid w:val="002A7450"/>
    <w:rsid w:val="002B0B30"/>
    <w:rsid w:val="002B0C78"/>
    <w:rsid w:val="002B3028"/>
    <w:rsid w:val="002C0C02"/>
    <w:rsid w:val="002C127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50F6"/>
    <w:rsid w:val="002F568B"/>
    <w:rsid w:val="002F7208"/>
    <w:rsid w:val="002F7818"/>
    <w:rsid w:val="00301C2D"/>
    <w:rsid w:val="00301CDA"/>
    <w:rsid w:val="003066D0"/>
    <w:rsid w:val="0031050C"/>
    <w:rsid w:val="00310A05"/>
    <w:rsid w:val="00311401"/>
    <w:rsid w:val="00312CE3"/>
    <w:rsid w:val="0031469B"/>
    <w:rsid w:val="0031525B"/>
    <w:rsid w:val="00316993"/>
    <w:rsid w:val="003203D7"/>
    <w:rsid w:val="00320F86"/>
    <w:rsid w:val="00322641"/>
    <w:rsid w:val="00324171"/>
    <w:rsid w:val="00326C24"/>
    <w:rsid w:val="0032728D"/>
    <w:rsid w:val="003313D0"/>
    <w:rsid w:val="0033519F"/>
    <w:rsid w:val="00337F99"/>
    <w:rsid w:val="003410BD"/>
    <w:rsid w:val="0034115D"/>
    <w:rsid w:val="00341853"/>
    <w:rsid w:val="0034243C"/>
    <w:rsid w:val="0034307B"/>
    <w:rsid w:val="00345EB1"/>
    <w:rsid w:val="003469BB"/>
    <w:rsid w:val="00350432"/>
    <w:rsid w:val="00350CC4"/>
    <w:rsid w:val="00354622"/>
    <w:rsid w:val="00360E0D"/>
    <w:rsid w:val="0036357D"/>
    <w:rsid w:val="0036594C"/>
    <w:rsid w:val="00367D19"/>
    <w:rsid w:val="00371BED"/>
    <w:rsid w:val="00373207"/>
    <w:rsid w:val="0037744D"/>
    <w:rsid w:val="003812FF"/>
    <w:rsid w:val="00384019"/>
    <w:rsid w:val="003854F1"/>
    <w:rsid w:val="003869E9"/>
    <w:rsid w:val="003900D4"/>
    <w:rsid w:val="0039118E"/>
    <w:rsid w:val="00394F42"/>
    <w:rsid w:val="00397F54"/>
    <w:rsid w:val="003A0D43"/>
    <w:rsid w:val="003B1466"/>
    <w:rsid w:val="003B281B"/>
    <w:rsid w:val="003B2A4B"/>
    <w:rsid w:val="003B74A7"/>
    <w:rsid w:val="003C6429"/>
    <w:rsid w:val="003C778A"/>
    <w:rsid w:val="003C7BF2"/>
    <w:rsid w:val="003D099E"/>
    <w:rsid w:val="003D157F"/>
    <w:rsid w:val="003D21A2"/>
    <w:rsid w:val="003D29D2"/>
    <w:rsid w:val="003D430F"/>
    <w:rsid w:val="003D6756"/>
    <w:rsid w:val="003D6B3F"/>
    <w:rsid w:val="003D6DF1"/>
    <w:rsid w:val="003D7ED9"/>
    <w:rsid w:val="003E04A6"/>
    <w:rsid w:val="003E0705"/>
    <w:rsid w:val="003E2FF7"/>
    <w:rsid w:val="003E5270"/>
    <w:rsid w:val="003E5B77"/>
    <w:rsid w:val="003F1013"/>
    <w:rsid w:val="003F1ACF"/>
    <w:rsid w:val="003F5401"/>
    <w:rsid w:val="00404948"/>
    <w:rsid w:val="00406BEA"/>
    <w:rsid w:val="00407D4F"/>
    <w:rsid w:val="00412A07"/>
    <w:rsid w:val="00413A60"/>
    <w:rsid w:val="00415B4E"/>
    <w:rsid w:val="00415EC5"/>
    <w:rsid w:val="004230F7"/>
    <w:rsid w:val="00425821"/>
    <w:rsid w:val="004268BA"/>
    <w:rsid w:val="00430484"/>
    <w:rsid w:val="0043167E"/>
    <w:rsid w:val="004319C6"/>
    <w:rsid w:val="0043409A"/>
    <w:rsid w:val="00442DDA"/>
    <w:rsid w:val="00443535"/>
    <w:rsid w:val="00443A35"/>
    <w:rsid w:val="004450DB"/>
    <w:rsid w:val="00446255"/>
    <w:rsid w:val="00446B8E"/>
    <w:rsid w:val="00451935"/>
    <w:rsid w:val="00454114"/>
    <w:rsid w:val="00455F1E"/>
    <w:rsid w:val="00460ED0"/>
    <w:rsid w:val="00462BC7"/>
    <w:rsid w:val="0046373A"/>
    <w:rsid w:val="00465651"/>
    <w:rsid w:val="00467D81"/>
    <w:rsid w:val="00470CE7"/>
    <w:rsid w:val="00470F4F"/>
    <w:rsid w:val="00472482"/>
    <w:rsid w:val="00480DC7"/>
    <w:rsid w:val="0048245D"/>
    <w:rsid w:val="00483FA7"/>
    <w:rsid w:val="004876F6"/>
    <w:rsid w:val="004917F2"/>
    <w:rsid w:val="0049236A"/>
    <w:rsid w:val="00492718"/>
    <w:rsid w:val="00494AEF"/>
    <w:rsid w:val="00495A88"/>
    <w:rsid w:val="004A0518"/>
    <w:rsid w:val="004A26F1"/>
    <w:rsid w:val="004A355D"/>
    <w:rsid w:val="004A4970"/>
    <w:rsid w:val="004B2183"/>
    <w:rsid w:val="004B2A01"/>
    <w:rsid w:val="004B7316"/>
    <w:rsid w:val="004C3536"/>
    <w:rsid w:val="004C39C0"/>
    <w:rsid w:val="004D5370"/>
    <w:rsid w:val="004D7529"/>
    <w:rsid w:val="004D7BA3"/>
    <w:rsid w:val="004F4518"/>
    <w:rsid w:val="004F4C62"/>
    <w:rsid w:val="004F6DBB"/>
    <w:rsid w:val="004F77B1"/>
    <w:rsid w:val="00500749"/>
    <w:rsid w:val="00501433"/>
    <w:rsid w:val="005021CB"/>
    <w:rsid w:val="00511CC4"/>
    <w:rsid w:val="00512332"/>
    <w:rsid w:val="0051257D"/>
    <w:rsid w:val="00513FFC"/>
    <w:rsid w:val="0051775F"/>
    <w:rsid w:val="00520B39"/>
    <w:rsid w:val="005218AA"/>
    <w:rsid w:val="00523E5B"/>
    <w:rsid w:val="005307A0"/>
    <w:rsid w:val="00531E60"/>
    <w:rsid w:val="00533590"/>
    <w:rsid w:val="00541D07"/>
    <w:rsid w:val="00544810"/>
    <w:rsid w:val="00544BAB"/>
    <w:rsid w:val="0054523D"/>
    <w:rsid w:val="00545E04"/>
    <w:rsid w:val="00545F31"/>
    <w:rsid w:val="00550D18"/>
    <w:rsid w:val="005578FA"/>
    <w:rsid w:val="0056271A"/>
    <w:rsid w:val="00563942"/>
    <w:rsid w:val="00565129"/>
    <w:rsid w:val="00565CD0"/>
    <w:rsid w:val="00567369"/>
    <w:rsid w:val="00567820"/>
    <w:rsid w:val="00573781"/>
    <w:rsid w:val="005770AD"/>
    <w:rsid w:val="00581414"/>
    <w:rsid w:val="00582490"/>
    <w:rsid w:val="00585C1A"/>
    <w:rsid w:val="00587ECA"/>
    <w:rsid w:val="0059211D"/>
    <w:rsid w:val="00597E28"/>
    <w:rsid w:val="005A2A34"/>
    <w:rsid w:val="005A54ED"/>
    <w:rsid w:val="005A57B4"/>
    <w:rsid w:val="005A5D5B"/>
    <w:rsid w:val="005A6081"/>
    <w:rsid w:val="005A627D"/>
    <w:rsid w:val="005B1F06"/>
    <w:rsid w:val="005B4662"/>
    <w:rsid w:val="005C0045"/>
    <w:rsid w:val="005C084E"/>
    <w:rsid w:val="005C4606"/>
    <w:rsid w:val="005C550E"/>
    <w:rsid w:val="005C5AA3"/>
    <w:rsid w:val="005D0B0C"/>
    <w:rsid w:val="005D66E6"/>
    <w:rsid w:val="005E02B3"/>
    <w:rsid w:val="005E1E24"/>
    <w:rsid w:val="005E21A7"/>
    <w:rsid w:val="005E3BC0"/>
    <w:rsid w:val="005E7616"/>
    <w:rsid w:val="005F2787"/>
    <w:rsid w:val="005F37B8"/>
    <w:rsid w:val="006005A2"/>
    <w:rsid w:val="00600AE5"/>
    <w:rsid w:val="0060596B"/>
    <w:rsid w:val="00605C4C"/>
    <w:rsid w:val="00606D97"/>
    <w:rsid w:val="006077B2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F0E"/>
    <w:rsid w:val="0064338E"/>
    <w:rsid w:val="00646097"/>
    <w:rsid w:val="0065595B"/>
    <w:rsid w:val="00656DCD"/>
    <w:rsid w:val="00660269"/>
    <w:rsid w:val="006610DF"/>
    <w:rsid w:val="00661D91"/>
    <w:rsid w:val="00665F89"/>
    <w:rsid w:val="00671774"/>
    <w:rsid w:val="00673C92"/>
    <w:rsid w:val="006753EC"/>
    <w:rsid w:val="00685193"/>
    <w:rsid w:val="00691CB8"/>
    <w:rsid w:val="00693929"/>
    <w:rsid w:val="00694B58"/>
    <w:rsid w:val="00696176"/>
    <w:rsid w:val="006A2789"/>
    <w:rsid w:val="006A4978"/>
    <w:rsid w:val="006A52D6"/>
    <w:rsid w:val="006A7261"/>
    <w:rsid w:val="006B0D29"/>
    <w:rsid w:val="006B1819"/>
    <w:rsid w:val="006B5874"/>
    <w:rsid w:val="006C0B87"/>
    <w:rsid w:val="006C245F"/>
    <w:rsid w:val="006C4E6C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E6503"/>
    <w:rsid w:val="006F0D7E"/>
    <w:rsid w:val="0070587C"/>
    <w:rsid w:val="00710B77"/>
    <w:rsid w:val="007155D5"/>
    <w:rsid w:val="00715F23"/>
    <w:rsid w:val="00716CB4"/>
    <w:rsid w:val="0072075B"/>
    <w:rsid w:val="007218A3"/>
    <w:rsid w:val="007221C2"/>
    <w:rsid w:val="00730955"/>
    <w:rsid w:val="00733A9C"/>
    <w:rsid w:val="00734E95"/>
    <w:rsid w:val="00736574"/>
    <w:rsid w:val="00736697"/>
    <w:rsid w:val="007367E0"/>
    <w:rsid w:val="00737215"/>
    <w:rsid w:val="00737FDD"/>
    <w:rsid w:val="00740194"/>
    <w:rsid w:val="00743762"/>
    <w:rsid w:val="00752C6F"/>
    <w:rsid w:val="00753526"/>
    <w:rsid w:val="00753529"/>
    <w:rsid w:val="00753A0D"/>
    <w:rsid w:val="00754905"/>
    <w:rsid w:val="00760038"/>
    <w:rsid w:val="00762EE0"/>
    <w:rsid w:val="00763913"/>
    <w:rsid w:val="007639A2"/>
    <w:rsid w:val="00764C92"/>
    <w:rsid w:val="00765C41"/>
    <w:rsid w:val="00767EB7"/>
    <w:rsid w:val="00771100"/>
    <w:rsid w:val="00774259"/>
    <w:rsid w:val="007759DD"/>
    <w:rsid w:val="00775AAF"/>
    <w:rsid w:val="0078079F"/>
    <w:rsid w:val="007817DD"/>
    <w:rsid w:val="00781B87"/>
    <w:rsid w:val="007822D5"/>
    <w:rsid w:val="0078609F"/>
    <w:rsid w:val="007862CC"/>
    <w:rsid w:val="00790260"/>
    <w:rsid w:val="00790698"/>
    <w:rsid w:val="007917BA"/>
    <w:rsid w:val="0079201D"/>
    <w:rsid w:val="00792084"/>
    <w:rsid w:val="007A0C21"/>
    <w:rsid w:val="007A334E"/>
    <w:rsid w:val="007A4B5D"/>
    <w:rsid w:val="007A5C6F"/>
    <w:rsid w:val="007B45F9"/>
    <w:rsid w:val="007C13EF"/>
    <w:rsid w:val="007C4DE2"/>
    <w:rsid w:val="007D0781"/>
    <w:rsid w:val="007D280E"/>
    <w:rsid w:val="007D386F"/>
    <w:rsid w:val="007D3B16"/>
    <w:rsid w:val="007D4241"/>
    <w:rsid w:val="007D4317"/>
    <w:rsid w:val="007D4EA3"/>
    <w:rsid w:val="007D6D5F"/>
    <w:rsid w:val="007E62EC"/>
    <w:rsid w:val="007F1CFF"/>
    <w:rsid w:val="007F4CC7"/>
    <w:rsid w:val="007F5DD5"/>
    <w:rsid w:val="0080609C"/>
    <w:rsid w:val="008108FF"/>
    <w:rsid w:val="00821A1B"/>
    <w:rsid w:val="00821E28"/>
    <w:rsid w:val="00823352"/>
    <w:rsid w:val="008262E9"/>
    <w:rsid w:val="00827E69"/>
    <w:rsid w:val="00835C4D"/>
    <w:rsid w:val="00841882"/>
    <w:rsid w:val="00842102"/>
    <w:rsid w:val="00843F48"/>
    <w:rsid w:val="00851423"/>
    <w:rsid w:val="00851CD6"/>
    <w:rsid w:val="008569C6"/>
    <w:rsid w:val="0085742C"/>
    <w:rsid w:val="00857848"/>
    <w:rsid w:val="008654B6"/>
    <w:rsid w:val="008673BB"/>
    <w:rsid w:val="0087139C"/>
    <w:rsid w:val="00873419"/>
    <w:rsid w:val="00875868"/>
    <w:rsid w:val="00880E83"/>
    <w:rsid w:val="008867F0"/>
    <w:rsid w:val="00891A7B"/>
    <w:rsid w:val="00892F28"/>
    <w:rsid w:val="008A0C2A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C137D"/>
    <w:rsid w:val="008C26FF"/>
    <w:rsid w:val="008C3B5E"/>
    <w:rsid w:val="008C4B27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F4F97"/>
    <w:rsid w:val="008F589F"/>
    <w:rsid w:val="00904635"/>
    <w:rsid w:val="00905174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297A"/>
    <w:rsid w:val="009347A5"/>
    <w:rsid w:val="00942257"/>
    <w:rsid w:val="0094637D"/>
    <w:rsid w:val="009471BF"/>
    <w:rsid w:val="00950E4E"/>
    <w:rsid w:val="009514B8"/>
    <w:rsid w:val="00951869"/>
    <w:rsid w:val="009529BD"/>
    <w:rsid w:val="009533B4"/>
    <w:rsid w:val="00955639"/>
    <w:rsid w:val="00957D35"/>
    <w:rsid w:val="00971D93"/>
    <w:rsid w:val="00974261"/>
    <w:rsid w:val="009767CB"/>
    <w:rsid w:val="00976E8D"/>
    <w:rsid w:val="00985BD2"/>
    <w:rsid w:val="00986D9B"/>
    <w:rsid w:val="009908A7"/>
    <w:rsid w:val="009918E6"/>
    <w:rsid w:val="0099586F"/>
    <w:rsid w:val="009A2457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3CD6"/>
    <w:rsid w:val="009C425E"/>
    <w:rsid w:val="009C6C0C"/>
    <w:rsid w:val="009D182F"/>
    <w:rsid w:val="009D3BDC"/>
    <w:rsid w:val="009D6819"/>
    <w:rsid w:val="009D6D1C"/>
    <w:rsid w:val="009E0CF9"/>
    <w:rsid w:val="009E29DF"/>
    <w:rsid w:val="009E531B"/>
    <w:rsid w:val="009E6C56"/>
    <w:rsid w:val="009E7DCF"/>
    <w:rsid w:val="009F163F"/>
    <w:rsid w:val="009F4A56"/>
    <w:rsid w:val="009F4E65"/>
    <w:rsid w:val="00A006A5"/>
    <w:rsid w:val="00A05942"/>
    <w:rsid w:val="00A07BEC"/>
    <w:rsid w:val="00A117EB"/>
    <w:rsid w:val="00A12795"/>
    <w:rsid w:val="00A16537"/>
    <w:rsid w:val="00A248ED"/>
    <w:rsid w:val="00A25685"/>
    <w:rsid w:val="00A264BE"/>
    <w:rsid w:val="00A272CA"/>
    <w:rsid w:val="00A27696"/>
    <w:rsid w:val="00A33051"/>
    <w:rsid w:val="00A37870"/>
    <w:rsid w:val="00A407AD"/>
    <w:rsid w:val="00A40923"/>
    <w:rsid w:val="00A41C05"/>
    <w:rsid w:val="00A42426"/>
    <w:rsid w:val="00A514B7"/>
    <w:rsid w:val="00A54A0B"/>
    <w:rsid w:val="00A65823"/>
    <w:rsid w:val="00A65FD4"/>
    <w:rsid w:val="00A722BD"/>
    <w:rsid w:val="00A747F6"/>
    <w:rsid w:val="00A74A35"/>
    <w:rsid w:val="00A74FFA"/>
    <w:rsid w:val="00A762E8"/>
    <w:rsid w:val="00A81198"/>
    <w:rsid w:val="00A81355"/>
    <w:rsid w:val="00A81E48"/>
    <w:rsid w:val="00A81EB3"/>
    <w:rsid w:val="00A82035"/>
    <w:rsid w:val="00A90A4D"/>
    <w:rsid w:val="00A90D77"/>
    <w:rsid w:val="00A92E07"/>
    <w:rsid w:val="00A952F3"/>
    <w:rsid w:val="00AA0B3A"/>
    <w:rsid w:val="00AA20DF"/>
    <w:rsid w:val="00AA4986"/>
    <w:rsid w:val="00AA6EB4"/>
    <w:rsid w:val="00AA767D"/>
    <w:rsid w:val="00AB0CC9"/>
    <w:rsid w:val="00AB4793"/>
    <w:rsid w:val="00AC0BE2"/>
    <w:rsid w:val="00AC3FF6"/>
    <w:rsid w:val="00AC51C6"/>
    <w:rsid w:val="00AD2E51"/>
    <w:rsid w:val="00AD73EC"/>
    <w:rsid w:val="00AD7AD5"/>
    <w:rsid w:val="00AE5BC7"/>
    <w:rsid w:val="00AF14DA"/>
    <w:rsid w:val="00AF5AAF"/>
    <w:rsid w:val="00B0295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33FDD"/>
    <w:rsid w:val="00B359CC"/>
    <w:rsid w:val="00B36107"/>
    <w:rsid w:val="00B41789"/>
    <w:rsid w:val="00B46C03"/>
    <w:rsid w:val="00B52FE0"/>
    <w:rsid w:val="00B60C6C"/>
    <w:rsid w:val="00B619A9"/>
    <w:rsid w:val="00B65A9D"/>
    <w:rsid w:val="00B66D60"/>
    <w:rsid w:val="00B74EE5"/>
    <w:rsid w:val="00B75EDE"/>
    <w:rsid w:val="00B768D4"/>
    <w:rsid w:val="00B77D88"/>
    <w:rsid w:val="00B77FAF"/>
    <w:rsid w:val="00B80F13"/>
    <w:rsid w:val="00B84336"/>
    <w:rsid w:val="00B851B9"/>
    <w:rsid w:val="00B86453"/>
    <w:rsid w:val="00B864D2"/>
    <w:rsid w:val="00B87BC7"/>
    <w:rsid w:val="00B90054"/>
    <w:rsid w:val="00B92C14"/>
    <w:rsid w:val="00B954AC"/>
    <w:rsid w:val="00B955EC"/>
    <w:rsid w:val="00B96AFF"/>
    <w:rsid w:val="00BA0066"/>
    <w:rsid w:val="00BA1A7E"/>
    <w:rsid w:val="00BA27F0"/>
    <w:rsid w:val="00BA622C"/>
    <w:rsid w:val="00BB38E7"/>
    <w:rsid w:val="00BB69DB"/>
    <w:rsid w:val="00BC322E"/>
    <w:rsid w:val="00BC44CD"/>
    <w:rsid w:val="00BC48A6"/>
    <w:rsid w:val="00BD0AA7"/>
    <w:rsid w:val="00BE3270"/>
    <w:rsid w:val="00BE405D"/>
    <w:rsid w:val="00BE7978"/>
    <w:rsid w:val="00C006DC"/>
    <w:rsid w:val="00C00FED"/>
    <w:rsid w:val="00C01560"/>
    <w:rsid w:val="00C01F0D"/>
    <w:rsid w:val="00C07DDB"/>
    <w:rsid w:val="00C17360"/>
    <w:rsid w:val="00C35A0B"/>
    <w:rsid w:val="00C40968"/>
    <w:rsid w:val="00C4115D"/>
    <w:rsid w:val="00C43BDD"/>
    <w:rsid w:val="00C43E7C"/>
    <w:rsid w:val="00C47778"/>
    <w:rsid w:val="00C5011E"/>
    <w:rsid w:val="00C50EE5"/>
    <w:rsid w:val="00C5240A"/>
    <w:rsid w:val="00C527F6"/>
    <w:rsid w:val="00C5398F"/>
    <w:rsid w:val="00C54BBE"/>
    <w:rsid w:val="00C556F5"/>
    <w:rsid w:val="00C6595C"/>
    <w:rsid w:val="00C66B30"/>
    <w:rsid w:val="00C70E19"/>
    <w:rsid w:val="00C72574"/>
    <w:rsid w:val="00C73E2A"/>
    <w:rsid w:val="00C7430C"/>
    <w:rsid w:val="00C85DA1"/>
    <w:rsid w:val="00C9071C"/>
    <w:rsid w:val="00C908FF"/>
    <w:rsid w:val="00C97BD3"/>
    <w:rsid w:val="00CA287F"/>
    <w:rsid w:val="00CA39EF"/>
    <w:rsid w:val="00CA5166"/>
    <w:rsid w:val="00CA521F"/>
    <w:rsid w:val="00CB0493"/>
    <w:rsid w:val="00CB05F0"/>
    <w:rsid w:val="00CB0ADA"/>
    <w:rsid w:val="00CB17FF"/>
    <w:rsid w:val="00CB1AAF"/>
    <w:rsid w:val="00CB1ED7"/>
    <w:rsid w:val="00CB34B1"/>
    <w:rsid w:val="00CB7F2D"/>
    <w:rsid w:val="00CC0EEF"/>
    <w:rsid w:val="00CC167C"/>
    <w:rsid w:val="00CC52D9"/>
    <w:rsid w:val="00CD3A42"/>
    <w:rsid w:val="00CD6647"/>
    <w:rsid w:val="00CE0248"/>
    <w:rsid w:val="00CE099B"/>
    <w:rsid w:val="00CE3691"/>
    <w:rsid w:val="00CE4B73"/>
    <w:rsid w:val="00CF70BB"/>
    <w:rsid w:val="00D01FD4"/>
    <w:rsid w:val="00D02E45"/>
    <w:rsid w:val="00D06240"/>
    <w:rsid w:val="00D06CCD"/>
    <w:rsid w:val="00D074DB"/>
    <w:rsid w:val="00D10F3E"/>
    <w:rsid w:val="00D139CF"/>
    <w:rsid w:val="00D20779"/>
    <w:rsid w:val="00D208B1"/>
    <w:rsid w:val="00D21D05"/>
    <w:rsid w:val="00D21D52"/>
    <w:rsid w:val="00D222F5"/>
    <w:rsid w:val="00D34868"/>
    <w:rsid w:val="00D35B9B"/>
    <w:rsid w:val="00D36077"/>
    <w:rsid w:val="00D37E7F"/>
    <w:rsid w:val="00D42697"/>
    <w:rsid w:val="00D47AD7"/>
    <w:rsid w:val="00D51529"/>
    <w:rsid w:val="00D666D2"/>
    <w:rsid w:val="00D7644D"/>
    <w:rsid w:val="00D76BFC"/>
    <w:rsid w:val="00D82FF0"/>
    <w:rsid w:val="00D841A1"/>
    <w:rsid w:val="00D85218"/>
    <w:rsid w:val="00D915B1"/>
    <w:rsid w:val="00D92CB8"/>
    <w:rsid w:val="00D93C43"/>
    <w:rsid w:val="00DA1865"/>
    <w:rsid w:val="00DA1BC4"/>
    <w:rsid w:val="00DA299D"/>
    <w:rsid w:val="00DA65C4"/>
    <w:rsid w:val="00DA6C05"/>
    <w:rsid w:val="00DA6F57"/>
    <w:rsid w:val="00DC2F6E"/>
    <w:rsid w:val="00DC39B1"/>
    <w:rsid w:val="00DC4A08"/>
    <w:rsid w:val="00DC500E"/>
    <w:rsid w:val="00DC6902"/>
    <w:rsid w:val="00DD19E8"/>
    <w:rsid w:val="00DD425A"/>
    <w:rsid w:val="00DE4447"/>
    <w:rsid w:val="00DE5DA2"/>
    <w:rsid w:val="00DE63C6"/>
    <w:rsid w:val="00DF0033"/>
    <w:rsid w:val="00DF0B08"/>
    <w:rsid w:val="00DF334F"/>
    <w:rsid w:val="00E00252"/>
    <w:rsid w:val="00E026BF"/>
    <w:rsid w:val="00E07B1B"/>
    <w:rsid w:val="00E11853"/>
    <w:rsid w:val="00E12329"/>
    <w:rsid w:val="00E34D48"/>
    <w:rsid w:val="00E37980"/>
    <w:rsid w:val="00E42A4F"/>
    <w:rsid w:val="00E52A86"/>
    <w:rsid w:val="00E54B47"/>
    <w:rsid w:val="00E553BF"/>
    <w:rsid w:val="00E55D93"/>
    <w:rsid w:val="00E61294"/>
    <w:rsid w:val="00E61C61"/>
    <w:rsid w:val="00E6468D"/>
    <w:rsid w:val="00E65E49"/>
    <w:rsid w:val="00E7237C"/>
    <w:rsid w:val="00E76701"/>
    <w:rsid w:val="00E77C46"/>
    <w:rsid w:val="00E80137"/>
    <w:rsid w:val="00E86CE8"/>
    <w:rsid w:val="00E90E82"/>
    <w:rsid w:val="00E94E16"/>
    <w:rsid w:val="00EA00CB"/>
    <w:rsid w:val="00EA0D82"/>
    <w:rsid w:val="00EA1BAA"/>
    <w:rsid w:val="00EA3FCD"/>
    <w:rsid w:val="00EA42A0"/>
    <w:rsid w:val="00EA59E7"/>
    <w:rsid w:val="00EA5B41"/>
    <w:rsid w:val="00EA5BD4"/>
    <w:rsid w:val="00EA5DBA"/>
    <w:rsid w:val="00EA7564"/>
    <w:rsid w:val="00EB66A1"/>
    <w:rsid w:val="00EB6714"/>
    <w:rsid w:val="00EC0A68"/>
    <w:rsid w:val="00EC3C32"/>
    <w:rsid w:val="00EC5006"/>
    <w:rsid w:val="00EC667B"/>
    <w:rsid w:val="00EC709D"/>
    <w:rsid w:val="00ED49C3"/>
    <w:rsid w:val="00ED4A6B"/>
    <w:rsid w:val="00ED6CE8"/>
    <w:rsid w:val="00ED7AA6"/>
    <w:rsid w:val="00EE2A56"/>
    <w:rsid w:val="00EE3818"/>
    <w:rsid w:val="00EE4EAF"/>
    <w:rsid w:val="00EE57D4"/>
    <w:rsid w:val="00EE6437"/>
    <w:rsid w:val="00F03EE7"/>
    <w:rsid w:val="00F12F1C"/>
    <w:rsid w:val="00F1347E"/>
    <w:rsid w:val="00F14753"/>
    <w:rsid w:val="00F22264"/>
    <w:rsid w:val="00F2564D"/>
    <w:rsid w:val="00F32519"/>
    <w:rsid w:val="00F330A3"/>
    <w:rsid w:val="00F35B05"/>
    <w:rsid w:val="00F40B5E"/>
    <w:rsid w:val="00F413D9"/>
    <w:rsid w:val="00F443D8"/>
    <w:rsid w:val="00F5135F"/>
    <w:rsid w:val="00F51F78"/>
    <w:rsid w:val="00F53C9B"/>
    <w:rsid w:val="00F57756"/>
    <w:rsid w:val="00F57D11"/>
    <w:rsid w:val="00F71CD7"/>
    <w:rsid w:val="00F73E80"/>
    <w:rsid w:val="00F75AF5"/>
    <w:rsid w:val="00F81977"/>
    <w:rsid w:val="00F81FAA"/>
    <w:rsid w:val="00F82974"/>
    <w:rsid w:val="00F86412"/>
    <w:rsid w:val="00F86F47"/>
    <w:rsid w:val="00F90B64"/>
    <w:rsid w:val="00F91156"/>
    <w:rsid w:val="00F930E7"/>
    <w:rsid w:val="00FA0FC4"/>
    <w:rsid w:val="00FB05A0"/>
    <w:rsid w:val="00FB1F13"/>
    <w:rsid w:val="00FB2F0F"/>
    <w:rsid w:val="00FB3181"/>
    <w:rsid w:val="00FB3D9E"/>
    <w:rsid w:val="00FB5086"/>
    <w:rsid w:val="00FB5411"/>
    <w:rsid w:val="00FB6392"/>
    <w:rsid w:val="00FC4F36"/>
    <w:rsid w:val="00FD3C70"/>
    <w:rsid w:val="00FD41E0"/>
    <w:rsid w:val="00FD6820"/>
    <w:rsid w:val="00FD7A53"/>
    <w:rsid w:val="00FE12D8"/>
    <w:rsid w:val="00FE2064"/>
    <w:rsid w:val="00FF5250"/>
    <w:rsid w:val="00FF5DEC"/>
    <w:rsid w:val="00FF7C02"/>
    <w:rsid w:val="022C7693"/>
    <w:rsid w:val="024801E3"/>
    <w:rsid w:val="057C57E4"/>
    <w:rsid w:val="09898878"/>
    <w:rsid w:val="0A6C3E37"/>
    <w:rsid w:val="12DD1BE9"/>
    <w:rsid w:val="24C75582"/>
    <w:rsid w:val="29B3EEDD"/>
    <w:rsid w:val="30FD2B7E"/>
    <w:rsid w:val="314185A7"/>
    <w:rsid w:val="374E571B"/>
    <w:rsid w:val="382D677A"/>
    <w:rsid w:val="399854D8"/>
    <w:rsid w:val="3C10FC46"/>
    <w:rsid w:val="3CA37255"/>
    <w:rsid w:val="401491FE"/>
    <w:rsid w:val="43544B90"/>
    <w:rsid w:val="4594AC57"/>
    <w:rsid w:val="49BEDC05"/>
    <w:rsid w:val="4E9D52A0"/>
    <w:rsid w:val="531FAA43"/>
    <w:rsid w:val="55B98A16"/>
    <w:rsid w:val="61028A51"/>
    <w:rsid w:val="647B2B65"/>
    <w:rsid w:val="6B2CF8ED"/>
    <w:rsid w:val="6E513D38"/>
    <w:rsid w:val="72C95522"/>
    <w:rsid w:val="760D6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4CC7"/>
    <w:pPr>
      <w:spacing w:after="120" w:line="288" w:lineRule="auto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B7F2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955639"/>
    <w:pPr>
      <w:numPr>
        <w:numId w:val="13"/>
      </w:numPr>
      <w:ind w:left="720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55639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C500E"/>
    <w:pPr>
      <w:tabs>
        <w:tab w:val="right" w:leader="dot" w:pos="10132"/>
      </w:tabs>
      <w:ind w:left="567" w:right="275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55639"/>
    <w:pPr>
      <w:numPr>
        <w:numId w:val="14"/>
      </w:numPr>
      <w:ind w:left="720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F6DBB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D675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customStyle="1" w:styleId="Tabell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B80F13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9617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696176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696176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696176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69617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805-1593997-2997/surrogate/Noradrenalin%20perifer%20tillf%c3%b6rsel%20Operation%20och%20Postop%2c%20AnOpIVA%20M%c3%b6lndal.pdf" TargetMode="External" Id="rId13" /><Relationship Type="http://schemas.openxmlformats.org/officeDocument/2006/relationships/hyperlink" Target="https://insidan.vgregion.se/forvaltningar/su/vard/vardhygien/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805-1593997-2997/surrogate/Noradrenalin%20perifer%20tillf%c3%b6rsel%20Operation%20och%20Postop%2c%20AnOpIVA%20M%c3%b6lndal.pdf" TargetMode="External" Id="rId12" /><Relationship Type="http://schemas.openxmlformats.org/officeDocument/2006/relationships/hyperlink" Target="http://www.vardhandboken.se/" TargetMode="External" Id="rId17" /><Relationship Type="http://schemas.openxmlformats.org/officeDocument/2006/relationships/footer" Target="footer3.xml" Id="rId25" /><Relationship Type="http://schemas.openxmlformats.org/officeDocument/2006/relationships/hyperlink" Target="http://www.sfai.se/riktlinjer/cvk" TargetMode="External" Id="rId16" /><Relationship Type="http://schemas.openxmlformats.org/officeDocument/2006/relationships/image" Target="media/image2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hyperlink" Target="https://www.lakemedelsverket.se/sv/om-lakemedelsverket/rapporter-och-publikationer/svensk-lakemedelsstandard" TargetMode="Externa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image" Target="media/image1.png" Id="rId19" /><Relationship Type="http://schemas.openxmlformats.org/officeDocument/2006/relationships/webSettings" Target="webSettings.xml" Id="rId9" /><Relationship Type="http://schemas.openxmlformats.org/officeDocument/2006/relationships/hyperlink" Target="https://www.micromedexsolutions.com/micromedex2/librarian/" TargetMode="Externa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2642</Words>
  <Characters>19562</Characters>
  <Application>Microsoft Office Word</Application>
  <DocSecurity>0</DocSecurity>
  <Lines>163</Lines>
  <Paragraphs>44</Paragraphs>
  <ScaleCrop>false</ScaleCrop>
  <Manager/>
  <Company/>
  <LinksUpToDate>false</LinksUpToDate>
  <CharactersWithSpaces>22160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Central venkateter (CVK), IVA Mölndal</dc:title>
  <dc:subject/>
  <dc:creator/>
  <keywords/>
  <lastModifiedBy/>
  <revision>5</revision>
  <dcterms:created xsi:type="dcterms:W3CDTF">2023-01-04T00:17:00.0000000Z</dcterms:created>
  <dcterms:modified xsi:type="dcterms:W3CDTF">2025-10-30T06:16:00.0000000Z</dcterms:modified>
</coreProperties>
</file>