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8CE7" w14:textId="56A43DBD" w:rsidR="008A3387" w:rsidRDefault="008A3387" w:rsidP="008A3387">
      <w:pPr>
        <w:pStyle w:val="Rubrik2"/>
      </w:pPr>
      <w:r w:rsidRPr="00E87B33">
        <w:t>Körkortsärenden till Beroendekliniken Nordhemskliniken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8A3387" w14:paraId="7325F7E8" w14:textId="77777777" w:rsidTr="000420BF">
        <w:tc>
          <w:tcPr>
            <w:tcW w:w="7650" w:type="dxa"/>
          </w:tcPr>
          <w:p w14:paraId="13A9E159" w14:textId="636E4094" w:rsidR="008A3387" w:rsidRPr="00763565" w:rsidRDefault="008A3387" w:rsidP="000420BF">
            <w:pPr>
              <w:pStyle w:val="Rubrik3"/>
            </w:pPr>
            <w:r w:rsidRPr="00763565">
              <w:t>Namn</w:t>
            </w:r>
            <w:r w:rsidR="00763565">
              <w:tab/>
            </w:r>
          </w:p>
          <w:p w14:paraId="17944BD9" w14:textId="6EFB2901" w:rsidR="00763565" w:rsidRDefault="00544FC8" w:rsidP="00763565">
            <w:pPr>
              <w:tabs>
                <w:tab w:val="right" w:pos="7434"/>
              </w:tabs>
            </w:pPr>
            <w:sdt>
              <w:sdtPr>
                <w:id w:val="-12447168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0707" w:rsidRPr="000466D6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="00763565">
              <w:tab/>
            </w:r>
          </w:p>
        </w:tc>
      </w:tr>
      <w:tr w:rsidR="008A3387" w14:paraId="47E7FC9E" w14:textId="77777777" w:rsidTr="000420BF">
        <w:tc>
          <w:tcPr>
            <w:tcW w:w="7650" w:type="dxa"/>
          </w:tcPr>
          <w:p w14:paraId="0B140946" w14:textId="77777777" w:rsidR="008A3387" w:rsidRPr="00763565" w:rsidRDefault="008A3387" w:rsidP="000420BF">
            <w:pPr>
              <w:pStyle w:val="Rubrik3"/>
            </w:pPr>
            <w:r w:rsidRPr="00763565">
              <w:t>Personnummer</w:t>
            </w:r>
          </w:p>
          <w:p w14:paraId="12A46F14" w14:textId="3460EBF2" w:rsidR="00763565" w:rsidRDefault="00544FC8" w:rsidP="00763565">
            <w:pPr>
              <w:tabs>
                <w:tab w:val="right" w:pos="7434"/>
              </w:tabs>
            </w:pPr>
            <w:sdt>
              <w:sdtPr>
                <w:id w:val="-3766997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0707" w:rsidRPr="000466D6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="00763565">
              <w:tab/>
            </w:r>
          </w:p>
        </w:tc>
      </w:tr>
      <w:tr w:rsidR="008A3387" w14:paraId="085CF86C" w14:textId="77777777" w:rsidTr="000420BF">
        <w:tc>
          <w:tcPr>
            <w:tcW w:w="7650" w:type="dxa"/>
          </w:tcPr>
          <w:p w14:paraId="160B2EC0" w14:textId="04DF727F" w:rsidR="008A3387" w:rsidRPr="00763565" w:rsidRDefault="008A3387" w:rsidP="000420BF">
            <w:pPr>
              <w:pStyle w:val="Rubrik3"/>
            </w:pPr>
            <w:r w:rsidRPr="00763565">
              <w:t>Telefonnummer</w:t>
            </w:r>
          </w:p>
          <w:p w14:paraId="29D30920" w14:textId="05488201" w:rsidR="00763565" w:rsidRDefault="00544FC8" w:rsidP="00763565">
            <w:pPr>
              <w:tabs>
                <w:tab w:val="right" w:pos="7434"/>
              </w:tabs>
            </w:pPr>
            <w:sdt>
              <w:sdtPr>
                <w:id w:val="6772383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0707" w:rsidRPr="000466D6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="00763565">
              <w:tab/>
            </w:r>
          </w:p>
        </w:tc>
      </w:tr>
      <w:tr w:rsidR="008A3387" w14:paraId="396F43BD" w14:textId="77777777" w:rsidTr="000420BF">
        <w:tc>
          <w:tcPr>
            <w:tcW w:w="7650" w:type="dxa"/>
          </w:tcPr>
          <w:p w14:paraId="072F23D3" w14:textId="77777777" w:rsidR="008A3387" w:rsidRPr="00763565" w:rsidRDefault="008A3387" w:rsidP="000420BF">
            <w:pPr>
              <w:pStyle w:val="Rubrik3"/>
            </w:pPr>
            <w:r w:rsidRPr="00763565">
              <w:t>Finns beroendediagnos</w:t>
            </w:r>
          </w:p>
          <w:p w14:paraId="71B2FBAE" w14:textId="49B000BB" w:rsidR="00763565" w:rsidRDefault="00763565" w:rsidP="00763565">
            <w:pPr>
              <w:tabs>
                <w:tab w:val="right" w:pos="7434"/>
              </w:tabs>
            </w:pPr>
            <w:r>
              <w:t xml:space="preserve">Ja </w:t>
            </w:r>
            <w:sdt>
              <w:sdtPr>
                <w:id w:val="80806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7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Nej</w:t>
            </w:r>
            <w:r w:rsidR="00830707">
              <w:t xml:space="preserve"> </w:t>
            </w:r>
            <w:sdt>
              <w:sdtPr>
                <w:id w:val="75894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7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</w:tr>
      <w:tr w:rsidR="008A3387" w14:paraId="0C21DA8F" w14:textId="77777777" w:rsidTr="000420BF">
        <w:tc>
          <w:tcPr>
            <w:tcW w:w="7650" w:type="dxa"/>
          </w:tcPr>
          <w:p w14:paraId="1F336601" w14:textId="77777777" w:rsidR="008A3387" w:rsidRPr="00763565" w:rsidRDefault="008A3387" w:rsidP="000420BF">
            <w:pPr>
              <w:pStyle w:val="Rubrik3"/>
            </w:pPr>
            <w:r w:rsidRPr="00763565">
              <w:t>Antal provtagningstillfällen innan intyg</w:t>
            </w:r>
          </w:p>
          <w:p w14:paraId="7C8670EA" w14:textId="0018F1C2" w:rsidR="00763565" w:rsidRDefault="00544FC8" w:rsidP="00763565">
            <w:pPr>
              <w:tabs>
                <w:tab w:val="right" w:pos="7434"/>
              </w:tabs>
            </w:pPr>
            <w:sdt>
              <w:sdtPr>
                <w:id w:val="17578567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0707" w:rsidRPr="000466D6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="00763565">
              <w:tab/>
            </w:r>
          </w:p>
        </w:tc>
      </w:tr>
      <w:tr w:rsidR="008A3387" w14:paraId="71DC323B" w14:textId="77777777" w:rsidTr="000420BF">
        <w:tc>
          <w:tcPr>
            <w:tcW w:w="7650" w:type="dxa"/>
          </w:tcPr>
          <w:p w14:paraId="63DC2796" w14:textId="77777777" w:rsidR="008A3387" w:rsidRPr="00763565" w:rsidRDefault="008A3387" w:rsidP="000420BF">
            <w:pPr>
              <w:pStyle w:val="Rubrik3"/>
            </w:pPr>
            <w:r w:rsidRPr="00763565">
              <w:t>Analyser</w:t>
            </w:r>
          </w:p>
          <w:p w14:paraId="2288D528" w14:textId="57FF6190" w:rsidR="00763565" w:rsidRDefault="00544FC8" w:rsidP="00763565">
            <w:pPr>
              <w:tabs>
                <w:tab w:val="right" w:pos="7434"/>
              </w:tabs>
            </w:pPr>
            <w:sdt>
              <w:sdtPr>
                <w:id w:val="-11383360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0707" w:rsidRPr="000466D6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="00763565">
              <w:tab/>
            </w:r>
          </w:p>
        </w:tc>
      </w:tr>
      <w:tr w:rsidR="008A3387" w14:paraId="61CAE719" w14:textId="77777777" w:rsidTr="000420BF">
        <w:tc>
          <w:tcPr>
            <w:tcW w:w="7650" w:type="dxa"/>
          </w:tcPr>
          <w:p w14:paraId="25012382" w14:textId="77777777" w:rsidR="008A3387" w:rsidRPr="00763565" w:rsidRDefault="008A3387" w:rsidP="000420BF">
            <w:pPr>
              <w:pStyle w:val="Rubrik3"/>
            </w:pPr>
            <w:r w:rsidRPr="00763565">
              <w:t>Nästa läkarbesök för intyg</w:t>
            </w:r>
          </w:p>
          <w:p w14:paraId="458CF556" w14:textId="3DAC7DC2" w:rsidR="00763565" w:rsidRDefault="00544FC8" w:rsidP="00763565">
            <w:pPr>
              <w:tabs>
                <w:tab w:val="right" w:pos="7434"/>
              </w:tabs>
            </w:pPr>
            <w:sdt>
              <w:sdtPr>
                <w:id w:val="5231399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0707" w:rsidRPr="000466D6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="00763565">
              <w:tab/>
            </w:r>
          </w:p>
        </w:tc>
      </w:tr>
      <w:tr w:rsidR="008A3387" w14:paraId="076CC1D9" w14:textId="77777777" w:rsidTr="000420BF">
        <w:tc>
          <w:tcPr>
            <w:tcW w:w="7650" w:type="dxa"/>
          </w:tcPr>
          <w:p w14:paraId="3F597133" w14:textId="77777777" w:rsidR="008A3387" w:rsidRPr="00763565" w:rsidRDefault="008A3387" w:rsidP="000420BF">
            <w:pPr>
              <w:pStyle w:val="Rubrik3"/>
            </w:pPr>
            <w:r w:rsidRPr="00763565">
              <w:t>Läkare, VGR ID</w:t>
            </w:r>
          </w:p>
          <w:p w14:paraId="6C64F834" w14:textId="7B4EB318" w:rsidR="00763565" w:rsidRDefault="00544FC8" w:rsidP="00763565">
            <w:pPr>
              <w:tabs>
                <w:tab w:val="right" w:pos="7434"/>
              </w:tabs>
            </w:pPr>
            <w:sdt>
              <w:sdtPr>
                <w:id w:val="14158903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0707" w:rsidRPr="000466D6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="00763565">
              <w:tab/>
            </w:r>
          </w:p>
        </w:tc>
      </w:tr>
      <w:tr w:rsidR="008A3387" w14:paraId="68BD8CD8" w14:textId="77777777" w:rsidTr="000420BF">
        <w:tc>
          <w:tcPr>
            <w:tcW w:w="7650" w:type="dxa"/>
          </w:tcPr>
          <w:p w14:paraId="10B3A927" w14:textId="77777777" w:rsidR="008A3387" w:rsidRPr="00763565" w:rsidRDefault="008A3387" w:rsidP="000420BF">
            <w:pPr>
              <w:pStyle w:val="Rubrik3"/>
            </w:pPr>
            <w:r w:rsidRPr="00763565">
              <w:t>Kontaktperson</w:t>
            </w:r>
          </w:p>
          <w:p w14:paraId="48018EFE" w14:textId="153988C5" w:rsidR="00763565" w:rsidRDefault="00544FC8" w:rsidP="00763565">
            <w:pPr>
              <w:tabs>
                <w:tab w:val="right" w:pos="7434"/>
              </w:tabs>
            </w:pPr>
            <w:sdt>
              <w:sdtPr>
                <w:id w:val="150624695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0707" w:rsidRPr="000466D6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="00763565">
              <w:tab/>
            </w:r>
          </w:p>
        </w:tc>
      </w:tr>
      <w:tr w:rsidR="008A3387" w14:paraId="62A3BC17" w14:textId="77777777" w:rsidTr="000420BF">
        <w:tc>
          <w:tcPr>
            <w:tcW w:w="7650" w:type="dxa"/>
          </w:tcPr>
          <w:p w14:paraId="08E5C0CA" w14:textId="77777777" w:rsidR="008A3387" w:rsidRPr="00763565" w:rsidRDefault="008A3387" w:rsidP="000420BF">
            <w:pPr>
              <w:pStyle w:val="Rubrik3"/>
            </w:pPr>
            <w:r w:rsidRPr="00763565">
              <w:t>Telefon</w:t>
            </w:r>
          </w:p>
          <w:p w14:paraId="1973A7D6" w14:textId="5B40BA84" w:rsidR="00763565" w:rsidRDefault="00544FC8" w:rsidP="00763565">
            <w:pPr>
              <w:tabs>
                <w:tab w:val="right" w:pos="7434"/>
              </w:tabs>
            </w:pPr>
            <w:sdt>
              <w:sdtPr>
                <w:id w:val="-14647310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0707" w:rsidRPr="000466D6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="00763565">
              <w:tab/>
            </w:r>
          </w:p>
        </w:tc>
      </w:tr>
      <w:tr w:rsidR="008A3387" w14:paraId="79B867FF" w14:textId="77777777" w:rsidTr="000420BF">
        <w:tc>
          <w:tcPr>
            <w:tcW w:w="7650" w:type="dxa"/>
          </w:tcPr>
          <w:p w14:paraId="731B7580" w14:textId="77777777" w:rsidR="008A3387" w:rsidRPr="00763565" w:rsidRDefault="008A3387" w:rsidP="000420BF">
            <w:pPr>
              <w:pStyle w:val="Rubrik3"/>
            </w:pPr>
            <w:r w:rsidRPr="00763565">
              <w:t>Mottagning</w:t>
            </w:r>
          </w:p>
          <w:p w14:paraId="0D3EFA2F" w14:textId="5D4048B2" w:rsidR="00763565" w:rsidRDefault="00544FC8" w:rsidP="00763565">
            <w:pPr>
              <w:tabs>
                <w:tab w:val="right" w:pos="7434"/>
              </w:tabs>
            </w:pPr>
            <w:sdt>
              <w:sdtPr>
                <w:id w:val="-14490825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0707" w:rsidRPr="000466D6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="00763565">
              <w:tab/>
            </w:r>
          </w:p>
        </w:tc>
      </w:tr>
      <w:tr w:rsidR="008A3387" w14:paraId="1D1E7BD0" w14:textId="77777777" w:rsidTr="000420BF">
        <w:tc>
          <w:tcPr>
            <w:tcW w:w="7650" w:type="dxa"/>
          </w:tcPr>
          <w:p w14:paraId="292FD118" w14:textId="77777777" w:rsidR="008A3387" w:rsidRPr="00763565" w:rsidRDefault="008A3387" w:rsidP="000420BF">
            <w:pPr>
              <w:pStyle w:val="Rubrik3"/>
            </w:pPr>
            <w:r w:rsidRPr="00763565">
              <w:t>Mediciner</w:t>
            </w:r>
          </w:p>
          <w:p w14:paraId="72B2FD22" w14:textId="0631C057" w:rsidR="00763565" w:rsidRDefault="00544FC8" w:rsidP="00763565">
            <w:pPr>
              <w:tabs>
                <w:tab w:val="right" w:pos="7434"/>
              </w:tabs>
            </w:pPr>
            <w:sdt>
              <w:sdtPr>
                <w:id w:val="19136615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0707" w:rsidRPr="000466D6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="00763565">
              <w:tab/>
            </w:r>
          </w:p>
        </w:tc>
      </w:tr>
      <w:tr w:rsidR="008A3387" w14:paraId="6950E616" w14:textId="77777777" w:rsidTr="000420BF">
        <w:tc>
          <w:tcPr>
            <w:tcW w:w="7650" w:type="dxa"/>
          </w:tcPr>
          <w:p w14:paraId="70FA23FC" w14:textId="77777777" w:rsidR="008A3387" w:rsidRPr="00763565" w:rsidRDefault="008A3387" w:rsidP="000420BF">
            <w:pPr>
              <w:pStyle w:val="Rubrik3"/>
            </w:pPr>
            <w:r w:rsidRPr="00763565">
              <w:t>Övriga upplysningar</w:t>
            </w:r>
          </w:p>
          <w:p w14:paraId="2FBEF076" w14:textId="36BFFC61" w:rsidR="00763565" w:rsidRDefault="00544FC8" w:rsidP="00763565">
            <w:pPr>
              <w:tabs>
                <w:tab w:val="right" w:pos="7434"/>
              </w:tabs>
            </w:pPr>
            <w:sdt>
              <w:sdtPr>
                <w:id w:val="12467691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0707" w:rsidRPr="000466D6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="00763565">
              <w:tab/>
            </w:r>
          </w:p>
        </w:tc>
      </w:tr>
    </w:tbl>
    <w:p w14:paraId="5DD2B899" w14:textId="52424951" w:rsidR="008816F3" w:rsidRDefault="008816F3" w:rsidP="000420BF"/>
    <w:sectPr w:rsidR="008816F3" w:rsidSect="00264AC8">
      <w:headerReference w:type="default" r:id="rId8"/>
      <w:footerReference w:type="default" r:id="rId9"/>
      <w:type w:val="continuous"/>
      <w:pgSz w:w="11906" w:h="16838" w:code="9"/>
      <w:pgMar w:top="2500" w:right="1418" w:bottom="2410" w:left="1418" w:header="56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1652" w14:textId="77777777" w:rsidR="00544FC8" w:rsidRDefault="00544FC8" w:rsidP="00220D6F">
      <w:r>
        <w:separator/>
      </w:r>
    </w:p>
  </w:endnote>
  <w:endnote w:type="continuationSeparator" w:id="0">
    <w:p w14:paraId="0A0AC1B7" w14:textId="77777777" w:rsidR="00544FC8" w:rsidRDefault="00544FC8" w:rsidP="0022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Ind w:w="-86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362"/>
      <w:gridCol w:w="1884"/>
      <w:gridCol w:w="1884"/>
    </w:tblGrid>
    <w:tr w:rsidR="006F3F4E" w14:paraId="2ED9A68D" w14:textId="77777777" w:rsidTr="00C51F03">
      <w:tc>
        <w:tcPr>
          <w:tcW w:w="4362" w:type="dxa"/>
        </w:tcPr>
        <w:p w14:paraId="65F8351B" w14:textId="77777777" w:rsidR="006F3F4E" w:rsidRPr="00671F03" w:rsidRDefault="006F3F4E" w:rsidP="006F3F4E">
          <w:pPr>
            <w:pStyle w:val="Sidfot1"/>
          </w:pPr>
          <w:r w:rsidRPr="00671F03">
            <w:t>Postadress</w:t>
          </w:r>
          <w:r w:rsidR="00946AF9">
            <w:t>:</w:t>
          </w:r>
        </w:p>
      </w:tc>
      <w:tc>
        <w:tcPr>
          <w:tcW w:w="1884" w:type="dxa"/>
        </w:tcPr>
        <w:p w14:paraId="7E1A29F1" w14:textId="77777777" w:rsidR="006F3F4E" w:rsidRDefault="006F3F4E" w:rsidP="006F3F4E">
          <w:pPr>
            <w:pStyle w:val="Sidfot1"/>
          </w:pPr>
          <w:r>
            <w:t>Telefon</w:t>
          </w:r>
          <w:r w:rsidRPr="00C72ED9">
            <w:t>:</w:t>
          </w:r>
        </w:p>
      </w:tc>
      <w:tc>
        <w:tcPr>
          <w:tcW w:w="1884" w:type="dxa"/>
        </w:tcPr>
        <w:p w14:paraId="4CC7FA49" w14:textId="77777777" w:rsidR="006F3F4E" w:rsidRPr="00C72ED9" w:rsidRDefault="006F3F4E" w:rsidP="006F3F4E">
          <w:pPr>
            <w:pStyle w:val="Sidfot1"/>
          </w:pPr>
        </w:p>
      </w:tc>
    </w:tr>
    <w:tr w:rsidR="006F3F4E" w14:paraId="4CDB43DC" w14:textId="77777777" w:rsidTr="00C51F03">
      <w:tc>
        <w:tcPr>
          <w:tcW w:w="4362" w:type="dxa"/>
        </w:tcPr>
        <w:p w14:paraId="6ED73581" w14:textId="01FFF203" w:rsidR="006F3F4E" w:rsidRDefault="00763565" w:rsidP="006F3F4E">
          <w:pPr>
            <w:pStyle w:val="Sidfot2"/>
          </w:pPr>
          <w:r>
            <w:t>Verksamhet Beroende</w:t>
          </w:r>
        </w:p>
      </w:tc>
      <w:tc>
        <w:tcPr>
          <w:tcW w:w="1884" w:type="dxa"/>
        </w:tcPr>
        <w:p w14:paraId="512C7E3D" w14:textId="77777777" w:rsidR="006F3F4E" w:rsidRDefault="006F3F4E" w:rsidP="006F3F4E">
          <w:pPr>
            <w:pStyle w:val="Sidfot2"/>
          </w:pPr>
          <w:r>
            <w:t>0</w:t>
          </w:r>
          <w:r w:rsidR="00FA3A86">
            <w:t>31</w:t>
          </w:r>
          <w:r>
            <w:t>-342 10 00</w:t>
          </w:r>
        </w:p>
      </w:tc>
      <w:tc>
        <w:tcPr>
          <w:tcW w:w="1884" w:type="dxa"/>
        </w:tcPr>
        <w:p w14:paraId="32F3C50D" w14:textId="77777777" w:rsidR="006F3F4E" w:rsidRPr="00C72ED9" w:rsidRDefault="006F3F4E" w:rsidP="006F3F4E">
          <w:pPr>
            <w:pStyle w:val="Sidfot2"/>
          </w:pPr>
        </w:p>
      </w:tc>
    </w:tr>
    <w:tr w:rsidR="006F3F4E" w14:paraId="3A9011B2" w14:textId="77777777" w:rsidTr="00C51F03">
      <w:tc>
        <w:tcPr>
          <w:tcW w:w="4362" w:type="dxa"/>
        </w:tcPr>
        <w:p w14:paraId="12C73B59" w14:textId="608BD5E6" w:rsidR="006F3F4E" w:rsidRDefault="00763565" w:rsidP="006F3F4E">
          <w:pPr>
            <w:pStyle w:val="Sidfot2"/>
          </w:pPr>
          <w:r>
            <w:t>Nordhemskliniken</w:t>
          </w:r>
        </w:p>
      </w:tc>
      <w:tc>
        <w:tcPr>
          <w:tcW w:w="1884" w:type="dxa"/>
        </w:tcPr>
        <w:p w14:paraId="003C7271" w14:textId="77777777" w:rsidR="006F3F4E" w:rsidRDefault="006F3F4E" w:rsidP="006F3F4E">
          <w:pPr>
            <w:pStyle w:val="Sidfot1"/>
          </w:pPr>
        </w:p>
      </w:tc>
      <w:tc>
        <w:tcPr>
          <w:tcW w:w="1884" w:type="dxa"/>
        </w:tcPr>
        <w:p w14:paraId="29FF19DE" w14:textId="77777777" w:rsidR="006F3F4E" w:rsidRPr="00C72ED9" w:rsidRDefault="006F3F4E" w:rsidP="006F3F4E">
          <w:pPr>
            <w:pStyle w:val="Sidfot1"/>
          </w:pPr>
        </w:p>
      </w:tc>
    </w:tr>
    <w:tr w:rsidR="00231BF6" w14:paraId="26C65E44" w14:textId="77777777" w:rsidTr="00C51F03">
      <w:tc>
        <w:tcPr>
          <w:tcW w:w="4362" w:type="dxa"/>
        </w:tcPr>
        <w:p w14:paraId="4403BCCB" w14:textId="77777777" w:rsidR="00231BF6" w:rsidRDefault="00231BF6" w:rsidP="00231BF6">
          <w:pPr>
            <w:pStyle w:val="Sidfot2"/>
          </w:pPr>
          <w:r w:rsidRPr="00C72ED9">
            <w:t>Sahlgrenska Universitetssjukhuset</w:t>
          </w:r>
        </w:p>
      </w:tc>
      <w:tc>
        <w:tcPr>
          <w:tcW w:w="1884" w:type="dxa"/>
        </w:tcPr>
        <w:p w14:paraId="5E6E9D7F" w14:textId="77777777" w:rsidR="00231BF6" w:rsidRPr="00DE2F6A" w:rsidRDefault="00231BF6" w:rsidP="00231BF6">
          <w:pPr>
            <w:pStyle w:val="Sidfot2"/>
            <w:rPr>
              <w:b/>
              <w:bCs/>
            </w:rPr>
          </w:pPr>
          <w:r w:rsidRPr="00DE2F6A">
            <w:rPr>
              <w:b/>
              <w:bCs/>
            </w:rPr>
            <w:t>Webbplats:</w:t>
          </w:r>
        </w:p>
      </w:tc>
      <w:tc>
        <w:tcPr>
          <w:tcW w:w="1884" w:type="dxa"/>
        </w:tcPr>
        <w:p w14:paraId="549D049A" w14:textId="77777777" w:rsidR="00231BF6" w:rsidRPr="00C72ED9" w:rsidRDefault="00231BF6" w:rsidP="00231BF6">
          <w:pPr>
            <w:pStyle w:val="Sidfot2"/>
          </w:pPr>
        </w:p>
      </w:tc>
    </w:tr>
    <w:tr w:rsidR="00231BF6" w14:paraId="57BA7874" w14:textId="77777777" w:rsidTr="00C51F03">
      <w:tc>
        <w:tcPr>
          <w:tcW w:w="4362" w:type="dxa"/>
        </w:tcPr>
        <w:p w14:paraId="231B13C6" w14:textId="77777777" w:rsidR="00231BF6" w:rsidRDefault="00231BF6" w:rsidP="00231BF6">
          <w:pPr>
            <w:pStyle w:val="Sidfot2"/>
          </w:pPr>
          <w:r w:rsidRPr="00C72ED9">
            <w:t>413 45 Göteborg</w:t>
          </w:r>
        </w:p>
      </w:tc>
      <w:tc>
        <w:tcPr>
          <w:tcW w:w="1884" w:type="dxa"/>
        </w:tcPr>
        <w:p w14:paraId="60D247D4" w14:textId="77777777" w:rsidR="00231BF6" w:rsidRDefault="00231BF6" w:rsidP="00231BF6">
          <w:pPr>
            <w:pStyle w:val="Sidfot2"/>
          </w:pPr>
          <w:r w:rsidRPr="00C72ED9">
            <w:t>sahlgrenska.se</w:t>
          </w:r>
        </w:p>
      </w:tc>
      <w:tc>
        <w:tcPr>
          <w:tcW w:w="1884" w:type="dxa"/>
        </w:tcPr>
        <w:p w14:paraId="7E1A72FE" w14:textId="77777777" w:rsidR="00231BF6" w:rsidRDefault="00231BF6" w:rsidP="00231BF6">
          <w:pPr>
            <w:pStyle w:val="Sidfot2"/>
          </w:pPr>
        </w:p>
      </w:tc>
    </w:tr>
  </w:tbl>
  <w:p w14:paraId="27ABCF7C" w14:textId="77777777" w:rsidR="00D147E0" w:rsidRDefault="00D147E0" w:rsidP="00D147E0">
    <w:pPr>
      <w:pStyle w:val="Sidfot2"/>
      <w:ind w:hanging="85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3A467E9C" wp14:editId="3D740169">
              <wp:simplePos x="0" y="0"/>
              <wp:positionH relativeFrom="page">
                <wp:posOffset>360045</wp:posOffset>
              </wp:positionH>
              <wp:positionV relativeFrom="page">
                <wp:posOffset>9613265</wp:posOffset>
              </wp:positionV>
              <wp:extent cx="6840000" cy="0"/>
              <wp:effectExtent l="0" t="0" r="0" b="0"/>
              <wp:wrapNone/>
              <wp:docPr id="4" name="Rak koppling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49B8F6" id="Rak koppling 4" o:spid="_x0000_s1026" alt="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56.95pt" to="566.9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" o:allowoverlap="f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7F16" w14:textId="77777777" w:rsidR="00544FC8" w:rsidRDefault="00544FC8" w:rsidP="00220D6F">
      <w:r>
        <w:separator/>
      </w:r>
    </w:p>
  </w:footnote>
  <w:footnote w:type="continuationSeparator" w:id="0">
    <w:p w14:paraId="4D25380B" w14:textId="77777777" w:rsidR="00544FC8" w:rsidRDefault="00544FC8" w:rsidP="00220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5D79" w14:textId="794C64F4" w:rsidR="00601DF3" w:rsidRPr="007475B8" w:rsidRDefault="00ED473D" w:rsidP="007475B8">
    <w:pPr>
      <w:pStyle w:val="Sidhuvud1"/>
    </w:pPr>
    <w:r>
      <w:rPr>
        <w:noProof/>
      </w:rPr>
      <w:drawing>
        <wp:anchor distT="0" distB="0" distL="114300" distR="114300" simplePos="0" relativeHeight="251656189" behindDoc="0" locked="1" layoutInCell="1" allowOverlap="1" wp14:anchorId="1022AB57" wp14:editId="1D13E17A">
          <wp:simplePos x="0" y="0"/>
          <wp:positionH relativeFrom="column">
            <wp:posOffset>4176395</wp:posOffset>
          </wp:positionH>
          <wp:positionV relativeFrom="page">
            <wp:posOffset>361950</wp:posOffset>
          </wp:positionV>
          <wp:extent cx="2134235" cy="395605"/>
          <wp:effectExtent l="0" t="0" r="0" b="4445"/>
          <wp:wrapNone/>
          <wp:docPr id="5" name="Bild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23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387">
      <w:t>Verksamhet Beroende</w:t>
    </w:r>
  </w:p>
  <w:p w14:paraId="6851DECB" w14:textId="7E07FBBE" w:rsidR="00CF41E5" w:rsidRDefault="00CD343C" w:rsidP="007475B8">
    <w:pPr>
      <w:pStyle w:val="Sidhuvud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1EBDD9FE" wp14:editId="7460A27D">
              <wp:simplePos x="0" y="0"/>
              <wp:positionH relativeFrom="page">
                <wp:posOffset>360045</wp:posOffset>
              </wp:positionH>
              <wp:positionV relativeFrom="page">
                <wp:posOffset>1188085</wp:posOffset>
              </wp:positionV>
              <wp:extent cx="6840000" cy="0"/>
              <wp:effectExtent l="0" t="0" r="0" b="0"/>
              <wp:wrapNone/>
              <wp:docPr id="1" name="Rak koppling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0F8369" id="Rak koppling 1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93.55pt" to="566.9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" o:allowoverlap="f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8A3387">
      <w:t>Nordhemskliniken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0281"/>
    <w:multiLevelType w:val="hybridMultilevel"/>
    <w:tmpl w:val="25D4BB88"/>
    <w:lvl w:ilvl="0" w:tplc="A12EF2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218DF"/>
    <w:multiLevelType w:val="hybridMultilevel"/>
    <w:tmpl w:val="C5B4006A"/>
    <w:lvl w:ilvl="0" w:tplc="A12EF2E6">
      <w:numFmt w:val="bullet"/>
      <w:lvlText w:val=""/>
      <w:lvlJc w:val="left"/>
      <w:pPr>
        <w:ind w:left="737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 w15:restartNumberingAfterBreak="0">
    <w:nsid w:val="618025BA"/>
    <w:multiLevelType w:val="hybridMultilevel"/>
    <w:tmpl w:val="2F065498"/>
    <w:lvl w:ilvl="0" w:tplc="D05867B8">
      <w:numFmt w:val="bullet"/>
      <w:pStyle w:val="Liststycke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FEAA8742">
      <w:start w:val="1"/>
      <w:numFmt w:val="bullet"/>
      <w:lvlText w:val="o"/>
      <w:lvlJc w:val="left"/>
      <w:pPr>
        <w:ind w:left="624" w:hanging="284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3724A"/>
    <w:multiLevelType w:val="hybridMultilevel"/>
    <w:tmpl w:val="117296DA"/>
    <w:lvl w:ilvl="0" w:tplc="A12EF2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94EFC"/>
    <w:multiLevelType w:val="hybridMultilevel"/>
    <w:tmpl w:val="B31E0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0DSf78EvhnTVY1B1bj/jm1ucQ85GAyavGlYdMHqmmMdbMrQJ+QFcGGKnpR8AKmwnvFYbcrNV9rbDh1dXUumcNA==" w:salt="guW86rcmUDW5zPzPAT0Bm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72"/>
    <w:rsid w:val="00001B59"/>
    <w:rsid w:val="000420BF"/>
    <w:rsid w:val="00046F63"/>
    <w:rsid w:val="000915C3"/>
    <w:rsid w:val="000978F8"/>
    <w:rsid w:val="000A5951"/>
    <w:rsid w:val="000B0936"/>
    <w:rsid w:val="000F4CEF"/>
    <w:rsid w:val="001003C0"/>
    <w:rsid w:val="00106C9C"/>
    <w:rsid w:val="00120389"/>
    <w:rsid w:val="00127277"/>
    <w:rsid w:val="001277CA"/>
    <w:rsid w:val="00130FDE"/>
    <w:rsid w:val="001512A4"/>
    <w:rsid w:val="001646B5"/>
    <w:rsid w:val="00183070"/>
    <w:rsid w:val="00192E14"/>
    <w:rsid w:val="001F6F9F"/>
    <w:rsid w:val="00200C44"/>
    <w:rsid w:val="002010E2"/>
    <w:rsid w:val="00205A66"/>
    <w:rsid w:val="00207872"/>
    <w:rsid w:val="00220D6F"/>
    <w:rsid w:val="002215B1"/>
    <w:rsid w:val="00231BF6"/>
    <w:rsid w:val="00241843"/>
    <w:rsid w:val="00264AC8"/>
    <w:rsid w:val="00272D03"/>
    <w:rsid w:val="0028182D"/>
    <w:rsid w:val="002A5775"/>
    <w:rsid w:val="002B2F88"/>
    <w:rsid w:val="002C1069"/>
    <w:rsid w:val="002C4657"/>
    <w:rsid w:val="002C66E1"/>
    <w:rsid w:val="002D0873"/>
    <w:rsid w:val="002E09BE"/>
    <w:rsid w:val="002F0C8C"/>
    <w:rsid w:val="00344A7A"/>
    <w:rsid w:val="003814B6"/>
    <w:rsid w:val="00385F7D"/>
    <w:rsid w:val="00401D06"/>
    <w:rsid w:val="004640EA"/>
    <w:rsid w:val="00467406"/>
    <w:rsid w:val="00471B3A"/>
    <w:rsid w:val="00477ED1"/>
    <w:rsid w:val="00486FFF"/>
    <w:rsid w:val="00492943"/>
    <w:rsid w:val="004A3BCE"/>
    <w:rsid w:val="004A541C"/>
    <w:rsid w:val="004E4E47"/>
    <w:rsid w:val="00506058"/>
    <w:rsid w:val="0052481B"/>
    <w:rsid w:val="005276BE"/>
    <w:rsid w:val="00530EF3"/>
    <w:rsid w:val="00541061"/>
    <w:rsid w:val="00544FC8"/>
    <w:rsid w:val="005D23F0"/>
    <w:rsid w:val="00600B40"/>
    <w:rsid w:val="00601DF3"/>
    <w:rsid w:val="00606C30"/>
    <w:rsid w:val="00632A65"/>
    <w:rsid w:val="006341A7"/>
    <w:rsid w:val="006621DB"/>
    <w:rsid w:val="00662551"/>
    <w:rsid w:val="00663260"/>
    <w:rsid w:val="006718E7"/>
    <w:rsid w:val="00671F03"/>
    <w:rsid w:val="0067398E"/>
    <w:rsid w:val="006C53D3"/>
    <w:rsid w:val="006D37B5"/>
    <w:rsid w:val="006F3D76"/>
    <w:rsid w:val="006F3F4E"/>
    <w:rsid w:val="00717498"/>
    <w:rsid w:val="0073073F"/>
    <w:rsid w:val="00740A1E"/>
    <w:rsid w:val="007475B8"/>
    <w:rsid w:val="007552EC"/>
    <w:rsid w:val="00763565"/>
    <w:rsid w:val="007A1332"/>
    <w:rsid w:val="007B5EB2"/>
    <w:rsid w:val="007D6CC0"/>
    <w:rsid w:val="007F2E2B"/>
    <w:rsid w:val="00800558"/>
    <w:rsid w:val="008201A7"/>
    <w:rsid w:val="00825CF3"/>
    <w:rsid w:val="0082750F"/>
    <w:rsid w:val="00827CE7"/>
    <w:rsid w:val="00830707"/>
    <w:rsid w:val="00867CD5"/>
    <w:rsid w:val="008816F3"/>
    <w:rsid w:val="008A3387"/>
    <w:rsid w:val="008C59D6"/>
    <w:rsid w:val="008D097B"/>
    <w:rsid w:val="00911BD1"/>
    <w:rsid w:val="00926D40"/>
    <w:rsid w:val="00926E5A"/>
    <w:rsid w:val="00937696"/>
    <w:rsid w:val="00946AF9"/>
    <w:rsid w:val="009722E5"/>
    <w:rsid w:val="00984A6D"/>
    <w:rsid w:val="009C09D3"/>
    <w:rsid w:val="009C2F4D"/>
    <w:rsid w:val="009E1C14"/>
    <w:rsid w:val="00A07F30"/>
    <w:rsid w:val="00A22CED"/>
    <w:rsid w:val="00A279DD"/>
    <w:rsid w:val="00A750A2"/>
    <w:rsid w:val="00A8701A"/>
    <w:rsid w:val="00A87280"/>
    <w:rsid w:val="00AA0BCE"/>
    <w:rsid w:val="00AB3CEC"/>
    <w:rsid w:val="00AF1EF3"/>
    <w:rsid w:val="00B32DBB"/>
    <w:rsid w:val="00B63ED0"/>
    <w:rsid w:val="00B70A26"/>
    <w:rsid w:val="00B73427"/>
    <w:rsid w:val="00B8181B"/>
    <w:rsid w:val="00B82FFA"/>
    <w:rsid w:val="00B94D95"/>
    <w:rsid w:val="00BA07D9"/>
    <w:rsid w:val="00BA194D"/>
    <w:rsid w:val="00BA28FF"/>
    <w:rsid w:val="00BC1789"/>
    <w:rsid w:val="00C14F16"/>
    <w:rsid w:val="00C27897"/>
    <w:rsid w:val="00C43F07"/>
    <w:rsid w:val="00C532F5"/>
    <w:rsid w:val="00C72ED9"/>
    <w:rsid w:val="00C7755E"/>
    <w:rsid w:val="00C97275"/>
    <w:rsid w:val="00CA121F"/>
    <w:rsid w:val="00CD343C"/>
    <w:rsid w:val="00CE0ADB"/>
    <w:rsid w:val="00CE6B04"/>
    <w:rsid w:val="00CF41E5"/>
    <w:rsid w:val="00D03C1F"/>
    <w:rsid w:val="00D147E0"/>
    <w:rsid w:val="00D27FF4"/>
    <w:rsid w:val="00D42885"/>
    <w:rsid w:val="00D54C7A"/>
    <w:rsid w:val="00D623D7"/>
    <w:rsid w:val="00DB3A51"/>
    <w:rsid w:val="00DC437E"/>
    <w:rsid w:val="00DE2F6A"/>
    <w:rsid w:val="00ED473D"/>
    <w:rsid w:val="00ED6747"/>
    <w:rsid w:val="00F6370C"/>
    <w:rsid w:val="00F8266C"/>
    <w:rsid w:val="00F868E4"/>
    <w:rsid w:val="00FA290C"/>
    <w:rsid w:val="00FA3A86"/>
    <w:rsid w:val="00FB3AF7"/>
    <w:rsid w:val="00FB6D17"/>
    <w:rsid w:val="00FD24DD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3A16B"/>
  <w15:chartTrackingRefBased/>
  <w15:docId w15:val="{D8591C7C-4369-42D0-A779-B8AFBEEE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8D097B"/>
    <w:rPr>
      <w:rFonts w:ascii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20D6F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sz w:val="48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14F16"/>
    <w:pPr>
      <w:keepNext/>
      <w:keepLines/>
      <w:spacing w:before="240"/>
      <w:outlineLvl w:val="1"/>
    </w:pPr>
    <w:rPr>
      <w:rFonts w:asciiTheme="minorHAnsi" w:eastAsiaTheme="majorEastAsia" w:hAnsiTheme="minorHAnsi" w:cstheme="minorHAnsi"/>
      <w:b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14F16"/>
    <w:pPr>
      <w:spacing w:before="240"/>
      <w:outlineLvl w:val="2"/>
    </w:pPr>
    <w:rPr>
      <w:rFonts w:asciiTheme="minorHAnsi" w:hAnsiTheme="minorHAnsi" w:cstheme="minorHAnsi"/>
      <w:b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01D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01DF3"/>
  </w:style>
  <w:style w:type="paragraph" w:styleId="Sidfot">
    <w:name w:val="footer"/>
    <w:basedOn w:val="Normal"/>
    <w:link w:val="SidfotChar"/>
    <w:uiPriority w:val="99"/>
    <w:unhideWhenUsed/>
    <w:rsid w:val="00601D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01DF3"/>
  </w:style>
  <w:style w:type="table" w:styleId="Tabellrutnt">
    <w:name w:val="Table Grid"/>
    <w:basedOn w:val="Normaltabell"/>
    <w:uiPriority w:val="39"/>
    <w:locked/>
    <w:rsid w:val="00601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huvud1">
    <w:name w:val="Sidhuvud1"/>
    <w:basedOn w:val="Sidhuvud"/>
    <w:link w:val="Sidhuvud1Char"/>
    <w:qFormat/>
    <w:locked/>
    <w:rsid w:val="007475B8"/>
    <w:pPr>
      <w:ind w:hanging="851"/>
    </w:pPr>
    <w:rPr>
      <w:rFonts w:asciiTheme="minorHAnsi" w:hAnsiTheme="minorHAnsi" w:cstheme="minorHAnsi"/>
      <w:b/>
      <w:bCs/>
      <w:sz w:val="27"/>
      <w:szCs w:val="27"/>
    </w:rPr>
  </w:style>
  <w:style w:type="character" w:styleId="Platshllartext">
    <w:name w:val="Placeholder Text"/>
    <w:basedOn w:val="Standardstycketeckensnitt"/>
    <w:uiPriority w:val="99"/>
    <w:semiHidden/>
    <w:rsid w:val="00601DF3"/>
    <w:rPr>
      <w:color w:val="808080"/>
    </w:rPr>
  </w:style>
  <w:style w:type="character" w:customStyle="1" w:styleId="Sidhuvud1Char">
    <w:name w:val="Sidhuvud1 Char"/>
    <w:basedOn w:val="SidhuvudChar"/>
    <w:link w:val="Sidhuvud1"/>
    <w:rsid w:val="007475B8"/>
    <w:rPr>
      <w:rFonts w:cstheme="minorHAnsi"/>
      <w:b/>
      <w:bCs/>
      <w:noProof/>
      <w:sz w:val="27"/>
      <w:szCs w:val="27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220D6F"/>
    <w:rPr>
      <w:rFonts w:eastAsiaTheme="majorEastAsia" w:cstheme="minorHAnsi"/>
      <w:noProof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C14F16"/>
    <w:rPr>
      <w:rFonts w:eastAsiaTheme="majorEastAsia" w:cstheme="minorHAnsi"/>
      <w:b/>
      <w:noProof/>
      <w:sz w:val="32"/>
      <w:szCs w:val="32"/>
    </w:rPr>
  </w:style>
  <w:style w:type="paragraph" w:customStyle="1" w:styleId="Sidhuvud2">
    <w:name w:val="Sidhuvud2"/>
    <w:basedOn w:val="Sidhuvud1"/>
    <w:link w:val="Sidhuvud2Char"/>
    <w:qFormat/>
    <w:locked/>
    <w:rsid w:val="00C14F16"/>
    <w:rPr>
      <w:b w:val="0"/>
      <w:bCs w:val="0"/>
    </w:rPr>
  </w:style>
  <w:style w:type="character" w:customStyle="1" w:styleId="Rubrik3Char">
    <w:name w:val="Rubrik 3 Char"/>
    <w:basedOn w:val="Standardstycketeckensnitt"/>
    <w:link w:val="Rubrik3"/>
    <w:uiPriority w:val="9"/>
    <w:rsid w:val="00C14F16"/>
    <w:rPr>
      <w:rFonts w:cstheme="minorHAnsi"/>
      <w:b/>
      <w:noProof/>
      <w:sz w:val="26"/>
      <w:szCs w:val="26"/>
      <w:lang w:val="en-GB"/>
    </w:rPr>
  </w:style>
  <w:style w:type="character" w:customStyle="1" w:styleId="Sidhuvud2Char">
    <w:name w:val="Sidhuvud2 Char"/>
    <w:basedOn w:val="Sidhuvud1Char"/>
    <w:link w:val="Sidhuvud2"/>
    <w:rsid w:val="00C14F16"/>
    <w:rPr>
      <w:rFonts w:asciiTheme="majorHAnsi" w:hAnsiTheme="majorHAnsi" w:cstheme="majorHAnsi"/>
      <w:b w:val="0"/>
      <w:bCs w:val="0"/>
      <w:noProof/>
      <w:sz w:val="27"/>
      <w:szCs w:val="24"/>
      <w:lang w:val="en-GB"/>
    </w:rPr>
  </w:style>
  <w:style w:type="paragraph" w:styleId="Liststycke">
    <w:name w:val="List Paragraph"/>
    <w:basedOn w:val="Normal"/>
    <w:uiPriority w:val="34"/>
    <w:qFormat/>
    <w:rsid w:val="00530EF3"/>
    <w:pPr>
      <w:numPr>
        <w:numId w:val="6"/>
      </w:numPr>
      <w:spacing w:line="256" w:lineRule="auto"/>
      <w:ind w:left="374" w:hanging="357"/>
    </w:pPr>
  </w:style>
  <w:style w:type="character" w:styleId="Bokenstitel">
    <w:name w:val="Book Title"/>
    <w:basedOn w:val="Standardstycketeckensnitt"/>
    <w:uiPriority w:val="33"/>
    <w:rsid w:val="00DC437E"/>
    <w:rPr>
      <w:b/>
      <w:bCs/>
      <w:i/>
      <w:iCs/>
      <w:spacing w:val="5"/>
    </w:rPr>
  </w:style>
  <w:style w:type="paragraph" w:customStyle="1" w:styleId="Sidfot1">
    <w:name w:val="Sidfot1"/>
    <w:basedOn w:val="Sidfot"/>
    <w:link w:val="Sidfot1Char"/>
    <w:qFormat/>
    <w:locked/>
    <w:rsid w:val="00671F03"/>
    <w:rPr>
      <w:rFonts w:asciiTheme="minorHAnsi" w:hAnsiTheme="minorHAnsi" w:cstheme="minorHAnsi"/>
      <w:b/>
      <w:bCs/>
      <w:sz w:val="17"/>
      <w:szCs w:val="17"/>
    </w:rPr>
  </w:style>
  <w:style w:type="paragraph" w:customStyle="1" w:styleId="Sidfot2">
    <w:name w:val="Sidfot2"/>
    <w:basedOn w:val="Sidfot"/>
    <w:link w:val="Sidfot2Char"/>
    <w:qFormat/>
    <w:locked/>
    <w:rsid w:val="00106C9C"/>
    <w:rPr>
      <w:rFonts w:asciiTheme="minorHAnsi" w:hAnsiTheme="minorHAnsi" w:cstheme="minorHAnsi"/>
      <w:sz w:val="17"/>
      <w:szCs w:val="17"/>
    </w:rPr>
  </w:style>
  <w:style w:type="character" w:customStyle="1" w:styleId="Sidfot1Char">
    <w:name w:val="Sidfot1 Char"/>
    <w:basedOn w:val="SidfotChar"/>
    <w:link w:val="Sidfot1"/>
    <w:rsid w:val="00671F03"/>
    <w:rPr>
      <w:rFonts w:cstheme="minorHAnsi"/>
      <w:b/>
      <w:bCs/>
      <w:noProof/>
      <w:sz w:val="17"/>
      <w:szCs w:val="17"/>
      <w:lang w:val="en-GB"/>
    </w:rPr>
  </w:style>
  <w:style w:type="character" w:customStyle="1" w:styleId="Sidfot2Char">
    <w:name w:val="Sidfot2 Char"/>
    <w:basedOn w:val="SidfotChar"/>
    <w:link w:val="Sidfot2"/>
    <w:rsid w:val="00106C9C"/>
    <w:rPr>
      <w:rFonts w:cstheme="minorHAnsi"/>
      <w:noProof/>
      <w:sz w:val="17"/>
      <w:szCs w:val="17"/>
      <w:lang w:val="en-GB"/>
    </w:rPr>
  </w:style>
  <w:style w:type="paragraph" w:customStyle="1" w:styleId="Normalstrretext">
    <w:name w:val="Normal_större text"/>
    <w:basedOn w:val="Normal"/>
    <w:link w:val="NormalstrretextChar"/>
    <w:rsid w:val="00220D6F"/>
    <w:rPr>
      <w:sz w:val="29"/>
      <w:szCs w:val="29"/>
    </w:rPr>
  </w:style>
  <w:style w:type="character" w:customStyle="1" w:styleId="NormalstrretextChar">
    <w:name w:val="Normal_större text Char"/>
    <w:basedOn w:val="Standardstycketeckensnitt"/>
    <w:link w:val="Normalstrretext"/>
    <w:rsid w:val="00220D6F"/>
    <w:rPr>
      <w:rFonts w:ascii="Times New Roman" w:hAnsi="Times New Roman" w:cs="Times New Roman"/>
      <w:noProof/>
      <w:sz w:val="29"/>
      <w:szCs w:val="29"/>
      <w:lang w:val="en-GB"/>
    </w:rPr>
  </w:style>
  <w:style w:type="paragraph" w:customStyle="1" w:styleId="NormalBrevformat">
    <w:name w:val="Normal (Brev format)"/>
    <w:basedOn w:val="Normal"/>
    <w:uiPriority w:val="99"/>
    <w:rsid w:val="008D097B"/>
    <w:pPr>
      <w:suppressAutoHyphens/>
      <w:autoSpaceDE w:val="0"/>
      <w:autoSpaceDN w:val="0"/>
      <w:adjustRightInd w:val="0"/>
      <w:spacing w:before="57" w:after="57" w:line="288" w:lineRule="auto"/>
      <w:textAlignment w:val="center"/>
    </w:pPr>
    <w:rPr>
      <w:color w:val="000000"/>
    </w:rPr>
  </w:style>
  <w:style w:type="paragraph" w:customStyle="1" w:styleId="Normalutanavstnd">
    <w:name w:val="Normal utan avstånd"/>
    <w:basedOn w:val="Normal"/>
    <w:qFormat/>
    <w:rsid w:val="00530EF3"/>
    <w:pPr>
      <w:spacing w:line="25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943BA8-3991-45FA-A616-F42E113D635F}"/>
      </w:docPartPr>
      <w:docPartBody>
        <w:p w:rsidR="006D4109" w:rsidRDefault="00521AD1">
          <w:r w:rsidRPr="000466D6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D1"/>
    <w:rsid w:val="001059ED"/>
    <w:rsid w:val="00521AD1"/>
    <w:rsid w:val="006D4109"/>
    <w:rsid w:val="00B5415A"/>
    <w:rsid w:val="00E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21A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GR Dokument SU" ma:contentTypeID="0x01010006EBECDF67F89F4D8BC5FAF3B8FA559B0D00AF11B59C13B5554085B8E867A84A15B0" ma:contentTypeVersion="6" ma:contentTypeDescription="Skapa ett nytt dokument." ma:contentTypeScope="" ma:versionID="9367fb8c139663518872a4d7abb79afb">
  <xsd:schema xmlns:xsd="http://www.w3.org/2001/XMLSchema" xmlns:xs="http://www.w3.org/2001/XMLSchema" xmlns:p="http://schemas.microsoft.com/office/2006/metadata/properties" xmlns:ns2="597d7713-8a3d-4bd2-ae30-edced55b2c1b" xmlns:ns3="d0058be0-9356-4740-9150-a7ee6c49a442" xmlns:ns6="4552c23f-a756-462f-8287-3ff35245ed68" targetNamespace="http://schemas.microsoft.com/office/2006/metadata/properties" ma:root="true" ma:fieldsID="80979102499d1f4886359261cd802c4a" ns2:_="" ns3:_="" ns6:_="">
    <xsd:import namespace="597d7713-8a3d-4bd2-ae30-edced55b2c1b"/>
    <xsd:import namespace="d0058be0-9356-4740-9150-a7ee6c49a442"/>
    <xsd:import namespace="4552c23f-a756-462f-8287-3ff35245ed68"/>
    <xsd:element name="properties">
      <xsd:complexType>
        <xsd:sequence>
          <xsd:element name="documentManagement">
            <xsd:complexType>
              <xsd:all>
                <xsd:element ref="ns2:VGR_EgenAmnesindelning" minOccurs="0"/>
                <xsd:element ref="ns2:VGR_DokBeskrivning" minOccurs="0"/>
                <xsd:element ref="ns2:VGR_TillgangligFran" minOccurs="0"/>
                <xsd:element ref="ns2:VGR_TillgangligTill" minOccurs="0"/>
                <xsd:element ref="ns2:VGR_AtkomstRatt" minOccurs="0"/>
                <xsd:element ref="ns2:VGR_Sekretess" minOccurs="0"/>
                <xsd:element ref="ns2:VGR_PubliceratAv" minOccurs="0"/>
                <xsd:element ref="ns2:VGR_PubliceratDatum" minOccurs="0"/>
                <xsd:element ref="ns2:VGR_DokStatus" minOccurs="0"/>
                <xsd:element ref="ns2:VGR_DokStatusMessage" minOccurs="0"/>
                <xsd:element ref="ns2:i1597c54c9084fe5ae9163fac681e86b" minOccurs="0"/>
                <xsd:element ref="ns2:m534ae9efef34a1ab5a1291502fec5e5" minOccurs="0"/>
                <xsd:element ref="ns3:TaxCatchAll" minOccurs="0"/>
                <xsd:element ref="ns2:a7144f27c6ef407e8fb4465121afbe2b" minOccurs="0"/>
                <xsd:element ref="ns2:VGR_DokItemId" minOccurs="0"/>
                <xsd:element ref="ns2:VGR_MellanarkivId" minOccurs="0"/>
                <xsd:element ref="ns2:VGR_MellanarkivUrl" minOccurs="0"/>
                <xsd:element ref="ns2:VGR_MellanarkivWebbUrl" minOccurs="0"/>
                <xsd:element ref="ns2:VGR_ArkivDatum" minOccurs="0"/>
                <xsd:element ref="ns2:VGR_Gallras" minOccurs="0"/>
                <xsd:element ref="ns2:ec6953a5eee3424faece5c2353cf0721" minOccurs="0"/>
                <xsd:element ref="ns3:TaxCatchAllLabel" minOccurs="0"/>
                <xsd:element ref="ns3:TaxKeywordTaxHTField" minOccurs="0"/>
                <xsd:element ref="ns6:f81e099824a143f999fb44b252d808f6" minOccurs="0"/>
                <xsd:element ref="ns3:_dlc_DocIdUrl" minOccurs="0"/>
                <xsd:element ref="ns3:_dlc_DocIdPersistId" minOccurs="0"/>
                <xsd:element ref="ns3:_dlc_DocId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7713-8a3d-4bd2-ae30-edced55b2c1b" elementFormDefault="qualified">
    <xsd:import namespace="http://schemas.microsoft.com/office/2006/documentManagement/types"/>
    <xsd:import namespace="http://schemas.microsoft.com/office/infopath/2007/PartnerControls"/>
    <xsd:element name="VGR_EgenAmnesindelning" ma:index="5" nillable="true" ma:displayName="Egen ämnesindelning" ma:description="Används för att samla upprättade handlingar utifrån egna ämnesindelningar. Flera ämnen separeras med kommatecken. Används vid publicering på webben." ma:hidden="true" ma:internalName="VGR_EgenAmnesindelning">
      <xsd:simpleType>
        <xsd:restriction base="dms:Text">
          <xsd:maxLength value="255"/>
        </xsd:restriction>
      </xsd:simpleType>
    </xsd:element>
    <xsd:element name="VGR_DokBeskrivning" ma:index="7" nillable="true" ma:displayName="Dokumentbeskrivning" ma:description="Kort beskrivning av innehållet i handlingen." ma:internalName="VGR_DokBeskrivning">
      <xsd:simpleType>
        <xsd:restriction base="dms:Note">
          <xsd:maxLength value="255"/>
        </xsd:restriction>
      </xsd:simpleType>
    </xsd:element>
    <xsd:element name="VGR_TillgangligFran" ma:index="8" nillable="true" ma:displayName="Tillgänglig från" ma:description="Tidpunkt när den upprättade handlingen blir publik och därmed nås från söktjänster och eventuella websidor." ma:format="DateTime" ma:hidden="true" ma:internalName="VGR_TillgangligFran" ma:readOnly="true">
      <xsd:simpleType>
        <xsd:restriction base="dms:DateTime"/>
      </xsd:simpleType>
    </xsd:element>
    <xsd:element name="VGR_TillgangligTill" ma:index="9" nillable="true" ma:displayName="Tillgänglig till" ma:description="Tidpunkt när den upprättade handlingen inte längre är publik och inte längre nås från söktjänster och eventuella websidor." ma:format="DateTime" ma:hidden="true" ma:internalName="VGR_TillgangligTill" ma:readOnly="true">
      <xsd:simpleType>
        <xsd:restriction base="dms:DateTime"/>
      </xsd:simpleType>
    </xsd:element>
    <xsd:element name="VGR_AtkomstRatt" ma:index="10" nillable="true" ma:displayName="Åtkomsträtt (värde)" ma:default="0" ma:description="Vilken spridning den upprättade handlingen ska ha. Vilka som ska kunna komma åt handlingen från mellanarkivet, söktjänster och eventuella websidor." ma:format="Dropdown" ma:hidden="true" ma:internalName="VGR_AtkomstRatt" ma:readOnly="true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VGR_Sekretess" ma:index="11" nillable="true" ma:displayName="Skyddskod" ma:default="Allmän handling - Offentlig" ma:description="Skyddsbehov av informationen i den upprättade handlingen. Vid sekretess eller känsliga personuppgifter ska detta anges." ma:format="Dropdown" ma:hidden="true" ma:internalName="VGR_Sekretess" ma:readOnly="true">
      <xsd:simpleType>
        <xsd:restriction base="dms:Choice">
          <xsd:enumeration value="Allmän handling - Offentlig"/>
          <xsd:enumeration value="Sekretess - Allmän handling - skyddad enligt sekretess"/>
          <xsd:enumeration value="GDPR - Allmän handling - skyddad enligt GDPR"/>
        </xsd:restriction>
      </xsd:simpleType>
    </xsd:element>
    <xsd:element name="VGR_PubliceratAv" ma:index="13" nillable="true" ma:displayName="Upprättad av" ma:description="Inloggad person som upprättat dokumentet" ma:hidden="true" ma:SharePointGroup="0" ma:internalName="VGR_PubliceratAv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GR_PubliceratDatum" ma:index="14" nillable="true" ma:displayName="Upprättad datum" ma:description="Tidpunkt när dokumentet upprättades och levererades som allmän handling till mellanarkivet" ma:format="DateTime" ma:hidden="true" ma:internalName="VGR_PubliceratDatum" ma:readOnly="true">
      <xsd:simpleType>
        <xsd:restriction base="dms:DateTime"/>
      </xsd:simpleType>
    </xsd:element>
    <xsd:element name="VGR_DokStatus" ma:index="15" nillable="true" ma:displayName="Mellanarkivstatus" ma:default="Arbetsmaterial" ma:description="Statusmärkning för dokument som beskriver var i processen dokumentet finns." ma:format="Dropdown" ma:hidden="true" ma:internalName="VGR_DokStatus" ma:readOnly="true">
      <xsd:simpleType>
        <xsd:restriction base="dms:Choice">
          <xsd:enumeration value="Arbetsmaterial"/>
          <xsd:enumeration value="Väntar på allmän handling"/>
          <xsd:enumeration value="Allmän handling"/>
          <xsd:enumeration value="Fel vid allmän handling"/>
        </xsd:restriction>
      </xsd:simpleType>
    </xsd:element>
    <xsd:element name="VGR_DokStatusMessage" ma:index="18" nillable="true" ma:displayName="Dokumentlogg" ma:hidden="true" ma:internalName="VGR_DokStatusMessage" ma:readOnly="true">
      <xsd:simpleType>
        <xsd:restriction base="dms:Note">
          <xsd:maxLength value="62000"/>
        </xsd:restriction>
      </xsd:simpleType>
    </xsd:element>
    <xsd:element name="i1597c54c9084fe5ae9163fac681e86b" ma:index="22" nillable="true" ma:taxonomy="true" ma:internalName="i1597c54c9084fe5ae9163fac681e86b" ma:taxonomyFieldName="VGR_Lagparagraf" ma:displayName="Lagparagraf" ma:default="" ma:fieldId="{21597c54-c908-4fe5-ae91-63fac681e86b}" ma:sspId="9ae8f2b4-7723-4074-8d0a-ecbcde67f65a" ma:termSetId="ddb163ed-d655-4cf1-bb2c-a91ec57f9c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34ae9efef34a1ab5a1291502fec5e5" ma:index="23" nillable="true" ma:taxonomy="true" ma:internalName="m534ae9efef34a1ab5a1291502fec5e5" ma:taxonomyFieldName="VGR_SkapatEnhet" ma:displayName="Upprättad av enhet" ma:default="" ma:fieldId="{6534ae9e-fef3-4a1a-b5a1-291502fec5e5}" ma:sspId="9ae8f2b4-7723-4074-8d0a-ecbcde67f65a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144f27c6ef407e8fb4465121afbe2b" ma:index="26" nillable="true" ma:taxonomy="true" ma:internalName="a7144f27c6ef407e8fb4465121afbe2b" ma:taxonomyFieldName="VGR_UpprattadForEnheter" ma:displayName="Upprättad för enhet" ma:default="" ma:fieldId="{a7144f27-c6ef-407e-8fb4-465121afbe2b}" ma:taxonomyMulti="true" ma:sspId="9ae8f2b4-7723-4074-8d0a-ecbcde67f65a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GR_DokItemId" ma:index="28" nillable="true" ma:displayName="DokItemId" ma:hidden="true" ma:internalName="VGR_DokItemId" ma:readOnly="true">
      <xsd:simpleType>
        <xsd:restriction base="dms:Text">
          <xsd:maxLength value="255"/>
        </xsd:restriction>
      </xsd:simpleType>
    </xsd:element>
    <xsd:element name="VGR_MellanarkivId" ma:index="29" nillable="true" ma:displayName="MellanarkivId" ma:hidden="true" ma:internalName="VGR_MellanarkivId" ma:readOnly="true">
      <xsd:simpleType>
        <xsd:restriction base="dms:Text">
          <xsd:maxLength value="255"/>
        </xsd:restriction>
      </xsd:simpleType>
    </xsd:element>
    <xsd:element name="VGR_MellanarkivUrl" ma:index="30" nillable="true" ma:displayName="Arkivlänk" ma:format="Hyperlink" ma:hidden="true" ma:internalName="VGR_Mellanarkiv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GR_MellanarkivWebbUrl" ma:index="31" nillable="true" ma:displayName="Arkivlänk för webben" ma:hidden="true" ma:internalName="VGR_MellanarkivWebbUrl" ma:readOnly="true">
      <xsd:simpleType>
        <xsd:restriction base="dms:Text">
          <xsd:maxLength value="255"/>
        </xsd:restriction>
      </xsd:simpleType>
    </xsd:element>
    <xsd:element name="VGR_ArkivDatum" ma:index="32" nillable="true" ma:displayName="ArkivDatum" ma:format="DateTime" ma:hidden="true" ma:internalName="VGR_ArkivDatum" ma:readOnly="true">
      <xsd:simpleType>
        <xsd:restriction base="dms:DateTime"/>
      </xsd:simpleType>
    </xsd:element>
    <xsd:element name="VGR_Gallras" ma:index="33" nillable="true" ma:displayName="Gallras" ma:description="" ma:hidden="true" ma:internalName="VGR_Gallras" ma:readOnly="true">
      <xsd:simpleType>
        <xsd:restriction base="dms:Text">
          <xsd:maxLength value="255"/>
        </xsd:restriction>
      </xsd:simpleType>
    </xsd:element>
    <xsd:element name="ec6953a5eee3424faece5c2353cf0721" ma:index="34" nillable="true" ma:taxonomy="true" ma:internalName="ec6953a5eee3424faece5c2353cf0721" ma:taxonomyFieldName="VGR_AmnesIndelning" ma:displayName="Regional ämnesindelning" ma:default="" ma:fieldId="{ec6953a5-eee3-424f-aece-5c2353cf0721}" ma:taxonomyMulti="true" ma:sspId="9ae8f2b4-7723-4074-8d0a-ecbcde67f65a" ma:termSetId="66c52c7a-5036-4d83-ab03-8b3f33605b6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58be0-9356-4740-9150-a7ee6c49a44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1aa8103b-ed00-464f-a195-921f3a0ede19}" ma:internalName="TaxCatchAll" ma:showField="CatchAllData" ma:web="d0058be0-9356-4740-9150-a7ee6c49a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1aa8103b-ed00-464f-a195-921f3a0ede19}" ma:internalName="TaxCatchAllLabel" ma:readOnly="true" ma:showField="CatchAllDataLabel" ma:web="d0058be0-9356-4740-9150-a7ee6c49a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6" nillable="true" ma:taxonomy="true" ma:internalName="TaxKeywordTaxHTField" ma:taxonomyFieldName="TaxKeyword" ma:displayName="Företagsnyckelord" ma:fieldId="{23f27201-bee3-471e-b2e7-b64fd8b7ca38}" ma:taxonomyMulti="true" ma:sspId="9ae8f2b4-7723-4074-8d0a-ecbcde67f65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Url" ma:index="43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_dlc_DocId" ma:index="45" nillable="true" ma:displayName="Dokument-ID-värde" ma:description="Värdet för dokument-ID som tilldelats till det här objektet." ma:indexed="true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2c23f-a756-462f-8287-3ff35245ed68" elementFormDefault="qualified">
    <xsd:import namespace="http://schemas.microsoft.com/office/2006/documentManagement/types"/>
    <xsd:import namespace="http://schemas.microsoft.com/office/infopath/2007/PartnerControls"/>
    <xsd:element name="f81e099824a143f999fb44b252d808f6" ma:index="41" nillable="true" ma:taxonomy="true" ma:internalName="f81e099824a143f999fb44b252d808f6" ma:taxonomyFieldName="Handlingstyp_SU" ma:displayName="Handlingstyp SU" ma:fieldId="{f81e0998-24a1-43f9-99fb-44b252d808f6}" ma:sspId="9ae8f2b4-7723-4074-8d0a-ecbcde67f65a" ma:termSetId="2d5b8981-be65-4a38-8775-e8d329e573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4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058be0-9356-4740-9150-a7ee6c49a442">SU3132-1260404806-585</_dlc_DocId>
    <_dlc_DocIdUrl xmlns="d0058be0-9356-4740-9150-a7ee6c49a442">
      <Url>https://samarbete-skyddad.vgregion.se/sites/sy-su-verksamhet-beroende/_layouts/15/DocIdRedir.aspx?ID=SU3132-1260404806-585</Url>
      <Description>SU3132-1260404806-585</Description>
    </_dlc_DocIdUrl>
    <ec6953a5eee3424faece5c2353cf0721 xmlns="597d7713-8a3d-4bd2-ae30-edced55b2c1b">
      <Terms xmlns="http://schemas.microsoft.com/office/infopath/2007/PartnerControls"/>
    </ec6953a5eee3424faece5c2353cf0721>
    <VGR_DokBeskrivning xmlns="597d7713-8a3d-4bd2-ae30-edced55b2c1b" xsi:nil="true"/>
    <TaxKeywordTaxHTField xmlns="d0058be0-9356-4740-9150-a7ee6c49a442">
      <Terms xmlns="http://schemas.microsoft.com/office/infopath/2007/PartnerControls"/>
    </TaxKeywordTaxHTField>
    <VGR_EgenAmnesindelning xmlns="597d7713-8a3d-4bd2-ae30-edced55b2c1b" xsi:nil="true"/>
    <a7144f27c6ef407e8fb4465121afbe2b xmlns="597d7713-8a3d-4bd2-ae30-edced55b2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Verksamhet Beroende</TermName>
          <TermId xmlns="http://schemas.microsoft.com/office/infopath/2007/PartnerControls">11d6087f-a961-4bbb-9780-a27fd3c6007c</TermId>
        </TermInfo>
      </Terms>
    </a7144f27c6ef407e8fb4465121afbe2b>
    <f81e099824a143f999fb44b252d808f6 xmlns="4552c23f-a756-462f-8287-3ff35245ed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på hemsida/intranät, av betydelse</TermName>
          <TermId xmlns="http://schemas.microsoft.com/office/infopath/2007/PartnerControls">3425c0fa-73ae-41a5-b7ab-3f89182398d4</TermId>
        </TermInfo>
      </Terms>
    </f81e099824a143f999fb44b252d808f6>
    <i1597c54c9084fe5ae9163fac681e86b xmlns="597d7713-8a3d-4bd2-ae30-edced55b2c1b">
      <Terms xmlns="http://schemas.microsoft.com/office/infopath/2007/PartnerControls"/>
    </i1597c54c9084fe5ae9163fac681e86b>
    <m534ae9efef34a1ab5a1291502fec5e5 xmlns="597d7713-8a3d-4bd2-ae30-edced55b2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Verksamhet Beroende</TermName>
          <TermId xmlns="http://schemas.microsoft.com/office/infopath/2007/PartnerControls">11d6087f-a961-4bbb-9780-a27fd3c6007c</TermId>
        </TermInfo>
      </Terms>
    </m534ae9efef34a1ab5a1291502fec5e5>
    <TaxCatchAll xmlns="d0058be0-9356-4740-9150-a7ee6c49a442">
      <Value>1</Value>
      <Value>25</Value>
    </TaxCatchAll>
    <VGR_TillgangligFran xmlns="597d7713-8a3d-4bd2-ae30-edced55b2c1b">2022-09-14T09:05:00+00:00</VGR_TillgangligFran>
    <VGR_Sekretess xmlns="597d7713-8a3d-4bd2-ae30-edced55b2c1b">Allmän handling - Offentlig</VGR_Sekretess>
    <VGR_AtkomstRatt xmlns="597d7713-8a3d-4bd2-ae30-edced55b2c1b">1</VGR_AtkomstRatt>
    <VGR_TillgangligTill xmlns="597d7713-8a3d-4bd2-ae30-edced55b2c1b">2024-09-14T09:05:00+00:00</VGR_TillgangligTill>
    <VGR_PubliceratAv xmlns="597d7713-8a3d-4bd2-ae30-edced55b2c1b">
      <UserInfo>
        <DisplayName>Jeanette Wänttinen</DisplayName>
        <AccountId>23</AccountId>
        <AccountType/>
      </UserInfo>
    </VGR_PubliceratAv>
    <VGR_PubliceratDatum xmlns="597d7713-8a3d-4bd2-ae30-edced55b2c1b">2022-09-14T09:05:26+00:00</VGR_PubliceratDatum>
    <VGR_DokStatus xmlns="597d7713-8a3d-4bd2-ae30-edced55b2c1b">Väntar på allmän handling</VGR_DokStatus>
    <VGR_DokStatusMessage xmlns="597d7713-8a3d-4bd2-ae30-edced55b2c1b">
2022-03-04 15:46:53: Låst för arkivering
2022-03-04 15:48:03: Väntar på arkivering
2022-03-04 15:48:08: Skickat till mellanarkiv
2022-03-04 15:54:05: Mellanarkivering klar
2022-09-14 11:05:37: Låst för arkivering
2022-09-14 11:07:25: Väntar på arkivering</VGR_DokStatusMessage>
    <VGR_Gallras xmlns="597d7713-8a3d-4bd2-ae30-edced55b2c1b">Bevaras</VGR_Gallras>
    <VGR_DokItemId xmlns="597d7713-8a3d-4bd2-ae30-edced55b2c1b">f98206a9-69db-4b2c-b43e-c3aebdb755c0</VGR_DokItemId>
    <VGR_MellanarkivWebbUrl xmlns="597d7713-8a3d-4bd2-ae30-edced55b2c1b">https://mellanarkiv.vgregion.se/share/page/dp/ws/rl/archive/stream/auth/v1/source/sofia/su3132-1260404806-585/surrogate</VGR_MellanarkivWebbUrl>
    <VGR_ArkivDatum xmlns="597d7713-8a3d-4bd2-ae30-edced55b2c1b">2022-03-04T14:54:05+00:00</VGR_ArkivDatum>
    <VGR_MellanarkivId xmlns="597d7713-8a3d-4bd2-ae30-edced55b2c1b">70f1f4f8-534b-4d7a-9968-4496ba88cc0b</VGR_MellanarkivId>
    <VGR_MellanarkivUrl xmlns="597d7713-8a3d-4bd2-ae30-edced55b2c1b">
      <Url>https://mellanarkiv.vgregion.se/share/page/dp/ws/rl/archive/stream/auth/v1/archive/70f1f4f8-534b-4d7a-9968-4496ba88cc0b/surrogate</Url>
      <Description>https://mellanarkiv.vgregion.se/share/page/dp/ws/rl/archive/stream/auth/v1/archive/70f1f4f8-534b-4d7a-9968-4496ba88cc0b/surrogate</Description>
    </VGR_MellanarkivUrl>
  </documentManagement>
</p:properties>
</file>

<file path=customXml/itemProps1.xml><?xml version="1.0" encoding="utf-8"?>
<ds:datastoreItem xmlns:ds="http://schemas.openxmlformats.org/officeDocument/2006/customXml" ds:itemID="{9C3C565A-5AD6-4362-A9AD-EC5EB2226A79}"/>
</file>

<file path=customXml/itemProps2.xml><?xml version="1.0" encoding="utf-8"?>
<ds:datastoreItem xmlns:ds="http://schemas.openxmlformats.org/officeDocument/2006/customXml" ds:itemID="{AF3C169F-A146-4278-A450-311A1E0ED687}"/>
</file>

<file path=customXml/itemProps3.xml><?xml version="1.0" encoding="utf-8"?>
<ds:datastoreItem xmlns:ds="http://schemas.openxmlformats.org/officeDocument/2006/customXml" ds:itemID="{F26F4815-D77F-450D-AA05-E1A9A677EE83}"/>
</file>

<file path=customXml/itemProps4.xml><?xml version="1.0" encoding="utf-8"?>
<ds:datastoreItem xmlns:ds="http://schemas.openxmlformats.org/officeDocument/2006/customXml" ds:itemID="{ED07EB43-471F-49CA-9914-240916AB6BDA}"/>
</file>

<file path=customXml/itemProps5.xml><?xml version="1.0" encoding="utf-8"?>
<ds:datastoreItem xmlns:ds="http://schemas.openxmlformats.org/officeDocument/2006/customXml" ds:itemID="{DA0BA419-CEBC-465C-B4E3-F13FE87FC0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Körkortsärende Beroendekliniken</dc:title>
  <dc:subject/>
  <dc:creator>Susanna Kovacic</dc:creator>
  <cp:keywords/>
  <dc:description/>
  <cp:lastModifiedBy>Susanna Kovacic</cp:lastModifiedBy>
  <cp:revision>4</cp:revision>
  <cp:lastPrinted>2021-10-22T11:21:00Z</cp:lastPrinted>
  <dcterms:created xsi:type="dcterms:W3CDTF">2022-03-04T12:14:00Z</dcterms:created>
  <dcterms:modified xsi:type="dcterms:W3CDTF">2022-03-04T12:27:00Z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0x01010006EBECDF67F89F4D8BC5FAF3B8FA559B0D00AF11B59C13B5554085B8E867A84A15B0</vt:lpwstr>
  </property>
  <property fmtid="{D5CDD505-2E9C-101B-9397-08002B2CF9AE}" pid="3" name="_dlc_DocIdItemGuid">
    <vt:lpwstr>88c50203-ddab-48a3-9f4c-6c6efcfb62c0</vt:lpwstr>
  </property>
  <property fmtid="{D5CDD505-2E9C-101B-9397-08002B2CF9AE}" pid="4" name="TaxKeyword">
    <vt:lpwstr/>
  </property>
  <property fmtid="{D5CDD505-2E9C-101B-9397-08002B2CF9AE}" pid="5" name="VGR_AmnesIndelning">
    <vt:lpwstr/>
  </property>
  <property fmtid="{D5CDD505-2E9C-101B-9397-08002B2CF9AE}" pid="6" name="VGR_SkapatEnhet">
    <vt:lpwstr>1;#Verksamhet Beroende|11d6087f-a961-4bbb-9780-a27fd3c6007c</vt:lpwstr>
  </property>
  <property fmtid="{D5CDD505-2E9C-101B-9397-08002B2CF9AE}" pid="7" name="VGR_UpprattadForEnheter">
    <vt:lpwstr>1;#Verksamhet Beroende|11d6087f-a961-4bbb-9780-a27fd3c6007c</vt:lpwstr>
  </property>
  <property fmtid="{D5CDD505-2E9C-101B-9397-08002B2CF9AE}" pid="8" name="VGR_Lagparagraf">
    <vt:lpwstr/>
  </property>
  <property fmtid="{D5CDD505-2E9C-101B-9397-08002B2CF9AE}" pid="9" name="Handlingstyp_SU">
    <vt:lpwstr>25;#Information på hemsida/intranät, av betydelse|3425c0fa-73ae-41a5-b7ab-3f89182398d4</vt:lpwstr>
  </property>
</Properties>
</file>