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CB2566" w14:textId="77777777" w:rsidR="00CD55A3" w:rsidRDefault="00CD55A3" w:rsidP="00CD55A3">
      <w:pPr>
        <w:pStyle w:val="Rubrik2"/>
        <w:ind w:left="851" w:right="140"/>
        <w:sectPr w:rsidR="00CD55A3" w:rsidSect="00CD55A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CD55A3" w14:paraId="187E0748" w14:textId="77777777" w:rsidTr="002A1249">
        <w:trPr>
          <w:cantSplit/>
          <w:trHeight w:val="570"/>
        </w:trPr>
        <w:tc>
          <w:tcPr>
            <w:tcW w:w="9039" w:type="dxa"/>
            <w:tcBorders>
              <w:bottom w:val="single" w:sz="8" w:space="0" w:color="auto"/>
            </w:tcBorders>
            <w:tcMar>
              <w:left w:w="0" w:type="dxa"/>
              <w:right w:w="0" w:type="dxa"/>
            </w:tcMar>
            <w:vAlign w:val="bottom"/>
          </w:tcPr>
          <w:p w14:paraId="36669565" w14:textId="77777777" w:rsidR="00CD55A3" w:rsidRDefault="00CD55A3" w:rsidP="002A1249">
            <w:pPr>
              <w:pStyle w:val="Rubrik1"/>
              <w:ind w:left="283"/>
              <w:rPr>
                <w:sz w:val="32"/>
              </w:rPr>
            </w:pPr>
            <w:r w:rsidRPr="00220485">
              <w:rPr>
                <w:noProof/>
                <w:szCs w:val="20"/>
              </w:rPr>
              <mc:AlternateContent>
                <mc:Choice Requires="wps">
                  <w:drawing>
                    <wp:anchor distT="0" distB="0" distL="114300" distR="114300" simplePos="0" relativeHeight="251659264" behindDoc="0" locked="0" layoutInCell="1" allowOverlap="1" wp14:anchorId="276AA66E" wp14:editId="417F8FA5">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3532A" w14:textId="77777777" w:rsidR="00CD55A3" w:rsidRPr="003D37FD" w:rsidRDefault="00CD55A3" w:rsidP="00CD55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14794</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76AA66E" id="_x0000_t202" coordsize="21600,21600" o:spt="202" path="m,l,21600r21600,l21600,xe">
                      <v:stroke joinstyle="miter"/>
                      <v:path gradientshapeok="t" o:connecttype="rect"/>
                    </v:shapetype>
                    <v:shape id="Text Box 3"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8D3532A" w14:textId="77777777" w:rsidR="00CD55A3" w:rsidRPr="003D37FD" w:rsidRDefault="00CD55A3" w:rsidP="00CD55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14794</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0"/>
            <w:bookmarkEnd w:id="1"/>
            <w:bookmarkEnd w:id="2"/>
            <w:r>
              <w:rPr>
                <w:noProof/>
              </w:rPr>
              <mc:AlternateContent>
                <mc:Choice Requires="wps">
                  <w:drawing>
                    <wp:anchor distT="0" distB="0" distL="114300" distR="114300" simplePos="0" relativeHeight="251660288" behindDoc="0" locked="0" layoutInCell="1" allowOverlap="1" wp14:anchorId="55B683EF" wp14:editId="55F03D3E">
                      <wp:simplePos x="0" y="0"/>
                      <wp:positionH relativeFrom="column">
                        <wp:posOffset>6518275</wp:posOffset>
                      </wp:positionH>
                      <wp:positionV relativeFrom="paragraph">
                        <wp:posOffset>78740</wp:posOffset>
                      </wp:positionV>
                      <wp:extent cx="1244600" cy="222885"/>
                      <wp:effectExtent l="0" t="635" r="0" b="0"/>
                      <wp:wrapNone/>
                      <wp:docPr id="11" name="Textruta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A2B46" w14:textId="77777777" w:rsidR="00CD55A3" w:rsidRPr="003D37FD" w:rsidRDefault="00CD55A3" w:rsidP="00CD55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14794</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5B683EF" id="Textruta 11" o:spid="_x0000_s1027" type="#_x0000_t202" style="position:absolute;left:0;text-align:left;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7E2A2B46" w14:textId="77777777" w:rsidR="00CD55A3" w:rsidRPr="003D37FD" w:rsidRDefault="00CD55A3" w:rsidP="00CD55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14794</w:t>
                            </w:r>
                            <w:proofErr w:type="gramEnd"/>
                            <w:r w:rsidRPr="003D37FD">
                              <w:rPr>
                                <w:rFonts w:ascii="Arial" w:hAnsi="Arial" w:cs="Arial"/>
                                <w:color w:val="FFFFFF"/>
                                <w:sz w:val="18"/>
                                <w:szCs w:val="18"/>
                              </w:rPr>
                              <w:fldChar w:fldCharType="end"/>
                            </w:r>
                          </w:p>
                        </w:txbxContent>
                      </v:textbox>
                    </v:shape>
                  </w:pict>
                </mc:Fallback>
              </mc:AlternateContent>
            </w:r>
            <w:r w:rsidRPr="003706FE">
              <w:t>(Para)</w:t>
            </w:r>
            <w:proofErr w:type="spellStart"/>
            <w:r>
              <w:t>Thyreoideaoperation</w:t>
            </w:r>
            <w:proofErr w:type="spellEnd"/>
            <w:r>
              <w:t xml:space="preserve"> - Postoperativ vård</w:t>
            </w:r>
          </w:p>
        </w:tc>
      </w:tr>
    </w:tbl>
    <w:p w14:paraId="35EA027D" w14:textId="77777777" w:rsidR="00CD55A3" w:rsidRDefault="00CD55A3" w:rsidP="00CD55A3">
      <w:pPr>
        <w:pStyle w:val="Rubrik2"/>
        <w:ind w:left="283"/>
      </w:pPr>
      <w:r w:rsidRPr="00F47DAF">
        <w:t>Revidering i denna version</w:t>
      </w:r>
    </w:p>
    <w:p w14:paraId="6D6E4B20" w14:textId="77777777" w:rsidR="00CD55A3" w:rsidRPr="006E4EF7" w:rsidRDefault="00CD55A3" w:rsidP="00CD55A3">
      <w:pPr>
        <w:ind w:left="283" w:right="140"/>
      </w:pPr>
      <w:r>
        <w:t>Ändringar under rubriker: Lokal; Övervakningsrutin; Prover; Nutrition &amp; Mobilisering; Övrigt.</w:t>
      </w:r>
    </w:p>
    <w:p w14:paraId="3B450309" w14:textId="77777777" w:rsidR="00CD55A3" w:rsidRPr="006E4EF7" w:rsidRDefault="00CD55A3" w:rsidP="00CD55A3">
      <w:pPr>
        <w:pStyle w:val="Rubrik2"/>
        <w:ind w:left="283"/>
        <w:rPr>
          <w:rFonts w:ascii="Calibri" w:hAnsi="Calibri" w:cs="Calibri"/>
        </w:rPr>
      </w:pPr>
      <w:r>
        <w:t>Bakgrund</w:t>
      </w:r>
    </w:p>
    <w:p w14:paraId="61924636" w14:textId="77777777" w:rsidR="00CD55A3" w:rsidRPr="00337B03" w:rsidRDefault="00CD55A3" w:rsidP="00CD55A3">
      <w:pPr>
        <w:ind w:left="283" w:right="140"/>
      </w:pPr>
      <w:r w:rsidRPr="00337B03">
        <w:t>Hyperplastisk sjukdom</w:t>
      </w:r>
      <w:r>
        <w:t>; A</w:t>
      </w:r>
      <w:r w:rsidRPr="00337B03">
        <w:t>utoimmunsjukdom</w:t>
      </w:r>
      <w:r>
        <w:t xml:space="preserve">; </w:t>
      </w:r>
      <w:proofErr w:type="spellStart"/>
      <w:r>
        <w:t>Malignitet</w:t>
      </w:r>
      <w:proofErr w:type="spellEnd"/>
      <w:r>
        <w:t>.</w:t>
      </w:r>
    </w:p>
    <w:p w14:paraId="439C6C92" w14:textId="77777777" w:rsidR="00CD55A3" w:rsidRDefault="00CD55A3" w:rsidP="00CD55A3">
      <w:pPr>
        <w:pStyle w:val="Rubrik2"/>
        <w:ind w:left="283"/>
      </w:pPr>
      <w:r>
        <w:t>Syfte</w:t>
      </w:r>
    </w:p>
    <w:p w14:paraId="62FDE68B" w14:textId="77777777" w:rsidR="00CD55A3" w:rsidRPr="00337B03" w:rsidRDefault="00CD55A3" w:rsidP="00CD55A3">
      <w:pPr>
        <w:ind w:left="283" w:right="140"/>
      </w:pPr>
      <w:r w:rsidRPr="00337B03">
        <w:t xml:space="preserve">Att alla patienter som genomgår en </w:t>
      </w:r>
      <w:proofErr w:type="spellStart"/>
      <w:r w:rsidRPr="00337B03">
        <w:t>tyreoidea</w:t>
      </w:r>
      <w:proofErr w:type="spellEnd"/>
      <w:r w:rsidRPr="00337B03">
        <w:t xml:space="preserve"> operation skall få en god och säker </w:t>
      </w:r>
      <w:r>
        <w:t xml:space="preserve">postoperativ </w:t>
      </w:r>
      <w:r w:rsidRPr="00337B03">
        <w:t>vård</w:t>
      </w:r>
      <w:r>
        <w:t>.</w:t>
      </w:r>
    </w:p>
    <w:p w14:paraId="4182439A" w14:textId="77777777" w:rsidR="00CD55A3" w:rsidRPr="00337B03" w:rsidRDefault="00CD55A3" w:rsidP="00CD55A3">
      <w:pPr>
        <w:pStyle w:val="Rubrik2"/>
        <w:ind w:left="283"/>
      </w:pPr>
      <w:r>
        <w:t>Vilka berörs</w:t>
      </w:r>
    </w:p>
    <w:p w14:paraId="3D68545F" w14:textId="77777777" w:rsidR="00CD55A3" w:rsidRPr="00337B03" w:rsidRDefault="00CD55A3" w:rsidP="00CD55A3">
      <w:pPr>
        <w:ind w:left="283" w:right="140"/>
      </w:pPr>
      <w:r w:rsidRPr="00337B03">
        <w:t>Läkare, sjuksköterskor och undersköterskor som postoperativt möter patienter som opererat</w:t>
      </w:r>
      <w:r>
        <w:t xml:space="preserve">s för </w:t>
      </w:r>
      <w:proofErr w:type="spellStart"/>
      <w:r w:rsidRPr="00337B03">
        <w:t>tyr</w:t>
      </w:r>
      <w:r>
        <w:t>e</w:t>
      </w:r>
      <w:r w:rsidRPr="00337B03">
        <w:t>oidea</w:t>
      </w:r>
      <w:r>
        <w:t>sjukdom</w:t>
      </w:r>
      <w:proofErr w:type="spellEnd"/>
      <w:r w:rsidRPr="00337B03">
        <w:t>.</w:t>
      </w:r>
    </w:p>
    <w:p w14:paraId="667989CA" w14:textId="77777777" w:rsidR="00CD55A3" w:rsidRPr="00F91C74" w:rsidRDefault="00CD55A3" w:rsidP="00CD55A3">
      <w:pPr>
        <w:pStyle w:val="Rubrik2"/>
        <w:ind w:left="283"/>
      </w:pPr>
      <w:r w:rsidRPr="00F91C74">
        <w:t>Kirurgiskt ingrepp</w:t>
      </w:r>
    </w:p>
    <w:p w14:paraId="5FA7FCF2" w14:textId="77777777" w:rsidR="00CD55A3" w:rsidRPr="00337B03" w:rsidRDefault="00CD55A3" w:rsidP="00CD55A3">
      <w:pPr>
        <w:numPr>
          <w:ilvl w:val="0"/>
          <w:numId w:val="20"/>
        </w:numPr>
        <w:tabs>
          <w:tab w:val="clear" w:pos="1069"/>
        </w:tabs>
        <w:spacing w:after="0" w:line="240" w:lineRule="auto"/>
        <w:ind w:left="851" w:right="140" w:hanging="567"/>
      </w:pPr>
      <w:proofErr w:type="spellStart"/>
      <w:r w:rsidRPr="00337B03">
        <w:t>Hemityreoide</w:t>
      </w:r>
      <w:r>
        <w:t>k</w:t>
      </w:r>
      <w:r w:rsidRPr="00337B03">
        <w:t>tomi</w:t>
      </w:r>
      <w:proofErr w:type="spellEnd"/>
      <w:r>
        <w:t xml:space="preserve"> (Halva sköldkörteln tas bort)</w:t>
      </w:r>
      <w:r w:rsidRPr="00337B03">
        <w:t xml:space="preserve">: </w:t>
      </w:r>
      <w:r>
        <w:t>K</w:t>
      </w:r>
      <w:r w:rsidRPr="00337B03">
        <w:t>olloidstruma, toxiskt adenom</w:t>
      </w:r>
      <w:r>
        <w:t xml:space="preserve">, misstanke om </w:t>
      </w:r>
      <w:proofErr w:type="spellStart"/>
      <w:r>
        <w:t>malignitet</w:t>
      </w:r>
      <w:proofErr w:type="spellEnd"/>
      <w:r>
        <w:t>.</w:t>
      </w:r>
    </w:p>
    <w:p w14:paraId="4A9FC5B3" w14:textId="77777777" w:rsidR="00CD55A3" w:rsidRPr="00337B03" w:rsidRDefault="00CD55A3" w:rsidP="00CD55A3">
      <w:pPr>
        <w:numPr>
          <w:ilvl w:val="0"/>
          <w:numId w:val="20"/>
        </w:numPr>
        <w:tabs>
          <w:tab w:val="clear" w:pos="1069"/>
        </w:tabs>
        <w:spacing w:after="0" w:line="240" w:lineRule="auto"/>
        <w:ind w:left="851" w:right="140" w:hanging="567"/>
      </w:pPr>
      <w:proofErr w:type="spellStart"/>
      <w:r w:rsidRPr="00337B03">
        <w:t>Hemityreoide</w:t>
      </w:r>
      <w:r>
        <w:t>k</w:t>
      </w:r>
      <w:r w:rsidRPr="00337B03">
        <w:t>tomi</w:t>
      </w:r>
      <w:proofErr w:type="spellEnd"/>
      <w:r w:rsidRPr="00337B03">
        <w:t xml:space="preserve"> och ensidig central lymfkörtelutrymning</w:t>
      </w:r>
      <w:r>
        <w:t>:</w:t>
      </w:r>
      <w:r w:rsidRPr="00337B03">
        <w:t xml:space="preserve"> </w:t>
      </w:r>
      <w:r>
        <w:t>M</w:t>
      </w:r>
      <w:r w:rsidRPr="00337B03">
        <w:t xml:space="preserve">isstanke om </w:t>
      </w:r>
      <w:proofErr w:type="spellStart"/>
      <w:r w:rsidRPr="00337B03">
        <w:t>malignitet</w:t>
      </w:r>
      <w:proofErr w:type="spellEnd"/>
      <w:r>
        <w:t>.</w:t>
      </w:r>
    </w:p>
    <w:p w14:paraId="6E70528B" w14:textId="77777777" w:rsidR="00CD55A3" w:rsidRPr="00337B03" w:rsidRDefault="00CD55A3" w:rsidP="00CD55A3">
      <w:pPr>
        <w:numPr>
          <w:ilvl w:val="0"/>
          <w:numId w:val="20"/>
        </w:numPr>
        <w:tabs>
          <w:tab w:val="clear" w:pos="1069"/>
        </w:tabs>
        <w:spacing w:after="0" w:line="240" w:lineRule="auto"/>
        <w:ind w:left="851" w:right="140" w:hanging="567"/>
      </w:pPr>
      <w:r w:rsidRPr="00337B03">
        <w:t xml:space="preserve">Total </w:t>
      </w:r>
      <w:proofErr w:type="spellStart"/>
      <w:r w:rsidRPr="00337B03">
        <w:t>tyreoide</w:t>
      </w:r>
      <w:r>
        <w:t>k</w:t>
      </w:r>
      <w:r w:rsidRPr="00337B03">
        <w:t>tomi</w:t>
      </w:r>
      <w:proofErr w:type="spellEnd"/>
      <w:r w:rsidRPr="00337B03">
        <w:t xml:space="preserve">: </w:t>
      </w:r>
      <w:r>
        <w:t>K</w:t>
      </w:r>
      <w:r w:rsidRPr="00337B03">
        <w:t xml:space="preserve">olloidstruma, </w:t>
      </w:r>
      <w:proofErr w:type="spellStart"/>
      <w:r w:rsidRPr="00337B03">
        <w:t>tyreotoxi</w:t>
      </w:r>
      <w:r>
        <w:t>k</w:t>
      </w:r>
      <w:r w:rsidRPr="00337B03">
        <w:t>os</w:t>
      </w:r>
      <w:proofErr w:type="spellEnd"/>
      <w:r>
        <w:t xml:space="preserve">, </w:t>
      </w:r>
      <w:proofErr w:type="spellStart"/>
      <w:r>
        <w:t>malignitet</w:t>
      </w:r>
      <w:proofErr w:type="spellEnd"/>
      <w:r>
        <w:t>.</w:t>
      </w:r>
    </w:p>
    <w:p w14:paraId="661B9BA0" w14:textId="77777777" w:rsidR="00CD55A3" w:rsidRDefault="00CD55A3" w:rsidP="00CD55A3">
      <w:pPr>
        <w:numPr>
          <w:ilvl w:val="0"/>
          <w:numId w:val="20"/>
        </w:numPr>
        <w:tabs>
          <w:tab w:val="clear" w:pos="1069"/>
        </w:tabs>
        <w:spacing w:after="0" w:line="240" w:lineRule="auto"/>
        <w:ind w:left="851" w:right="140" w:hanging="567"/>
      </w:pPr>
      <w:r w:rsidRPr="00337B03">
        <w:t xml:space="preserve">Total </w:t>
      </w:r>
      <w:proofErr w:type="spellStart"/>
      <w:r w:rsidRPr="00337B03">
        <w:t>tyreoide</w:t>
      </w:r>
      <w:r>
        <w:t>k</w:t>
      </w:r>
      <w:r w:rsidRPr="00337B03">
        <w:t>tomi</w:t>
      </w:r>
      <w:proofErr w:type="spellEnd"/>
      <w:r w:rsidRPr="00337B03">
        <w:t xml:space="preserve"> och central lymf</w:t>
      </w:r>
      <w:r>
        <w:t>körtel</w:t>
      </w:r>
      <w:r w:rsidRPr="00337B03">
        <w:t>utrymning</w:t>
      </w:r>
      <w:r>
        <w:t>,</w:t>
      </w:r>
      <w:r w:rsidRPr="00337B03">
        <w:t xml:space="preserve"> </w:t>
      </w:r>
      <w:r>
        <w:t xml:space="preserve">i </w:t>
      </w:r>
      <w:r w:rsidRPr="00337B03">
        <w:t>vissa fall</w:t>
      </w:r>
      <w:r>
        <w:t xml:space="preserve"> även</w:t>
      </w:r>
      <w:r w:rsidRPr="00337B03">
        <w:t xml:space="preserve"> utrymning av lymfkörtlar i lateral</w:t>
      </w:r>
      <w:r>
        <w:t xml:space="preserve">t i halsen: </w:t>
      </w:r>
      <w:proofErr w:type="spellStart"/>
      <w:r>
        <w:t>M</w:t>
      </w:r>
      <w:r w:rsidRPr="00337B03">
        <w:t>alignitet</w:t>
      </w:r>
      <w:proofErr w:type="spellEnd"/>
      <w:r>
        <w:t>.</w:t>
      </w:r>
    </w:p>
    <w:p w14:paraId="4C2E3027" w14:textId="77777777" w:rsidR="00CD55A3" w:rsidRPr="00337B03" w:rsidRDefault="00CD55A3" w:rsidP="00CD55A3">
      <w:pPr>
        <w:numPr>
          <w:ilvl w:val="0"/>
          <w:numId w:val="20"/>
        </w:numPr>
        <w:tabs>
          <w:tab w:val="clear" w:pos="1069"/>
        </w:tabs>
        <w:spacing w:line="240" w:lineRule="auto"/>
        <w:ind w:left="851" w:right="140" w:hanging="567"/>
      </w:pPr>
      <w:proofErr w:type="spellStart"/>
      <w:r>
        <w:t>Paratyreoidektomi</w:t>
      </w:r>
      <w:proofErr w:type="spellEnd"/>
      <w:r>
        <w:t xml:space="preserve"> (Borttagning av bisköldkörtel/</w:t>
      </w:r>
      <w:proofErr w:type="gramStart"/>
      <w:r>
        <w:t xml:space="preserve">körtlar)  </w:t>
      </w:r>
      <w:proofErr w:type="spellStart"/>
      <w:r>
        <w:t>Hyperparatyreoidism</w:t>
      </w:r>
      <w:proofErr w:type="spellEnd"/>
      <w:proofErr w:type="gramEnd"/>
      <w:r>
        <w:t>.</w:t>
      </w:r>
    </w:p>
    <w:p w14:paraId="22FA18A5" w14:textId="77777777" w:rsidR="00CD55A3" w:rsidRPr="00337B03" w:rsidRDefault="00CD55A3" w:rsidP="00CD55A3">
      <w:pPr>
        <w:ind w:left="283" w:right="140"/>
      </w:pPr>
      <w:r w:rsidRPr="00337B03">
        <w:t xml:space="preserve">Operationstid vanligen </w:t>
      </w:r>
      <w:proofErr w:type="gramStart"/>
      <w:r w:rsidRPr="009B1B26">
        <w:t>1-3</w:t>
      </w:r>
      <w:proofErr w:type="gramEnd"/>
      <w:r w:rsidRPr="009B1B26">
        <w:t xml:space="preserve"> timmar. Blodförluster brukar vara små 10-200ml.</w:t>
      </w:r>
    </w:p>
    <w:p w14:paraId="6F902890" w14:textId="77777777" w:rsidR="00CD55A3" w:rsidRPr="00F91C74" w:rsidRDefault="00CD55A3" w:rsidP="00CD55A3">
      <w:pPr>
        <w:pStyle w:val="Rubrik2"/>
        <w:ind w:left="283"/>
      </w:pPr>
      <w:r w:rsidRPr="00742501">
        <w:lastRenderedPageBreak/>
        <w:t>Anestesi</w:t>
      </w:r>
    </w:p>
    <w:p w14:paraId="0871061D" w14:textId="77777777" w:rsidR="00CD55A3" w:rsidRDefault="00CD55A3" w:rsidP="00CD55A3">
      <w:pPr>
        <w:ind w:left="283" w:right="140"/>
      </w:pPr>
      <w:r w:rsidRPr="00337B03">
        <w:t>Generell anestesi</w:t>
      </w:r>
      <w:r>
        <w:t>.</w:t>
      </w:r>
    </w:p>
    <w:p w14:paraId="73044C4A" w14:textId="77777777" w:rsidR="00CD55A3" w:rsidRDefault="00CD55A3" w:rsidP="00CD55A3">
      <w:pPr>
        <w:pStyle w:val="Rubrik3"/>
        <w:ind w:left="283"/>
      </w:pPr>
      <w:r>
        <w:t>Lokal</w:t>
      </w:r>
    </w:p>
    <w:p w14:paraId="06EFB736" w14:textId="77777777" w:rsidR="00CD55A3" w:rsidRDefault="00CD55A3" w:rsidP="00CD55A3">
      <w:pPr>
        <w:spacing w:after="0"/>
        <w:ind w:left="283" w:right="142"/>
      </w:pPr>
      <w:r w:rsidRPr="00C55106">
        <w:t>Patienterna vårdas postoperativt på UVA</w:t>
      </w:r>
      <w:r>
        <w:t>. 6 timmar postoperativt bedöms alla patienten, om pre- &amp; postoperativa förloppet varit okomplicerat, som uppvakningsklar.</w:t>
      </w:r>
    </w:p>
    <w:p w14:paraId="35543DB4" w14:textId="77777777" w:rsidR="00CD55A3" w:rsidRDefault="00CD55A3" w:rsidP="00CD55A3">
      <w:pPr>
        <w:spacing w:after="0"/>
        <w:ind w:left="283" w:right="142"/>
      </w:pPr>
      <w:r>
        <w:t>Vårdnivå sänks till motsvarande ”</w:t>
      </w:r>
      <w:proofErr w:type="gramStart"/>
      <w:r>
        <w:t>vårdnivå vårdavdelning</w:t>
      </w:r>
      <w:proofErr w:type="gramEnd"/>
      <w:r>
        <w:t>” gällande övervakning och tillsyn, alternativt går polikliniskt planerad patient hem efter 6 timmar postoperativt.</w:t>
      </w:r>
    </w:p>
    <w:p w14:paraId="7BCFE6DF" w14:textId="77777777" w:rsidR="00CD55A3" w:rsidRDefault="00CD55A3" w:rsidP="00CD55A3">
      <w:pPr>
        <w:spacing w:after="80"/>
        <w:ind w:left="283" w:right="142"/>
      </w:pPr>
      <w:r>
        <w:t xml:space="preserve">De patienter som kvarstannar på sjukhuset </w:t>
      </w:r>
      <w:r w:rsidRPr="00C55106">
        <w:t>över natten</w:t>
      </w:r>
      <w:r>
        <w:t xml:space="preserve"> gör det på UVA på </w:t>
      </w:r>
      <w:proofErr w:type="spellStart"/>
      <w:r>
        <w:t>sk.</w:t>
      </w:r>
      <w:proofErr w:type="spellEnd"/>
      <w:r>
        <w:t xml:space="preserve"> ”planerad platsbrist/FDV-plats”</w:t>
      </w:r>
      <w:r w:rsidRPr="001A63E1">
        <w:t>.</w:t>
      </w:r>
    </w:p>
    <w:p w14:paraId="71D8F9F6" w14:textId="77777777" w:rsidR="00CD55A3" w:rsidRDefault="00CD55A3" w:rsidP="00CD55A3">
      <w:pPr>
        <w:spacing w:after="0"/>
        <w:ind w:left="283" w:right="142"/>
      </w:pPr>
      <w:r>
        <w:t>Viktigt att UVA-personal markerar ”</w:t>
      </w:r>
      <w:r>
        <w:rPr>
          <w:b/>
          <w:bCs/>
        </w:rPr>
        <w:t>Klar för utskrivning”</w:t>
      </w:r>
      <w:r>
        <w:t xml:space="preserve"> i Orbit i samband med att patienten bedöms ej längre vara i behov av vårdnivå UVA, då denne hade kunnat åka till vårdavdelning för fortsatt vård.</w:t>
      </w:r>
    </w:p>
    <w:p w14:paraId="2BFA436F" w14:textId="77777777" w:rsidR="00CD55A3" w:rsidRPr="00F91C74" w:rsidRDefault="00CD55A3" w:rsidP="00CD55A3">
      <w:pPr>
        <w:pStyle w:val="Rubrik2"/>
        <w:ind w:left="283"/>
      </w:pPr>
      <w:r w:rsidRPr="00F91C74">
        <w:t xml:space="preserve">Speciell </w:t>
      </w:r>
      <w:r w:rsidRPr="00742501">
        <w:t>omvårdnad</w:t>
      </w:r>
    </w:p>
    <w:p w14:paraId="3AF9D6E9" w14:textId="77777777" w:rsidR="00CD55A3" w:rsidRPr="004405F6" w:rsidRDefault="00CD55A3" w:rsidP="00CD55A3">
      <w:pPr>
        <w:pStyle w:val="Rubrik3"/>
        <w:ind w:left="283"/>
      </w:pPr>
      <w:proofErr w:type="spellStart"/>
      <w:r w:rsidRPr="004405F6">
        <w:t>Cirkulatoriskt</w:t>
      </w:r>
      <w:proofErr w:type="spellEnd"/>
      <w:r w:rsidRPr="004405F6">
        <w:t>/</w:t>
      </w:r>
      <w:r w:rsidRPr="00742501">
        <w:t>Respiratoriskt</w:t>
      </w:r>
    </w:p>
    <w:p w14:paraId="1DB67D77" w14:textId="77777777" w:rsidR="00CD55A3" w:rsidRDefault="00CD55A3" w:rsidP="00CD55A3">
      <w:pPr>
        <w:spacing w:after="0"/>
        <w:ind w:left="283" w:right="140"/>
      </w:pPr>
      <w:r w:rsidRPr="00337B03">
        <w:t>Risk för postoperativ blödning som kan leda till andningspåverkan</w:t>
      </w:r>
      <w:r w:rsidRPr="009B1B26">
        <w:t>.</w:t>
      </w:r>
    </w:p>
    <w:p w14:paraId="7CF80961" w14:textId="77777777" w:rsidR="00CD55A3" w:rsidRDefault="00CD55A3" w:rsidP="00CD55A3">
      <w:pPr>
        <w:spacing w:after="80"/>
        <w:ind w:left="283" w:right="140"/>
      </w:pPr>
      <w:r w:rsidRPr="009B1B26">
        <w:t>Blödning kan leda till kompression av halsvenerna</w:t>
      </w:r>
      <w:r>
        <w:t>,</w:t>
      </w:r>
      <w:r w:rsidRPr="009B1B26">
        <w:t xml:space="preserve"> </w:t>
      </w:r>
      <w:r>
        <w:t>vilket</w:t>
      </w:r>
      <w:r w:rsidRPr="009B1B26">
        <w:t xml:space="preserve"> leder till ödem i halsen med hotad luftväg till följd </w:t>
      </w:r>
      <w:r>
        <w:t>samt</w:t>
      </w:r>
      <w:r w:rsidRPr="009B1B26">
        <w:t xml:space="preserve"> ett ökat </w:t>
      </w:r>
      <w:proofErr w:type="spellStart"/>
      <w:r w:rsidRPr="009B1B26">
        <w:t>intrakraniellt</w:t>
      </w:r>
      <w:proofErr w:type="spellEnd"/>
      <w:r w:rsidRPr="009B1B26">
        <w:t xml:space="preserve"> tryck</w:t>
      </w:r>
      <w:r>
        <w:t>. R</w:t>
      </w:r>
      <w:r w:rsidRPr="009B1B26">
        <w:t>isk för inklämning av hjärnan.</w:t>
      </w:r>
    </w:p>
    <w:p w14:paraId="528CD58F" w14:textId="77777777" w:rsidR="00CD55A3" w:rsidRDefault="00CD55A3" w:rsidP="00CD55A3">
      <w:pPr>
        <w:spacing w:after="0"/>
        <w:ind w:left="283" w:right="140"/>
      </w:pPr>
      <w:r>
        <w:t>M</w:t>
      </w:r>
      <w:r w:rsidRPr="009B1B26">
        <w:t>isst</w:t>
      </w:r>
      <w:r>
        <w:t>ä</w:t>
      </w:r>
      <w:r w:rsidRPr="009B1B26">
        <w:t>nk</w:t>
      </w:r>
      <w:r>
        <w:t>s</w:t>
      </w:r>
      <w:r w:rsidRPr="009B1B26">
        <w:t xml:space="preserve"> akut hotande blödning i halsen postoperativt ska suturerna avlägsnas akut och såret öppnas redan på UVA</w:t>
      </w:r>
      <w:r>
        <w:t>,</w:t>
      </w:r>
      <w:r w:rsidRPr="009B1B26">
        <w:t xml:space="preserve"> innan narkos/intubation.</w:t>
      </w:r>
    </w:p>
    <w:p w14:paraId="7FE9AA95" w14:textId="77777777" w:rsidR="00CD55A3" w:rsidRDefault="00CD55A3" w:rsidP="00CD55A3">
      <w:pPr>
        <w:spacing w:after="80"/>
        <w:ind w:left="283" w:right="140"/>
      </w:pPr>
      <w:r w:rsidRPr="009B1B26">
        <w:t>S</w:t>
      </w:r>
      <w:r>
        <w:t>å kallat ”</w:t>
      </w:r>
      <w:proofErr w:type="spellStart"/>
      <w:r>
        <w:t>Strumakit</w:t>
      </w:r>
      <w:proofErr w:type="spellEnd"/>
      <w:r>
        <w:t>” innehållande material för att akut kunna öppna upp operationssåret hänger</w:t>
      </w:r>
      <w:r w:rsidRPr="009B1B26">
        <w:t xml:space="preserve"> vid </w:t>
      </w:r>
      <w:r>
        <w:t>Inneliggande Na</w:t>
      </w:r>
      <w:r w:rsidRPr="009B1B26">
        <w:t>vet</w:t>
      </w:r>
      <w:r>
        <w:t xml:space="preserve"> samt på Vuxenakutvagnen</w:t>
      </w:r>
      <w:r w:rsidRPr="009B1B26">
        <w:t>.</w:t>
      </w:r>
    </w:p>
    <w:p w14:paraId="42421BF3" w14:textId="77777777" w:rsidR="00CD55A3" w:rsidRPr="0093145B" w:rsidRDefault="00CD55A3" w:rsidP="00CD55A3">
      <w:pPr>
        <w:spacing w:after="0"/>
        <w:ind w:left="283" w:right="140"/>
        <w:rPr>
          <w:b/>
          <w:bCs/>
        </w:rPr>
      </w:pPr>
      <w:r w:rsidRPr="0093145B">
        <w:rPr>
          <w:b/>
          <w:bCs/>
        </w:rPr>
        <w:t>Tidiga signaler som kan vara tecken på akut blödning:</w:t>
      </w:r>
    </w:p>
    <w:p w14:paraId="7D3722FF" w14:textId="77777777" w:rsidR="00CD55A3" w:rsidRDefault="00CD55A3" w:rsidP="00CD55A3">
      <w:pPr>
        <w:pStyle w:val="Liststycke"/>
        <w:numPr>
          <w:ilvl w:val="0"/>
          <w:numId w:val="21"/>
        </w:numPr>
        <w:spacing w:after="0"/>
        <w:ind w:right="140"/>
      </w:pPr>
      <w:r>
        <w:t>S</w:t>
      </w:r>
      <w:r w:rsidRPr="009B1B26">
        <w:t>vullnad</w:t>
      </w:r>
    </w:p>
    <w:p w14:paraId="47469C27" w14:textId="77777777" w:rsidR="00CD55A3" w:rsidRDefault="00CD55A3" w:rsidP="00CD55A3">
      <w:pPr>
        <w:pStyle w:val="Liststycke"/>
        <w:numPr>
          <w:ilvl w:val="0"/>
          <w:numId w:val="21"/>
        </w:numPr>
        <w:spacing w:after="0"/>
        <w:ind w:right="140"/>
      </w:pPr>
      <w:r>
        <w:t>T</w:t>
      </w:r>
      <w:r w:rsidRPr="009B1B26">
        <w:t>ät känsla i halsen</w:t>
      </w:r>
    </w:p>
    <w:p w14:paraId="7AE16665" w14:textId="77777777" w:rsidR="00CD55A3" w:rsidRPr="009B1B26" w:rsidRDefault="00CD55A3" w:rsidP="00CD55A3">
      <w:pPr>
        <w:pStyle w:val="Liststycke"/>
        <w:numPr>
          <w:ilvl w:val="0"/>
          <w:numId w:val="21"/>
        </w:numPr>
        <w:spacing w:after="80"/>
        <w:ind w:right="140"/>
      </w:pPr>
      <w:r>
        <w:t>E</w:t>
      </w:r>
      <w:r w:rsidRPr="009B1B26">
        <w:t xml:space="preserve">ventuellt synbart </w:t>
      </w:r>
      <w:proofErr w:type="spellStart"/>
      <w:r w:rsidRPr="009B1B26">
        <w:t>hematom</w:t>
      </w:r>
      <w:proofErr w:type="spellEnd"/>
    </w:p>
    <w:p w14:paraId="342235EA" w14:textId="77777777" w:rsidR="00CD55A3" w:rsidRPr="00276969" w:rsidRDefault="00CD55A3" w:rsidP="00CD55A3">
      <w:pPr>
        <w:spacing w:after="0"/>
        <w:ind w:left="283" w:right="140"/>
        <w:rPr>
          <w:b/>
          <w:bCs/>
        </w:rPr>
      </w:pPr>
      <w:r w:rsidRPr="00276969">
        <w:rPr>
          <w:b/>
          <w:bCs/>
        </w:rPr>
        <w:t>Sena signaler som kan vara tecken på akut blödning:</w:t>
      </w:r>
    </w:p>
    <w:p w14:paraId="1F7B2A5A" w14:textId="77777777" w:rsidR="00CD55A3" w:rsidRDefault="00CD55A3" w:rsidP="00CD55A3">
      <w:pPr>
        <w:pStyle w:val="Liststycke"/>
        <w:numPr>
          <w:ilvl w:val="0"/>
          <w:numId w:val="21"/>
        </w:numPr>
        <w:spacing w:after="0"/>
        <w:ind w:right="140"/>
      </w:pPr>
      <w:r>
        <w:t>D</w:t>
      </w:r>
      <w:r w:rsidRPr="009B1B26">
        <w:t>yspné</w:t>
      </w:r>
    </w:p>
    <w:p w14:paraId="53147817" w14:textId="77777777" w:rsidR="00CD55A3" w:rsidRDefault="00CD55A3" w:rsidP="00CD55A3">
      <w:pPr>
        <w:pStyle w:val="Liststycke"/>
        <w:numPr>
          <w:ilvl w:val="0"/>
          <w:numId w:val="21"/>
        </w:numPr>
        <w:spacing w:after="0"/>
        <w:ind w:right="140"/>
      </w:pPr>
      <w:r>
        <w:t>S</w:t>
      </w:r>
      <w:r w:rsidRPr="009B1B26">
        <w:t>tridor</w:t>
      </w:r>
    </w:p>
    <w:p w14:paraId="534FE970" w14:textId="77777777" w:rsidR="00CD55A3" w:rsidRDefault="00CD55A3" w:rsidP="00CD55A3">
      <w:pPr>
        <w:pStyle w:val="Liststycke"/>
        <w:numPr>
          <w:ilvl w:val="0"/>
          <w:numId w:val="21"/>
        </w:numPr>
        <w:spacing w:after="80"/>
        <w:ind w:right="140"/>
      </w:pPr>
      <w:r>
        <w:t>A</w:t>
      </w:r>
      <w:r w:rsidRPr="009B1B26">
        <w:t>gitation</w:t>
      </w:r>
    </w:p>
    <w:p w14:paraId="3BBB5AC9" w14:textId="77777777" w:rsidR="00CD55A3" w:rsidRDefault="00CD55A3" w:rsidP="00CD55A3">
      <w:pPr>
        <w:spacing w:after="0"/>
        <w:ind w:left="283" w:right="140"/>
      </w:pPr>
      <w:r>
        <w:t>Patienten ska ha stödstrumpor på sig fram till morgonen efter operation. Gärna längre om patienten önskar.</w:t>
      </w:r>
    </w:p>
    <w:p w14:paraId="1D96967B" w14:textId="77777777" w:rsidR="00CD55A3" w:rsidRPr="00337B03" w:rsidRDefault="00CD55A3" w:rsidP="00CD55A3">
      <w:pPr>
        <w:spacing w:after="0"/>
        <w:ind w:left="283" w:right="140"/>
      </w:pPr>
      <w:r>
        <w:t>Strumporna är patientens och kan tas med hem.</w:t>
      </w:r>
    </w:p>
    <w:p w14:paraId="3517AEC5" w14:textId="77777777" w:rsidR="00CD55A3" w:rsidRDefault="00CD55A3" w:rsidP="00CD55A3">
      <w:pPr>
        <w:spacing w:after="0"/>
        <w:ind w:left="283" w:right="140"/>
      </w:pPr>
      <w:r w:rsidRPr="00337B03">
        <w:t>Ej Fragmin rutinmässigt.</w:t>
      </w:r>
    </w:p>
    <w:p w14:paraId="68989D58" w14:textId="77777777" w:rsidR="00CD55A3" w:rsidRDefault="00CD55A3" w:rsidP="00CD55A3">
      <w:pPr>
        <w:pStyle w:val="Rubrik2"/>
        <w:ind w:left="283"/>
      </w:pPr>
      <w:r w:rsidRPr="00005A3A">
        <w:t>Övervakningsrutiner</w:t>
      </w:r>
    </w:p>
    <w:p w14:paraId="41D93ABF" w14:textId="77777777" w:rsidR="00CD55A3" w:rsidRDefault="00CD55A3" w:rsidP="00CD55A3">
      <w:pPr>
        <w:spacing w:after="0"/>
        <w:ind w:left="283" w:right="142"/>
      </w:pPr>
      <w:r>
        <w:t>Patienten opereras i dagkirurgisk vård (poliklinisk) eller inom FDV-vård.</w:t>
      </w:r>
    </w:p>
    <w:p w14:paraId="45AF7BF1" w14:textId="77777777" w:rsidR="00CD55A3" w:rsidRDefault="00CD55A3" w:rsidP="00CD55A3">
      <w:pPr>
        <w:spacing w:after="0"/>
        <w:ind w:left="283" w:right="142"/>
      </w:pPr>
      <w:r>
        <w:lastRenderedPageBreak/>
        <w:t>Anamnes samt planerad operation avgör huruvida patienten planeras polikliniskt eller inneliggande/övernattande. (Se bilaga 1).</w:t>
      </w:r>
    </w:p>
    <w:p w14:paraId="78329C1F" w14:textId="77777777" w:rsidR="00CD55A3" w:rsidRDefault="00CD55A3" w:rsidP="00CD55A3">
      <w:pPr>
        <w:spacing w:after="0"/>
        <w:ind w:left="283" w:right="142"/>
      </w:pPr>
    </w:p>
    <w:p w14:paraId="489C4DB8" w14:textId="77777777" w:rsidR="00CD55A3" w:rsidRPr="00D14281" w:rsidRDefault="00CD55A3" w:rsidP="00CD55A3">
      <w:pPr>
        <w:spacing w:after="0"/>
        <w:ind w:left="283" w:right="142"/>
        <w:rPr>
          <w:b/>
          <w:bCs/>
          <w:u w:val="single"/>
        </w:rPr>
      </w:pPr>
      <w:r>
        <w:rPr>
          <w:b/>
          <w:bCs/>
          <w:u w:val="single"/>
        </w:rPr>
        <w:t>Alla p</w:t>
      </w:r>
      <w:r w:rsidRPr="00D14281">
        <w:rPr>
          <w:b/>
          <w:bCs/>
          <w:u w:val="single"/>
        </w:rPr>
        <w:t>atiente</w:t>
      </w:r>
      <w:r>
        <w:rPr>
          <w:b/>
          <w:bCs/>
          <w:u w:val="single"/>
        </w:rPr>
        <w:t>r</w:t>
      </w:r>
      <w:r w:rsidRPr="00D14281">
        <w:rPr>
          <w:b/>
          <w:bCs/>
          <w:u w:val="single"/>
        </w:rPr>
        <w:t xml:space="preserve"> </w:t>
      </w:r>
      <w:r>
        <w:rPr>
          <w:b/>
          <w:bCs/>
          <w:u w:val="single"/>
        </w:rPr>
        <w:t>ska</w:t>
      </w:r>
      <w:r w:rsidRPr="00D14281">
        <w:rPr>
          <w:b/>
          <w:bCs/>
          <w:u w:val="single"/>
        </w:rPr>
        <w:t xml:space="preserve"> i 4 timmar vara uppkopplad med:</w:t>
      </w:r>
    </w:p>
    <w:p w14:paraId="2F5E5A72" w14:textId="77777777" w:rsidR="00CD55A3" w:rsidRDefault="00CD55A3" w:rsidP="00CD55A3">
      <w:pPr>
        <w:pStyle w:val="Liststycke"/>
        <w:numPr>
          <w:ilvl w:val="0"/>
          <w:numId w:val="21"/>
        </w:numPr>
        <w:spacing w:after="0"/>
        <w:ind w:right="142"/>
      </w:pPr>
      <w:r>
        <w:t>Arytmiövervakning</w:t>
      </w:r>
    </w:p>
    <w:p w14:paraId="51C08FA5" w14:textId="77777777" w:rsidR="00CD55A3" w:rsidRDefault="00CD55A3" w:rsidP="00CD55A3">
      <w:pPr>
        <w:pStyle w:val="Liststycke"/>
        <w:numPr>
          <w:ilvl w:val="0"/>
          <w:numId w:val="21"/>
        </w:numPr>
        <w:spacing w:after="0"/>
        <w:ind w:right="142"/>
      </w:pPr>
      <w:r>
        <w:t>Saturation</w:t>
      </w:r>
    </w:p>
    <w:p w14:paraId="63538AAD" w14:textId="77777777" w:rsidR="00CD55A3" w:rsidRDefault="00CD55A3" w:rsidP="00CD55A3">
      <w:pPr>
        <w:pStyle w:val="Liststycke"/>
        <w:numPr>
          <w:ilvl w:val="0"/>
          <w:numId w:val="21"/>
        </w:numPr>
        <w:spacing w:after="80"/>
        <w:ind w:right="142"/>
      </w:pPr>
      <w:r>
        <w:t>Andningsfrekvens</w:t>
      </w:r>
    </w:p>
    <w:p w14:paraId="16FBF19B" w14:textId="77777777" w:rsidR="00CD55A3" w:rsidRPr="000C6FA6" w:rsidRDefault="00CD55A3" w:rsidP="00CD55A3">
      <w:pPr>
        <w:spacing w:after="0"/>
        <w:ind w:left="283" w:right="142"/>
        <w:rPr>
          <w:u w:val="single"/>
        </w:rPr>
      </w:pPr>
      <w:r w:rsidRPr="000C6FA6">
        <w:rPr>
          <w:u w:val="single"/>
        </w:rPr>
        <w:t>Därefter:</w:t>
      </w:r>
    </w:p>
    <w:p w14:paraId="5A708A38" w14:textId="77777777" w:rsidR="00CD55A3" w:rsidRPr="00B618BC" w:rsidRDefault="00CD55A3" w:rsidP="00CD55A3">
      <w:pPr>
        <w:spacing w:after="80"/>
        <w:ind w:left="283" w:right="142"/>
      </w:pPr>
      <w:r w:rsidRPr="001A24E8">
        <w:rPr>
          <w:b/>
          <w:bCs/>
          <w:u w:val="single"/>
        </w:rPr>
        <w:t>Poliklinisk patient:</w:t>
      </w:r>
      <w:r w:rsidRPr="00B618BC">
        <w:t xml:space="preserve"> </w:t>
      </w:r>
      <w:r>
        <w:t xml:space="preserve">Kopplas </w:t>
      </w:r>
      <w:r w:rsidRPr="00B618BC">
        <w:t>bort från övervakningen</w:t>
      </w:r>
      <w:r>
        <w:t xml:space="preserve"> 4 timmar postop om allt är stabilt</w:t>
      </w:r>
      <w:r w:rsidRPr="00B618BC">
        <w:t>.</w:t>
      </w:r>
    </w:p>
    <w:p w14:paraId="2A73680D" w14:textId="77777777" w:rsidR="00CD55A3" w:rsidRPr="00B618BC" w:rsidRDefault="00CD55A3" w:rsidP="00CD55A3">
      <w:pPr>
        <w:spacing w:after="80"/>
        <w:ind w:left="283" w:right="142"/>
      </w:pPr>
      <w:r>
        <w:rPr>
          <w:b/>
          <w:bCs/>
          <w:u w:val="single"/>
        </w:rPr>
        <w:t>FDV-</w:t>
      </w:r>
      <w:r w:rsidRPr="001A24E8">
        <w:rPr>
          <w:b/>
          <w:bCs/>
          <w:u w:val="single"/>
        </w:rPr>
        <w:t>patient</w:t>
      </w:r>
      <w:r>
        <w:rPr>
          <w:b/>
          <w:bCs/>
          <w:u w:val="single"/>
        </w:rPr>
        <w:t>:</w:t>
      </w:r>
      <w:r>
        <w:t xml:space="preserve"> U</w:t>
      </w:r>
      <w:r w:rsidRPr="00B618BC">
        <w:t>ppkopplade enl. ovan i ytterligare 2 timmar. Fram till 6 timmar postop.</w:t>
      </w:r>
    </w:p>
    <w:p w14:paraId="286B8F2B" w14:textId="77777777" w:rsidR="00CD55A3" w:rsidRPr="00D14281" w:rsidRDefault="00CD55A3" w:rsidP="00CD55A3">
      <w:pPr>
        <w:spacing w:after="0"/>
        <w:ind w:left="283" w:right="142"/>
        <w:rPr>
          <w:b/>
          <w:bCs/>
          <w:u w:val="single"/>
        </w:rPr>
      </w:pPr>
      <w:r w:rsidRPr="00D14281">
        <w:rPr>
          <w:b/>
          <w:bCs/>
          <w:u w:val="single"/>
        </w:rPr>
        <w:t>Blodtryckskontroller minimum:</w:t>
      </w:r>
    </w:p>
    <w:p w14:paraId="4160334C" w14:textId="77777777" w:rsidR="00CD55A3" w:rsidRDefault="00CD55A3" w:rsidP="00CD55A3">
      <w:pPr>
        <w:pStyle w:val="Liststycke"/>
        <w:numPr>
          <w:ilvl w:val="0"/>
          <w:numId w:val="20"/>
        </w:numPr>
        <w:tabs>
          <w:tab w:val="left" w:pos="2835"/>
        </w:tabs>
        <w:spacing w:after="0"/>
        <w:ind w:left="851" w:right="142" w:hanging="357"/>
      </w:pPr>
      <w:r>
        <w:t>Var 15:e minut</w:t>
      </w:r>
      <w:r>
        <w:tab/>
        <w:t>Första 2 timmar postop.</w:t>
      </w:r>
    </w:p>
    <w:p w14:paraId="229CB9D0" w14:textId="77777777" w:rsidR="00CD55A3" w:rsidRDefault="00CD55A3" w:rsidP="00CD55A3">
      <w:pPr>
        <w:pStyle w:val="Liststycke"/>
        <w:numPr>
          <w:ilvl w:val="0"/>
          <w:numId w:val="20"/>
        </w:numPr>
        <w:tabs>
          <w:tab w:val="left" w:pos="2835"/>
        </w:tabs>
        <w:spacing w:after="0"/>
        <w:ind w:left="851" w:right="142" w:hanging="357"/>
      </w:pPr>
      <w:r w:rsidRPr="000621FE">
        <w:t>Var 30:e minut</w:t>
      </w:r>
      <w:r w:rsidRPr="000621FE">
        <w:tab/>
      </w:r>
      <w:proofErr w:type="gramStart"/>
      <w:r w:rsidRPr="000621FE">
        <w:t>2-4</w:t>
      </w:r>
      <w:proofErr w:type="gramEnd"/>
      <w:r w:rsidRPr="000621FE">
        <w:t xml:space="preserve"> timmar postop.</w:t>
      </w:r>
    </w:p>
    <w:p w14:paraId="719113D0" w14:textId="77777777" w:rsidR="00CD55A3" w:rsidRPr="000621FE" w:rsidRDefault="00CD55A3" w:rsidP="00CD55A3">
      <w:pPr>
        <w:pStyle w:val="Liststycke"/>
        <w:numPr>
          <w:ilvl w:val="0"/>
          <w:numId w:val="20"/>
        </w:numPr>
        <w:tabs>
          <w:tab w:val="left" w:pos="2835"/>
        </w:tabs>
        <w:spacing w:after="80"/>
        <w:ind w:left="851" w:right="142" w:hanging="357"/>
      </w:pPr>
      <w:r>
        <w:t>Var 60:e minut</w:t>
      </w:r>
      <w:r>
        <w:tab/>
      </w:r>
      <w:proofErr w:type="gramStart"/>
      <w:r>
        <w:t>4-6</w:t>
      </w:r>
      <w:proofErr w:type="gramEnd"/>
      <w:r>
        <w:t xml:space="preserve"> timmar postop om FDV/övernattande patient.</w:t>
      </w:r>
    </w:p>
    <w:p w14:paraId="65B1F5B1" w14:textId="77777777" w:rsidR="00CD55A3" w:rsidRPr="00D14281" w:rsidRDefault="00CD55A3" w:rsidP="00CD55A3">
      <w:pPr>
        <w:spacing w:after="80"/>
        <w:ind w:left="283" w:right="142"/>
      </w:pPr>
      <w:r>
        <w:t>Därefter utifrån NEWS-handlingsplan.</w:t>
      </w:r>
    </w:p>
    <w:p w14:paraId="772B6D20" w14:textId="77777777" w:rsidR="00CD55A3" w:rsidRDefault="00CD55A3" w:rsidP="00CD55A3">
      <w:pPr>
        <w:tabs>
          <w:tab w:val="left" w:pos="2835"/>
        </w:tabs>
        <w:spacing w:after="0"/>
        <w:ind w:left="283" w:right="142"/>
        <w:rPr>
          <w:b/>
          <w:bCs/>
          <w:i/>
          <w:iCs/>
        </w:rPr>
      </w:pPr>
      <w:r w:rsidRPr="00455770">
        <w:rPr>
          <w:b/>
          <w:bCs/>
          <w:i/>
          <w:iCs/>
        </w:rPr>
        <w:t>Ta alltid blodtryck inför natten och på morgon, samt vid försämring/behov</w:t>
      </w:r>
      <w:r>
        <w:rPr>
          <w:b/>
          <w:bCs/>
          <w:i/>
          <w:iCs/>
        </w:rPr>
        <w:t>, på de patienter som sover kvar över natten.</w:t>
      </w:r>
    </w:p>
    <w:p w14:paraId="58065F0F" w14:textId="77777777" w:rsidR="00CD55A3" w:rsidRPr="00F91C74" w:rsidRDefault="00CD55A3" w:rsidP="00CD55A3">
      <w:pPr>
        <w:pStyle w:val="Rubrik2"/>
        <w:ind w:left="283"/>
      </w:pPr>
      <w:r w:rsidRPr="00742501">
        <w:t>Prover</w:t>
      </w:r>
    </w:p>
    <w:p w14:paraId="077994CD" w14:textId="77777777" w:rsidR="00CD55A3" w:rsidRPr="00956A2E" w:rsidRDefault="00CD55A3" w:rsidP="00CD55A3">
      <w:pPr>
        <w:pStyle w:val="Rubrik3"/>
        <w:spacing w:before="120"/>
        <w:ind w:left="283"/>
        <w:rPr>
          <w:sz w:val="32"/>
          <w:szCs w:val="32"/>
          <w:u w:val="single"/>
        </w:rPr>
      </w:pPr>
      <w:r w:rsidRPr="00956A2E">
        <w:rPr>
          <w:sz w:val="32"/>
          <w:szCs w:val="32"/>
          <w:u w:val="single"/>
        </w:rPr>
        <w:t>Operationsdagen 4 timmar postop:</w:t>
      </w:r>
    </w:p>
    <w:p w14:paraId="5E4E217C" w14:textId="77777777" w:rsidR="00CD55A3" w:rsidRDefault="00CD55A3" w:rsidP="00CD55A3">
      <w:pPr>
        <w:spacing w:after="0"/>
        <w:ind w:left="283" w:right="140"/>
      </w:pPr>
      <w:proofErr w:type="spellStart"/>
      <w:r>
        <w:t>Hemityreoidektomi</w:t>
      </w:r>
      <w:proofErr w:type="spellEnd"/>
      <w:r>
        <w:t>: Inga blodprover</w:t>
      </w:r>
    </w:p>
    <w:p w14:paraId="766787E8" w14:textId="77777777" w:rsidR="00CD55A3" w:rsidRPr="002C6C2A" w:rsidRDefault="00CD55A3" w:rsidP="00CD55A3">
      <w:pPr>
        <w:spacing w:after="0"/>
        <w:ind w:left="283" w:right="140"/>
        <w:rPr>
          <w:lang w:val="en-GB"/>
        </w:rPr>
      </w:pPr>
      <w:r w:rsidRPr="002C6C2A">
        <w:rPr>
          <w:lang w:val="en-GB"/>
        </w:rPr>
        <w:t xml:space="preserve">Total </w:t>
      </w:r>
      <w:proofErr w:type="spellStart"/>
      <w:r w:rsidRPr="002C6C2A">
        <w:rPr>
          <w:lang w:val="en-GB"/>
        </w:rPr>
        <w:t>tyreoidektomi</w:t>
      </w:r>
      <w:proofErr w:type="spellEnd"/>
      <w:r w:rsidRPr="002C6C2A">
        <w:rPr>
          <w:lang w:val="en-GB"/>
        </w:rPr>
        <w:t xml:space="preserve">: </w:t>
      </w:r>
      <w:r w:rsidRPr="002C6C2A">
        <w:rPr>
          <w:color w:val="000000"/>
          <w:lang w:val="en-GB"/>
        </w:rPr>
        <w:t xml:space="preserve">p-Ca, </w:t>
      </w:r>
      <w:proofErr w:type="spellStart"/>
      <w:r w:rsidRPr="002C6C2A">
        <w:rPr>
          <w:color w:val="000000"/>
          <w:lang w:val="en-GB"/>
        </w:rPr>
        <w:t>jon</w:t>
      </w:r>
      <w:proofErr w:type="spellEnd"/>
      <w:r w:rsidRPr="002C6C2A">
        <w:rPr>
          <w:color w:val="000000"/>
          <w:lang w:val="en-GB"/>
        </w:rPr>
        <w:t>-Ca (pH 7,4), PTH</w:t>
      </w:r>
    </w:p>
    <w:p w14:paraId="7CD5C4C4" w14:textId="77777777" w:rsidR="00CD55A3" w:rsidRDefault="00CD55A3" w:rsidP="00CD55A3">
      <w:pPr>
        <w:spacing w:after="0"/>
        <w:ind w:left="283" w:right="140"/>
      </w:pPr>
      <w:proofErr w:type="spellStart"/>
      <w:r>
        <w:t>Paratyreoidektomi</w:t>
      </w:r>
      <w:proofErr w:type="spellEnd"/>
      <w:r>
        <w:t xml:space="preserve">: </w:t>
      </w:r>
      <w:r w:rsidRPr="009F2E0B">
        <w:rPr>
          <w:color w:val="000000"/>
        </w:rPr>
        <w:t>p-Ca, jon-Ca</w:t>
      </w:r>
      <w:r>
        <w:rPr>
          <w:color w:val="000000"/>
        </w:rPr>
        <w:t xml:space="preserve"> (pH 7,4)</w:t>
      </w:r>
      <w:r w:rsidRPr="009F2E0B">
        <w:rPr>
          <w:color w:val="000000"/>
        </w:rPr>
        <w:t>, PTH</w:t>
      </w:r>
    </w:p>
    <w:p w14:paraId="2FEA8C37" w14:textId="77777777" w:rsidR="00CD55A3" w:rsidRPr="00956A2E" w:rsidRDefault="00CD55A3" w:rsidP="00CD55A3">
      <w:pPr>
        <w:pStyle w:val="Rubrik3"/>
        <w:ind w:left="283"/>
        <w:rPr>
          <w:sz w:val="32"/>
          <w:szCs w:val="32"/>
          <w:u w:val="single"/>
        </w:rPr>
      </w:pPr>
      <w:r w:rsidRPr="00956A2E">
        <w:rPr>
          <w:sz w:val="32"/>
          <w:szCs w:val="32"/>
          <w:u w:val="single"/>
        </w:rPr>
        <w:t>Dag 1 efter operationen, inneliggande patienter:</w:t>
      </w:r>
    </w:p>
    <w:p w14:paraId="5411DAF1" w14:textId="77777777" w:rsidR="00CD55A3" w:rsidRDefault="00CD55A3" w:rsidP="00CD55A3">
      <w:pPr>
        <w:spacing w:after="0"/>
        <w:ind w:left="283" w:right="140"/>
      </w:pPr>
      <w:proofErr w:type="spellStart"/>
      <w:r w:rsidRPr="00BF1265">
        <w:rPr>
          <w:u w:val="single"/>
        </w:rPr>
        <w:t>Hemityreoidektomi</w:t>
      </w:r>
      <w:proofErr w:type="spellEnd"/>
      <w:r w:rsidRPr="00BF1265">
        <w:rPr>
          <w:u w:val="single"/>
        </w:rPr>
        <w:t>:</w:t>
      </w:r>
      <w:r>
        <w:t xml:space="preserve"> Inga blodprover</w:t>
      </w:r>
    </w:p>
    <w:p w14:paraId="4C093BE6" w14:textId="77777777" w:rsidR="00CD55A3" w:rsidRPr="00434A6E" w:rsidRDefault="00CD55A3" w:rsidP="00CD55A3">
      <w:pPr>
        <w:spacing w:after="0"/>
        <w:ind w:left="283" w:right="140"/>
      </w:pPr>
      <w:r w:rsidRPr="00BF1265">
        <w:rPr>
          <w:u w:val="single"/>
        </w:rPr>
        <w:t xml:space="preserve">Total </w:t>
      </w:r>
      <w:proofErr w:type="spellStart"/>
      <w:r w:rsidRPr="00BF1265">
        <w:rPr>
          <w:u w:val="single"/>
        </w:rPr>
        <w:t>tyreoidektomi</w:t>
      </w:r>
      <w:proofErr w:type="spellEnd"/>
      <w:r w:rsidRPr="00BF1265">
        <w:rPr>
          <w:u w:val="single"/>
        </w:rPr>
        <w:t>:</w:t>
      </w:r>
      <w:r>
        <w:t xml:space="preserve"> </w:t>
      </w:r>
      <w:r w:rsidRPr="009F2E0B">
        <w:rPr>
          <w:color w:val="000000"/>
        </w:rPr>
        <w:t>p-Ca, jon-Ca</w:t>
      </w:r>
      <w:r>
        <w:rPr>
          <w:color w:val="000000"/>
        </w:rPr>
        <w:t xml:space="preserve"> (pH 7,4)</w:t>
      </w:r>
    </w:p>
    <w:p w14:paraId="194BB30F" w14:textId="77777777" w:rsidR="00CD55A3" w:rsidRPr="002C6C2A" w:rsidRDefault="00CD55A3" w:rsidP="00CD55A3">
      <w:pPr>
        <w:spacing w:after="80"/>
        <w:ind w:left="283" w:right="140"/>
        <w:rPr>
          <w:lang w:val="en-GB"/>
        </w:rPr>
      </w:pPr>
      <w:proofErr w:type="spellStart"/>
      <w:r w:rsidRPr="002C6C2A">
        <w:rPr>
          <w:u w:val="single"/>
          <w:lang w:val="en-GB"/>
        </w:rPr>
        <w:t>Paratyroidektomi</w:t>
      </w:r>
      <w:proofErr w:type="spellEnd"/>
      <w:r w:rsidRPr="002C6C2A">
        <w:rPr>
          <w:u w:val="single"/>
          <w:lang w:val="en-GB"/>
        </w:rPr>
        <w:t>:</w:t>
      </w:r>
      <w:r w:rsidRPr="002C6C2A">
        <w:rPr>
          <w:lang w:val="en-GB"/>
        </w:rPr>
        <w:t xml:space="preserve"> </w:t>
      </w:r>
      <w:r w:rsidRPr="002C6C2A">
        <w:rPr>
          <w:color w:val="000000"/>
          <w:lang w:val="en-GB"/>
        </w:rPr>
        <w:t xml:space="preserve">p-Ca, </w:t>
      </w:r>
      <w:proofErr w:type="spellStart"/>
      <w:r w:rsidRPr="002C6C2A">
        <w:rPr>
          <w:color w:val="000000"/>
          <w:lang w:val="en-GB"/>
        </w:rPr>
        <w:t>jon</w:t>
      </w:r>
      <w:proofErr w:type="spellEnd"/>
      <w:r w:rsidRPr="002C6C2A">
        <w:rPr>
          <w:color w:val="000000"/>
          <w:lang w:val="en-GB"/>
        </w:rPr>
        <w:t>-Ca (pH 7,4)</w:t>
      </w:r>
    </w:p>
    <w:p w14:paraId="08210B63" w14:textId="77777777" w:rsidR="00CD55A3" w:rsidRDefault="00CD55A3" w:rsidP="00CD55A3">
      <w:pPr>
        <w:spacing w:after="80"/>
        <w:ind w:left="567" w:right="142"/>
        <w:rPr>
          <w:rStyle w:val="Stark"/>
          <w:color w:val="242424"/>
          <w:shd w:val="clear" w:color="auto" w:fill="FFFFFF"/>
        </w:rPr>
      </w:pPr>
      <w:r w:rsidRPr="006614B6">
        <w:rPr>
          <w:rStyle w:val="Stark"/>
          <w:color w:val="242424"/>
          <w:shd w:val="clear" w:color="auto" w:fill="FFFFFF"/>
        </w:rPr>
        <w:t xml:space="preserve">PTH även till morgonen då PTH ligger </w:t>
      </w:r>
      <w:proofErr w:type="gramStart"/>
      <w:r>
        <w:rPr>
          <w:rStyle w:val="Stark"/>
          <w:color w:val="242424"/>
          <w:shd w:val="clear" w:color="auto" w:fill="FFFFFF"/>
        </w:rPr>
        <w:t>&lt; 1</w:t>
      </w:r>
      <w:proofErr w:type="gramEnd"/>
      <w:r>
        <w:rPr>
          <w:rStyle w:val="Stark"/>
          <w:color w:val="242424"/>
          <w:shd w:val="clear" w:color="auto" w:fill="FFFFFF"/>
        </w:rPr>
        <w:t xml:space="preserve">,0 </w:t>
      </w:r>
      <w:proofErr w:type="spellStart"/>
      <w:r w:rsidRPr="006614B6">
        <w:rPr>
          <w:rStyle w:val="Stark"/>
          <w:color w:val="242424"/>
          <w:shd w:val="clear" w:color="auto" w:fill="FFFFFF"/>
        </w:rPr>
        <w:t>pmol</w:t>
      </w:r>
      <w:proofErr w:type="spellEnd"/>
      <w:r w:rsidRPr="006614B6">
        <w:rPr>
          <w:rStyle w:val="Stark"/>
          <w:color w:val="242424"/>
          <w:shd w:val="clear" w:color="auto" w:fill="FFFFFF"/>
        </w:rPr>
        <w:t>/L</w:t>
      </w:r>
      <w:r>
        <w:rPr>
          <w:rStyle w:val="Stark"/>
          <w:color w:val="242424"/>
          <w:shd w:val="clear" w:color="auto" w:fill="FFFFFF"/>
        </w:rPr>
        <w:t xml:space="preserve"> </w:t>
      </w:r>
      <w:r w:rsidRPr="006614B6">
        <w:rPr>
          <w:rStyle w:val="Stark"/>
          <w:color w:val="242424"/>
          <w:shd w:val="clear" w:color="auto" w:fill="FFFFFF"/>
        </w:rPr>
        <w:t>6 timmar efter operation.</w:t>
      </w:r>
    </w:p>
    <w:p w14:paraId="76BE8CA2" w14:textId="77777777" w:rsidR="00CD55A3" w:rsidRPr="00FE5FB2" w:rsidRDefault="00CD55A3" w:rsidP="00CD55A3">
      <w:pPr>
        <w:pStyle w:val="Rubrik2"/>
        <w:ind w:left="283" w:right="142"/>
      </w:pPr>
      <w:r w:rsidRPr="00FE5FB2">
        <w:t xml:space="preserve">Postoperativa kriterier för att </w:t>
      </w:r>
      <w:r>
        <w:t xml:space="preserve">konvertera </w:t>
      </w:r>
      <w:r w:rsidRPr="00FE5FB2">
        <w:t xml:space="preserve">patient </w:t>
      </w:r>
      <w:r>
        <w:t>från poliklinisk till FDV/överliggande på UVA:</w:t>
      </w:r>
    </w:p>
    <w:p w14:paraId="0726217C" w14:textId="77777777" w:rsidR="00CD55A3" w:rsidRPr="009679E4" w:rsidRDefault="00CD55A3" w:rsidP="00CD55A3">
      <w:pPr>
        <w:pStyle w:val="Normalwebb"/>
        <w:numPr>
          <w:ilvl w:val="0"/>
          <w:numId w:val="21"/>
        </w:numPr>
        <w:spacing w:before="0" w:beforeAutospacing="0" w:after="0" w:afterAutospacing="0"/>
        <w:ind w:right="142"/>
        <w:rPr>
          <w:color w:val="000000"/>
        </w:rPr>
      </w:pPr>
      <w:r w:rsidRPr="009679E4">
        <w:rPr>
          <w:color w:val="000000"/>
        </w:rPr>
        <w:t xml:space="preserve">Symtom på </w:t>
      </w:r>
      <w:proofErr w:type="spellStart"/>
      <w:r w:rsidRPr="009679E4">
        <w:rPr>
          <w:color w:val="000000"/>
        </w:rPr>
        <w:t>hypocalcemi</w:t>
      </w:r>
      <w:proofErr w:type="spellEnd"/>
    </w:p>
    <w:p w14:paraId="5CDF449F" w14:textId="77777777" w:rsidR="00CD55A3" w:rsidRPr="009679E4" w:rsidRDefault="00CD55A3" w:rsidP="00CD55A3">
      <w:pPr>
        <w:pStyle w:val="Normalwebb"/>
        <w:numPr>
          <w:ilvl w:val="0"/>
          <w:numId w:val="21"/>
        </w:numPr>
        <w:spacing w:before="0" w:beforeAutospacing="0" w:after="0" w:afterAutospacing="0"/>
        <w:ind w:right="142"/>
        <w:rPr>
          <w:color w:val="000000"/>
        </w:rPr>
      </w:pPr>
      <w:r w:rsidRPr="009679E4">
        <w:rPr>
          <w:color w:val="000000"/>
        </w:rPr>
        <w:t xml:space="preserve">Misstänkt </w:t>
      </w:r>
      <w:proofErr w:type="spellStart"/>
      <w:r w:rsidRPr="009679E4">
        <w:rPr>
          <w:color w:val="000000"/>
        </w:rPr>
        <w:t>hematom</w:t>
      </w:r>
      <w:proofErr w:type="spellEnd"/>
      <w:r w:rsidRPr="009679E4">
        <w:rPr>
          <w:color w:val="000000"/>
        </w:rPr>
        <w:t xml:space="preserve"> / svullnad</w:t>
      </w:r>
    </w:p>
    <w:p w14:paraId="7C5878E6" w14:textId="77777777" w:rsidR="00CD55A3" w:rsidRPr="009679E4" w:rsidRDefault="00CD55A3" w:rsidP="00CD55A3">
      <w:pPr>
        <w:pStyle w:val="Normalwebb"/>
        <w:numPr>
          <w:ilvl w:val="0"/>
          <w:numId w:val="21"/>
        </w:numPr>
        <w:spacing w:before="0" w:beforeAutospacing="0" w:after="0" w:afterAutospacing="0"/>
        <w:ind w:right="142"/>
        <w:rPr>
          <w:color w:val="000000"/>
        </w:rPr>
      </w:pPr>
      <w:r w:rsidRPr="009679E4">
        <w:rPr>
          <w:color w:val="000000"/>
        </w:rPr>
        <w:t>Ej sjunkande PTH</w:t>
      </w:r>
    </w:p>
    <w:p w14:paraId="69231A65" w14:textId="77777777" w:rsidR="00CD55A3" w:rsidRPr="009679E4" w:rsidRDefault="00CD55A3" w:rsidP="00CD55A3">
      <w:pPr>
        <w:pStyle w:val="Normalwebb"/>
        <w:numPr>
          <w:ilvl w:val="0"/>
          <w:numId w:val="21"/>
        </w:numPr>
        <w:spacing w:before="0" w:beforeAutospacing="0" w:after="0" w:afterAutospacing="0"/>
        <w:ind w:right="142"/>
        <w:rPr>
          <w:color w:val="000000"/>
        </w:rPr>
      </w:pPr>
      <w:proofErr w:type="spellStart"/>
      <w:r w:rsidRPr="009679E4">
        <w:rPr>
          <w:color w:val="000000"/>
        </w:rPr>
        <w:t>Dysfagi</w:t>
      </w:r>
      <w:proofErr w:type="spellEnd"/>
    </w:p>
    <w:p w14:paraId="02B884DD" w14:textId="77777777" w:rsidR="00CD55A3" w:rsidRPr="009679E4" w:rsidRDefault="00CD55A3" w:rsidP="00CD55A3">
      <w:pPr>
        <w:pStyle w:val="Normalwebb"/>
        <w:numPr>
          <w:ilvl w:val="0"/>
          <w:numId w:val="21"/>
        </w:numPr>
        <w:spacing w:before="0" w:beforeAutospacing="0" w:after="0" w:afterAutospacing="0"/>
        <w:ind w:right="142"/>
        <w:rPr>
          <w:color w:val="000000"/>
        </w:rPr>
      </w:pPr>
      <w:r w:rsidRPr="009679E4">
        <w:rPr>
          <w:color w:val="000000"/>
        </w:rPr>
        <w:t>Heshet</w:t>
      </w:r>
    </w:p>
    <w:p w14:paraId="7BCDC289" w14:textId="77777777" w:rsidR="00CD55A3" w:rsidRPr="009679E4" w:rsidRDefault="00CD55A3" w:rsidP="00CD55A3">
      <w:pPr>
        <w:pStyle w:val="Normalwebb"/>
        <w:numPr>
          <w:ilvl w:val="0"/>
          <w:numId w:val="21"/>
        </w:numPr>
        <w:spacing w:before="0" w:beforeAutospacing="0" w:after="0" w:afterAutospacing="0"/>
        <w:ind w:right="142"/>
        <w:rPr>
          <w:color w:val="000000"/>
        </w:rPr>
      </w:pPr>
      <w:r w:rsidRPr="009679E4">
        <w:rPr>
          <w:color w:val="000000"/>
        </w:rPr>
        <w:t>Kräkning</w:t>
      </w:r>
    </w:p>
    <w:p w14:paraId="1FAD0114" w14:textId="77777777" w:rsidR="00CD55A3" w:rsidRPr="009679E4" w:rsidRDefault="00CD55A3" w:rsidP="00CD55A3">
      <w:pPr>
        <w:pStyle w:val="Normalwebb"/>
        <w:numPr>
          <w:ilvl w:val="0"/>
          <w:numId w:val="21"/>
        </w:numPr>
        <w:spacing w:before="0" w:beforeAutospacing="0" w:after="0" w:afterAutospacing="0"/>
        <w:ind w:right="142"/>
        <w:rPr>
          <w:color w:val="000000"/>
        </w:rPr>
      </w:pPr>
      <w:r w:rsidRPr="009679E4">
        <w:rPr>
          <w:color w:val="000000"/>
        </w:rPr>
        <w:t>Hypertoni</w:t>
      </w:r>
    </w:p>
    <w:p w14:paraId="4B0F17AF" w14:textId="77777777" w:rsidR="00CD55A3" w:rsidRPr="009679E4" w:rsidRDefault="00CD55A3" w:rsidP="00CD55A3">
      <w:pPr>
        <w:pStyle w:val="Normalwebb"/>
        <w:numPr>
          <w:ilvl w:val="0"/>
          <w:numId w:val="21"/>
        </w:numPr>
        <w:spacing w:before="0" w:beforeAutospacing="0" w:after="0" w:afterAutospacing="0"/>
        <w:ind w:right="142"/>
        <w:rPr>
          <w:color w:val="000000"/>
        </w:rPr>
      </w:pPr>
      <w:proofErr w:type="spellStart"/>
      <w:r w:rsidRPr="009679E4">
        <w:rPr>
          <w:color w:val="000000"/>
        </w:rPr>
        <w:lastRenderedPageBreak/>
        <w:t>Dysnpe</w:t>
      </w:r>
      <w:proofErr w:type="spellEnd"/>
    </w:p>
    <w:p w14:paraId="1D0C6FFD" w14:textId="77777777" w:rsidR="00CD55A3" w:rsidRDefault="00CD55A3" w:rsidP="00CD55A3">
      <w:pPr>
        <w:pStyle w:val="Normalwebb"/>
        <w:numPr>
          <w:ilvl w:val="0"/>
          <w:numId w:val="21"/>
        </w:numPr>
        <w:spacing w:before="0" w:beforeAutospacing="0" w:after="80" w:afterAutospacing="0"/>
        <w:ind w:right="142"/>
        <w:rPr>
          <w:color w:val="000000"/>
        </w:rPr>
      </w:pPr>
      <w:r w:rsidRPr="009679E4">
        <w:rPr>
          <w:color w:val="000000"/>
        </w:rPr>
        <w:t xml:space="preserve">Operationsslut efter </w:t>
      </w:r>
      <w:proofErr w:type="spellStart"/>
      <w:r w:rsidRPr="009679E4">
        <w:rPr>
          <w:color w:val="000000"/>
        </w:rPr>
        <w:t>kl</w:t>
      </w:r>
      <w:proofErr w:type="spellEnd"/>
      <w:r w:rsidRPr="009679E4">
        <w:rPr>
          <w:color w:val="000000"/>
        </w:rPr>
        <w:t xml:space="preserve"> 14.</w:t>
      </w:r>
    </w:p>
    <w:p w14:paraId="01310778" w14:textId="77777777" w:rsidR="00CD55A3" w:rsidRPr="00F91C74" w:rsidRDefault="00CD55A3" w:rsidP="00CD55A3">
      <w:pPr>
        <w:pStyle w:val="Rubrik2"/>
        <w:ind w:left="283"/>
      </w:pPr>
      <w:r w:rsidRPr="00F91C74">
        <w:t>Kommunikation</w:t>
      </w:r>
      <w:r>
        <w:t xml:space="preserve"> &amp; </w:t>
      </w:r>
      <w:r w:rsidRPr="00F91C74">
        <w:t>Neurologi</w:t>
      </w:r>
    </w:p>
    <w:p w14:paraId="50F82FCE" w14:textId="77777777" w:rsidR="00CD55A3" w:rsidRDefault="00CD55A3" w:rsidP="00CD55A3">
      <w:pPr>
        <w:spacing w:after="80"/>
        <w:ind w:left="283" w:right="140"/>
      </w:pPr>
      <w:r w:rsidRPr="005157B5">
        <w:t>Risk</w:t>
      </w:r>
      <w:r>
        <w:t xml:space="preserve"> finns</w:t>
      </w:r>
      <w:r w:rsidRPr="005157B5">
        <w:t xml:space="preserve"> för nerv </w:t>
      </w:r>
      <w:proofErr w:type="spellStart"/>
      <w:r w:rsidRPr="005157B5">
        <w:t>recurrensskada</w:t>
      </w:r>
      <w:proofErr w:type="spellEnd"/>
      <w:r w:rsidRPr="005157B5">
        <w:t xml:space="preserve"> som leder till stämbandspares. Rösten blir då hes och ”läckande”. Vid </w:t>
      </w:r>
      <w:proofErr w:type="spellStart"/>
      <w:r w:rsidRPr="005157B5">
        <w:t>recurrensskada</w:t>
      </w:r>
      <w:proofErr w:type="spellEnd"/>
      <w:r w:rsidRPr="005157B5">
        <w:t xml:space="preserve"> kan även sväljningsmotoriken bli lätt påverkad. I så fall behöver man instruera patienten att svälja medvete</w:t>
      </w:r>
      <w:r>
        <w:t>t</w:t>
      </w:r>
      <w:r w:rsidRPr="005157B5">
        <w:t>, noggrant och försiktig</w:t>
      </w:r>
      <w:r>
        <w:t>t</w:t>
      </w:r>
      <w:r w:rsidRPr="005157B5">
        <w:t xml:space="preserve">. Kirurgen mäter nerv </w:t>
      </w:r>
      <w:proofErr w:type="spellStart"/>
      <w:r w:rsidRPr="005157B5">
        <w:t>recurrens</w:t>
      </w:r>
      <w:proofErr w:type="spellEnd"/>
      <w:r w:rsidRPr="005157B5">
        <w:t xml:space="preserve"> funktion under operationen. Vid misstänkt pares ska det överrapporteras när patienten kommer till UVA. Ibland finns skada även om det inte visade sig under operationen.</w:t>
      </w:r>
    </w:p>
    <w:p w14:paraId="5C4EC7EE" w14:textId="77777777" w:rsidR="00CD55A3" w:rsidRDefault="00CD55A3" w:rsidP="00CD55A3">
      <w:pPr>
        <w:spacing w:after="80"/>
        <w:ind w:left="283" w:right="140"/>
      </w:pPr>
      <w:r w:rsidRPr="005157B5">
        <w:t xml:space="preserve">I de flesta fall är </w:t>
      </w:r>
      <w:proofErr w:type="spellStart"/>
      <w:r w:rsidRPr="005157B5">
        <w:t>recurrensskadan</w:t>
      </w:r>
      <w:proofErr w:type="spellEnd"/>
      <w:r w:rsidRPr="005157B5">
        <w:t xml:space="preserve"> övergående och rösten återställs inom </w:t>
      </w:r>
      <w:proofErr w:type="gramStart"/>
      <w:r w:rsidRPr="005157B5">
        <w:t>3-6</w:t>
      </w:r>
      <w:proofErr w:type="gramEnd"/>
      <w:r w:rsidRPr="005157B5">
        <w:t xml:space="preserve"> månader.</w:t>
      </w:r>
    </w:p>
    <w:p w14:paraId="5558CF73" w14:textId="77777777" w:rsidR="00CD55A3" w:rsidRDefault="00CD55A3" w:rsidP="00CD55A3">
      <w:pPr>
        <w:spacing w:after="80"/>
        <w:ind w:left="283" w:right="140"/>
      </w:pPr>
      <w:r w:rsidRPr="000D706B">
        <w:t>I extrema fall kan bilateral stämbandspares uppkomma. Detta kan leda till svår andnöd. Intubationsberedskap.</w:t>
      </w:r>
    </w:p>
    <w:p w14:paraId="4B1B4E63" w14:textId="77777777" w:rsidR="00CD55A3" w:rsidRDefault="00CD55A3" w:rsidP="00CD55A3">
      <w:pPr>
        <w:spacing w:after="80"/>
        <w:ind w:left="283" w:right="140"/>
      </w:pPr>
      <w:proofErr w:type="spellStart"/>
      <w:r w:rsidRPr="000D706B">
        <w:t>Hypoparatyreo</w:t>
      </w:r>
      <w:r>
        <w:t>i</w:t>
      </w:r>
      <w:r w:rsidRPr="000D706B">
        <w:t>dism</w:t>
      </w:r>
      <w:proofErr w:type="spellEnd"/>
      <w:r w:rsidRPr="000D706B">
        <w:t xml:space="preserve"> uppkommer om alltför mycket </w:t>
      </w:r>
      <w:proofErr w:type="spellStart"/>
      <w:r w:rsidRPr="000D706B">
        <w:t>parathyreoideavävnad</w:t>
      </w:r>
      <w:proofErr w:type="spellEnd"/>
      <w:r w:rsidRPr="000D706B">
        <w:t xml:space="preserve"> tagits bort eller skadats under ingreppet</w:t>
      </w:r>
      <w:r>
        <w:t xml:space="preserve">, eller om kvarvarande </w:t>
      </w:r>
      <w:proofErr w:type="spellStart"/>
      <w:r>
        <w:t>paratyreoidea</w:t>
      </w:r>
      <w:proofErr w:type="spellEnd"/>
      <w:r>
        <w:t xml:space="preserve"> inte kommit i gång än</w:t>
      </w:r>
      <w:r w:rsidRPr="000D706B">
        <w:t xml:space="preserve">. </w:t>
      </w:r>
      <w:proofErr w:type="spellStart"/>
      <w:r w:rsidRPr="000D706B">
        <w:t>Hypoparatyreo</w:t>
      </w:r>
      <w:r>
        <w:t>i</w:t>
      </w:r>
      <w:r w:rsidRPr="000D706B">
        <w:t>dism</w:t>
      </w:r>
      <w:proofErr w:type="spellEnd"/>
      <w:r w:rsidRPr="000D706B">
        <w:t xml:space="preserve"> leder till </w:t>
      </w:r>
      <w:proofErr w:type="spellStart"/>
      <w:r w:rsidRPr="000D706B">
        <w:t>hypo</w:t>
      </w:r>
      <w:r>
        <w:t>k</w:t>
      </w:r>
      <w:r w:rsidRPr="000D706B">
        <w:t>alcemi</w:t>
      </w:r>
      <w:proofErr w:type="spellEnd"/>
      <w:r w:rsidRPr="000D706B">
        <w:t xml:space="preserve"> och symtom i form av stickningar i fingrar, fötter</w:t>
      </w:r>
      <w:r w:rsidRPr="00DF082B">
        <w:t>, läppar</w:t>
      </w:r>
      <w:r>
        <w:t xml:space="preserve"> samt</w:t>
      </w:r>
      <w:r w:rsidRPr="000D706B">
        <w:t xml:space="preserve"> krampkänsla i händerna.</w:t>
      </w:r>
    </w:p>
    <w:p w14:paraId="719AFD1C" w14:textId="77777777" w:rsidR="00CD55A3" w:rsidRDefault="00CD55A3" w:rsidP="00CD55A3">
      <w:pPr>
        <w:spacing w:after="0"/>
        <w:ind w:left="283" w:right="140"/>
      </w:pPr>
      <w:r w:rsidRPr="00B8084C">
        <w:t xml:space="preserve">Vanligtvis finns </w:t>
      </w:r>
      <w:r>
        <w:t>vid behovs-</w:t>
      </w:r>
      <w:r w:rsidRPr="00B8084C">
        <w:t xml:space="preserve">ordination på </w:t>
      </w:r>
      <w:proofErr w:type="spellStart"/>
      <w:r w:rsidRPr="00B8084C">
        <w:t>Calcibrus</w:t>
      </w:r>
      <w:proofErr w:type="spellEnd"/>
      <w:r>
        <w:t>/</w:t>
      </w:r>
      <w:proofErr w:type="spellStart"/>
      <w:r>
        <w:t>Calcitugg</w:t>
      </w:r>
      <w:proofErr w:type="spellEnd"/>
      <w:r w:rsidRPr="00B8084C">
        <w:t xml:space="preserve"> </w:t>
      </w:r>
      <w:r>
        <w:t>samt</w:t>
      </w:r>
      <w:r w:rsidRPr="00B8084C">
        <w:t xml:space="preserve"> </w:t>
      </w:r>
      <w:proofErr w:type="spellStart"/>
      <w:r>
        <w:t>Etalpha</w:t>
      </w:r>
      <w:proofErr w:type="spellEnd"/>
      <w:r>
        <w:t xml:space="preserve"> </w:t>
      </w:r>
      <w:r w:rsidRPr="00B8084C">
        <w:t xml:space="preserve">i Melior. Dessa patienter (framför allt de patienter det ska tas blodprover på </w:t>
      </w:r>
      <w:r>
        <w:t>4</w:t>
      </w:r>
      <w:r w:rsidRPr="00B8084C">
        <w:t xml:space="preserve"> timmar </w:t>
      </w:r>
      <w:r>
        <w:t>post</w:t>
      </w:r>
      <w:r w:rsidRPr="00B8084C">
        <w:t xml:space="preserve">op) riskerar att utveckla </w:t>
      </w:r>
      <w:proofErr w:type="spellStart"/>
      <w:r w:rsidRPr="00B8084C">
        <w:t>hypokalcemi</w:t>
      </w:r>
      <w:proofErr w:type="spellEnd"/>
      <w:r w:rsidRPr="00B8084C">
        <w:t xml:space="preserve">. Läkemedlen ska ges enligt ordination vid symtom eller </w:t>
      </w:r>
      <w:r>
        <w:t xml:space="preserve">vid </w:t>
      </w:r>
      <w:r w:rsidRPr="00B8084C">
        <w:t xml:space="preserve">avvikande blodprover </w:t>
      </w:r>
      <w:r>
        <w:t>4</w:t>
      </w:r>
      <w:r w:rsidRPr="00B8084C">
        <w:t xml:space="preserve"> timmar postoperativt.</w:t>
      </w:r>
    </w:p>
    <w:p w14:paraId="61ED1082" w14:textId="77777777" w:rsidR="00CD55A3" w:rsidRPr="000D706B" w:rsidRDefault="00CD55A3" w:rsidP="00CD55A3">
      <w:pPr>
        <w:spacing w:after="80"/>
        <w:ind w:left="283" w:right="140"/>
      </w:pPr>
      <w:r w:rsidRPr="00B8084C">
        <w:t>Kontakta operatören om ordination</w:t>
      </w:r>
      <w:r>
        <w:t>er</w:t>
      </w:r>
      <w:r w:rsidRPr="00B8084C">
        <w:t xml:space="preserve"> saknas.</w:t>
      </w:r>
    </w:p>
    <w:p w14:paraId="5E9F3673" w14:textId="77777777" w:rsidR="00CD55A3" w:rsidRPr="00F91C74" w:rsidRDefault="00CD55A3" w:rsidP="00CD55A3">
      <w:pPr>
        <w:pStyle w:val="Rubrik2"/>
        <w:ind w:left="283" w:right="142"/>
      </w:pPr>
      <w:r w:rsidRPr="00F91C74">
        <w:t>Hud</w:t>
      </w:r>
    </w:p>
    <w:p w14:paraId="1CF8B0D9" w14:textId="77777777" w:rsidR="00CD55A3" w:rsidRDefault="00CD55A3" w:rsidP="00CD55A3">
      <w:pPr>
        <w:spacing w:after="80"/>
        <w:ind w:left="283" w:right="140"/>
      </w:pPr>
      <w:r>
        <w:t>Förbandsobservation minimum 1 ggr/timme.</w:t>
      </w:r>
    </w:p>
    <w:p w14:paraId="0BA52ADC" w14:textId="77777777" w:rsidR="00CD55A3" w:rsidRPr="000D706B" w:rsidRDefault="00CD55A3" w:rsidP="00CD55A3">
      <w:pPr>
        <w:spacing w:after="80"/>
        <w:ind w:left="283" w:right="140"/>
      </w:pPr>
      <w:r w:rsidRPr="009B1B26">
        <w:t xml:space="preserve">Inspektera halsen noggrant, </w:t>
      </w:r>
      <w:r>
        <w:t xml:space="preserve">känn efter ev. </w:t>
      </w:r>
      <w:proofErr w:type="spellStart"/>
      <w:r>
        <w:t>s.c</w:t>
      </w:r>
      <w:proofErr w:type="spellEnd"/>
      <w:r>
        <w:t xml:space="preserve">. emfysem, </w:t>
      </w:r>
      <w:r w:rsidRPr="009B1B26">
        <w:t>viktigt att notera nytillkommen svullnad</w:t>
      </w:r>
      <w:r>
        <w:t>/</w:t>
      </w:r>
      <w:proofErr w:type="spellStart"/>
      <w:r>
        <w:t>s.c</w:t>
      </w:r>
      <w:proofErr w:type="spellEnd"/>
      <w:r>
        <w:t>. emfysem</w:t>
      </w:r>
      <w:r w:rsidRPr="009B1B26">
        <w:t>. Kontakta operatören i sådana fall.</w:t>
      </w:r>
    </w:p>
    <w:p w14:paraId="5A69EBF9" w14:textId="77777777" w:rsidR="00CD55A3" w:rsidRDefault="00CD55A3" w:rsidP="00CD55A3">
      <w:pPr>
        <w:spacing w:after="80"/>
        <w:ind w:left="283" w:right="140"/>
      </w:pPr>
      <w:r>
        <w:t>Vid något enstaka tillfälle lägges dränage. Om dränage finnes – Kontrollera att det är öppet och aktivt.</w:t>
      </w:r>
    </w:p>
    <w:p w14:paraId="2C8E962F" w14:textId="77777777" w:rsidR="00CD55A3" w:rsidRDefault="00CD55A3" w:rsidP="00CD55A3">
      <w:pPr>
        <w:spacing w:after="80"/>
        <w:ind w:left="283" w:right="140"/>
      </w:pPr>
      <w:r w:rsidRPr="009B1B26">
        <w:t xml:space="preserve">Det finns </w:t>
      </w:r>
      <w:proofErr w:type="spellStart"/>
      <w:r w:rsidRPr="009B1B26">
        <w:t>steristrips</w:t>
      </w:r>
      <w:proofErr w:type="spellEnd"/>
      <w:r w:rsidRPr="009B1B26">
        <w:t xml:space="preserve"> på såret. Det behövs inget ytterligare förband.</w:t>
      </w:r>
    </w:p>
    <w:p w14:paraId="75246409" w14:textId="77777777" w:rsidR="00CD55A3" w:rsidRDefault="00CD55A3" w:rsidP="00CD55A3">
      <w:pPr>
        <w:spacing w:after="0"/>
        <w:ind w:left="283" w:right="140"/>
      </w:pPr>
      <w:r>
        <w:t>Patienterna har oftast en PVK i foten. Denna behövs perioperativt pga. den drapering patienten då har.</w:t>
      </w:r>
    </w:p>
    <w:p w14:paraId="101E9ABE" w14:textId="77777777" w:rsidR="00CD55A3" w:rsidRDefault="00CD55A3" w:rsidP="00CD55A3">
      <w:pPr>
        <w:spacing w:after="0"/>
        <w:ind w:left="283" w:right="140"/>
      </w:pPr>
      <w:r>
        <w:t xml:space="preserve">PVK i foten ska </w:t>
      </w:r>
      <w:proofErr w:type="spellStart"/>
      <w:r>
        <w:t>seponeras</w:t>
      </w:r>
      <w:proofErr w:type="spellEnd"/>
      <w:r>
        <w:t xml:space="preserve"> när patienten kommer till UVA, om annan fungerande </w:t>
      </w:r>
      <w:proofErr w:type="spellStart"/>
      <w:r>
        <w:t>venväg</w:t>
      </w:r>
      <w:proofErr w:type="spellEnd"/>
      <w:r>
        <w:t xml:space="preserve"> finns.</w:t>
      </w:r>
    </w:p>
    <w:p w14:paraId="01232D0A" w14:textId="77777777" w:rsidR="00CD55A3" w:rsidRPr="000D706B" w:rsidRDefault="00CD55A3" w:rsidP="00CD55A3">
      <w:pPr>
        <w:spacing w:after="80"/>
        <w:ind w:left="283" w:right="140"/>
      </w:pPr>
      <w:proofErr w:type="spellStart"/>
      <w:r>
        <w:t>PVK:n</w:t>
      </w:r>
      <w:proofErr w:type="spellEnd"/>
      <w:r>
        <w:t xml:space="preserve"> i foten gör att kompressionsstrumpan sitter fel. Därav viktigt att denna PVK tas ut så snart det är säkert, för att kompressionen i stödstrumpan ska vara korrekt.</w:t>
      </w:r>
    </w:p>
    <w:p w14:paraId="3D838D15" w14:textId="77777777" w:rsidR="00CD55A3" w:rsidRPr="00F91C74" w:rsidRDefault="00CD55A3" w:rsidP="00CD55A3">
      <w:pPr>
        <w:pStyle w:val="Rubrik2"/>
        <w:ind w:left="283"/>
      </w:pPr>
      <w:r w:rsidRPr="00F91C74">
        <w:t>Nutrition &amp; Mobilisering</w:t>
      </w:r>
    </w:p>
    <w:p w14:paraId="7AC83E29" w14:textId="77777777" w:rsidR="00CD55A3" w:rsidRDefault="00CD55A3" w:rsidP="00CD55A3">
      <w:pPr>
        <w:spacing w:after="0"/>
        <w:ind w:left="283" w:right="140"/>
      </w:pPr>
      <w:proofErr w:type="gramStart"/>
      <w:r w:rsidRPr="00DE77E9">
        <w:rPr>
          <w:b/>
          <w:bCs/>
        </w:rPr>
        <w:t>0-2</w:t>
      </w:r>
      <w:proofErr w:type="gramEnd"/>
      <w:r w:rsidRPr="00DE77E9">
        <w:rPr>
          <w:b/>
          <w:bCs/>
        </w:rPr>
        <w:t xml:space="preserve"> timmar postop:</w:t>
      </w:r>
      <w:r>
        <w:t xml:space="preserve"> </w:t>
      </w:r>
      <w:r w:rsidRPr="00C96272">
        <w:t>Fasta.</w:t>
      </w:r>
    </w:p>
    <w:p w14:paraId="6F05A6E6" w14:textId="77777777" w:rsidR="00CD55A3" w:rsidRDefault="00CD55A3" w:rsidP="00CD55A3">
      <w:pPr>
        <w:spacing w:after="0"/>
        <w:ind w:left="283" w:right="140"/>
      </w:pPr>
      <w:proofErr w:type="gramStart"/>
      <w:r w:rsidRPr="007A52A0">
        <w:rPr>
          <w:b/>
          <w:bCs/>
        </w:rPr>
        <w:t>2-4</w:t>
      </w:r>
      <w:proofErr w:type="gramEnd"/>
      <w:r w:rsidRPr="007A52A0">
        <w:rPr>
          <w:b/>
          <w:bCs/>
        </w:rPr>
        <w:t xml:space="preserve"> timmar postop:</w:t>
      </w:r>
      <w:r>
        <w:t xml:space="preserve"> Flyta klara, svalt/kallt. </w:t>
      </w:r>
      <w:r w:rsidRPr="00C96272">
        <w:t>Bra att börja med isglass mot halssmärta</w:t>
      </w:r>
      <w:r>
        <w:t>.</w:t>
      </w:r>
    </w:p>
    <w:p w14:paraId="46E0B712" w14:textId="77777777" w:rsidR="00CD55A3" w:rsidRDefault="00CD55A3" w:rsidP="00CD55A3">
      <w:pPr>
        <w:spacing w:after="0"/>
        <w:ind w:left="283" w:right="140"/>
      </w:pPr>
      <w:r w:rsidRPr="00DE77E9">
        <w:rPr>
          <w:b/>
          <w:bCs/>
        </w:rPr>
        <w:lastRenderedPageBreak/>
        <w:t>4 timmar postop:</w:t>
      </w:r>
      <w:r>
        <w:t xml:space="preserve"> F</w:t>
      </w:r>
      <w:r w:rsidRPr="00C96272">
        <w:t xml:space="preserve">ri </w:t>
      </w:r>
      <w:r>
        <w:t>kost</w:t>
      </w:r>
      <w:r w:rsidRPr="00C96272">
        <w:t>.</w:t>
      </w:r>
    </w:p>
    <w:p w14:paraId="35DC0E92" w14:textId="77777777" w:rsidR="00CD55A3" w:rsidRDefault="00CD55A3" w:rsidP="00CD55A3">
      <w:pPr>
        <w:spacing w:after="0"/>
        <w:ind w:left="283" w:right="140"/>
      </w:pPr>
    </w:p>
    <w:p w14:paraId="5627D97E" w14:textId="77777777" w:rsidR="00CD55A3" w:rsidRDefault="00CD55A3" w:rsidP="00CD55A3">
      <w:pPr>
        <w:spacing w:after="80"/>
        <w:ind w:left="283" w:right="140"/>
      </w:pPr>
      <w:r w:rsidRPr="00AF5732">
        <w:rPr>
          <w:b/>
          <w:bCs/>
          <w:u w:val="single"/>
        </w:rPr>
        <w:t>Första 4 timmarna postop:</w:t>
      </w:r>
      <w:r>
        <w:t xml:space="preserve"> Mobilisering endast till toaletten, i övrigt vila i sängen.</w:t>
      </w:r>
    </w:p>
    <w:p w14:paraId="51CFAA89" w14:textId="77777777" w:rsidR="00CD55A3" w:rsidRDefault="00CD55A3" w:rsidP="00CD55A3">
      <w:pPr>
        <w:spacing w:after="0"/>
        <w:ind w:left="283" w:right="140"/>
        <w:rPr>
          <w:u w:val="single"/>
        </w:rPr>
      </w:pPr>
      <w:r>
        <w:rPr>
          <w:u w:val="single"/>
        </w:rPr>
        <w:t>Därefter:</w:t>
      </w:r>
    </w:p>
    <w:p w14:paraId="26CE3BF6" w14:textId="77777777" w:rsidR="00CD55A3" w:rsidRDefault="00CD55A3" w:rsidP="00CD55A3">
      <w:pPr>
        <w:spacing w:after="80"/>
        <w:ind w:left="283" w:right="140"/>
      </w:pPr>
      <w:r>
        <w:t>Om stabil, välmående patient - Fri mobilisering inom UVA:s lokaler.</w:t>
      </w:r>
    </w:p>
    <w:p w14:paraId="50DF1F50" w14:textId="77777777" w:rsidR="00CD55A3" w:rsidRPr="009A4B9A" w:rsidRDefault="00CD55A3" w:rsidP="00CD55A3">
      <w:pPr>
        <w:spacing w:after="80"/>
        <w:ind w:left="283" w:right="140"/>
      </w:pPr>
      <w:r w:rsidRPr="001A24E8">
        <w:rPr>
          <w:b/>
          <w:bCs/>
          <w:u w:val="single"/>
        </w:rPr>
        <w:t>Poliklinisk patient:</w:t>
      </w:r>
      <w:r>
        <w:t xml:space="preserve"> Mobiliseras till Relaxen.</w:t>
      </w:r>
    </w:p>
    <w:p w14:paraId="1AC11CD4" w14:textId="77777777" w:rsidR="00CD55A3" w:rsidRDefault="00CD55A3" w:rsidP="00CD55A3">
      <w:pPr>
        <w:spacing w:after="0"/>
        <w:ind w:left="283" w:right="142"/>
      </w:pPr>
      <w:r>
        <w:rPr>
          <w:b/>
          <w:bCs/>
          <w:u w:val="single"/>
        </w:rPr>
        <w:t>FDV-</w:t>
      </w:r>
      <w:r w:rsidRPr="001A24E8">
        <w:rPr>
          <w:b/>
          <w:bCs/>
          <w:u w:val="single"/>
        </w:rPr>
        <w:t>patient:</w:t>
      </w:r>
      <w:r w:rsidRPr="00B618BC">
        <w:t xml:space="preserve"> </w:t>
      </w:r>
      <w:r>
        <w:t xml:space="preserve">6 timmar postoperativt – All kontinuerlig övervakning kopplas bort även då patienten befinner sig på sin sängplats. Det är okej att patienten vårdas på patientplats med möjlighet att påkalla personal med signalknapp. Ej behov av plats på övervakningstorg (så kallat </w:t>
      </w:r>
      <w:proofErr w:type="gramStart"/>
      <w:r>
        <w:t>vårdnivå vårdavdelning</w:t>
      </w:r>
      <w:proofErr w:type="gramEnd"/>
      <w:r>
        <w:t>).</w:t>
      </w:r>
    </w:p>
    <w:p w14:paraId="7D7B9F8B" w14:textId="77777777" w:rsidR="00CD55A3" w:rsidRDefault="00CD55A3" w:rsidP="00CD55A3">
      <w:pPr>
        <w:spacing w:after="80"/>
        <w:ind w:left="283" w:right="142"/>
      </w:pPr>
      <w:r>
        <w:t>Tillsyn minimum 1 ggr/timme.</w:t>
      </w:r>
    </w:p>
    <w:p w14:paraId="0AA48FFC" w14:textId="77777777" w:rsidR="00CD55A3" w:rsidRPr="00742501" w:rsidRDefault="00CD55A3" w:rsidP="00CD55A3">
      <w:pPr>
        <w:pStyle w:val="Rubrik2"/>
        <w:ind w:left="283"/>
      </w:pPr>
      <w:r w:rsidRPr="00742501">
        <w:t>Övrigt</w:t>
      </w:r>
    </w:p>
    <w:p w14:paraId="66346D05" w14:textId="77777777" w:rsidR="00CD55A3" w:rsidRDefault="00CD55A3" w:rsidP="00CD55A3">
      <w:pPr>
        <w:spacing w:after="80"/>
        <w:ind w:left="283" w:right="140"/>
      </w:pPr>
      <w:r>
        <w:t>Poliklinisk vård alt. FDV-vård. Patienterna går vanligtvis hem direkt från UVA.</w:t>
      </w:r>
    </w:p>
    <w:p w14:paraId="044734AF" w14:textId="77777777" w:rsidR="00CD55A3" w:rsidRDefault="00CD55A3" w:rsidP="00CD55A3">
      <w:pPr>
        <w:spacing w:after="80"/>
        <w:ind w:left="283" w:right="140"/>
      </w:pPr>
      <w:r>
        <w:t xml:space="preserve">Så snart </w:t>
      </w:r>
      <w:r w:rsidRPr="00EA2218">
        <w:t xml:space="preserve">patient </w:t>
      </w:r>
      <w:r>
        <w:t xml:space="preserve">är pigg och redo för det kan denne med fördel </w:t>
      </w:r>
      <w:r w:rsidRPr="00EA2218">
        <w:t xml:space="preserve">få utskrivningsmeddelandet, för att läsa och förbereda sig </w:t>
      </w:r>
      <w:r>
        <w:t>in</w:t>
      </w:r>
      <w:r w:rsidRPr="00EA2218">
        <w:t>för utskrivning</w:t>
      </w:r>
      <w:r>
        <w:t>ssamtal med läkare</w:t>
      </w:r>
      <w:r w:rsidRPr="00EA2218">
        <w:t>.</w:t>
      </w:r>
    </w:p>
    <w:p w14:paraId="3ABCC536" w14:textId="77777777" w:rsidR="00CD55A3" w:rsidRDefault="00CD55A3" w:rsidP="00CD55A3">
      <w:pPr>
        <w:spacing w:after="80"/>
        <w:ind w:left="283" w:right="140"/>
      </w:pPr>
      <w:r w:rsidRPr="00EA2218">
        <w:t>Skicka</w:t>
      </w:r>
      <w:r>
        <w:t xml:space="preserve"> alltid</w:t>
      </w:r>
      <w:r w:rsidRPr="00EA2218">
        <w:t xml:space="preserve"> med</w:t>
      </w:r>
      <w:r>
        <w:t xml:space="preserve"> patienterna</w:t>
      </w:r>
      <w:r w:rsidRPr="00EA2218">
        <w:t xml:space="preserve"> </w:t>
      </w:r>
      <w:r>
        <w:rPr>
          <w:b/>
          <w:bCs/>
        </w:rPr>
        <w:t>1</w:t>
      </w:r>
      <w:r w:rsidRPr="008B1AF6">
        <w:rPr>
          <w:b/>
          <w:bCs/>
        </w:rPr>
        <w:t xml:space="preserve"> förpackning hudfärgade </w:t>
      </w:r>
      <w:proofErr w:type="spellStart"/>
      <w:r w:rsidRPr="008B1AF6">
        <w:rPr>
          <w:b/>
          <w:bCs/>
        </w:rPr>
        <w:t>steristrips</w:t>
      </w:r>
      <w:proofErr w:type="spellEnd"/>
      <w:r>
        <w:t xml:space="preserve"> hem</w:t>
      </w:r>
      <w:r w:rsidRPr="00EA2218">
        <w:t>.</w:t>
      </w:r>
    </w:p>
    <w:p w14:paraId="76E685D3" w14:textId="77777777" w:rsidR="00CD55A3" w:rsidRDefault="00CD55A3" w:rsidP="00CD55A3">
      <w:pPr>
        <w:spacing w:after="0"/>
        <w:ind w:left="283" w:right="140"/>
      </w:pPr>
      <w:r>
        <w:rPr>
          <w:u w:val="single"/>
        </w:rPr>
        <w:t>FDV-patient</w:t>
      </w:r>
      <w:r w:rsidRPr="003C03F8">
        <w:rPr>
          <w:u w:val="single"/>
        </w:rPr>
        <w:t>:</w:t>
      </w:r>
      <w:r>
        <w:t xml:space="preserve"> Mår </w:t>
      </w:r>
      <w:r w:rsidRPr="00EA2218">
        <w:t>patienten</w:t>
      </w:r>
      <w:r>
        <w:t xml:space="preserve"> </w:t>
      </w:r>
      <w:r w:rsidRPr="00EA2218">
        <w:t>bra morgonen efter operation</w:t>
      </w:r>
      <w:r>
        <w:t xml:space="preserve"> tar </w:t>
      </w:r>
      <w:r w:rsidRPr="00EA2218">
        <w:t>patient på sig privata kläder, sitt</w:t>
      </w:r>
      <w:r>
        <w:t>er</w:t>
      </w:r>
      <w:r w:rsidRPr="00EA2218">
        <w:t xml:space="preserve"> i relaxen och ät</w:t>
      </w:r>
      <w:r>
        <w:t>er</w:t>
      </w:r>
      <w:r w:rsidRPr="00EA2218">
        <w:t xml:space="preserve"> frukost</w:t>
      </w:r>
      <w:r>
        <w:t>.</w:t>
      </w:r>
    </w:p>
    <w:p w14:paraId="04A8EE5C" w14:textId="77777777" w:rsidR="00CD55A3" w:rsidRDefault="00CD55A3" w:rsidP="00CD55A3">
      <w:pPr>
        <w:spacing w:after="80"/>
        <w:ind w:left="283" w:right="140"/>
      </w:pPr>
      <w:r>
        <w:t>Endokrink</w:t>
      </w:r>
      <w:r w:rsidRPr="00EA2218">
        <w:t xml:space="preserve">irurg </w:t>
      </w:r>
      <w:r>
        <w:t xml:space="preserve">kommer till UVA för att </w:t>
      </w:r>
      <w:r w:rsidRPr="00EA2218">
        <w:t xml:space="preserve">ronda </w:t>
      </w:r>
      <w:r>
        <w:t xml:space="preserve">och skriva ut dessa patienter ca. </w:t>
      </w:r>
      <w:r w:rsidRPr="00EA2218">
        <w:t>kl. 08</w:t>
      </w:r>
      <w:r>
        <w:t xml:space="preserve"> </w:t>
      </w:r>
      <w:r w:rsidRPr="00EA2218">
        <w:t>morgonen</w:t>
      </w:r>
      <w:r>
        <w:t xml:space="preserve"> dagen efter operation</w:t>
      </w:r>
      <w:r w:rsidRPr="00EA2218">
        <w:t>.</w:t>
      </w:r>
    </w:p>
    <w:p w14:paraId="5FCCF8E4" w14:textId="77777777" w:rsidR="00CD55A3" w:rsidRPr="009F2E0B" w:rsidRDefault="00CD55A3" w:rsidP="00CD55A3">
      <w:pPr>
        <w:pStyle w:val="Normalwebb"/>
        <w:spacing w:before="0" w:beforeAutospacing="0" w:after="0" w:afterAutospacing="0"/>
        <w:ind w:left="283" w:right="142"/>
        <w:rPr>
          <w:color w:val="000000"/>
        </w:rPr>
      </w:pPr>
      <w:r w:rsidRPr="009F2E0B">
        <w:rPr>
          <w:color w:val="000000"/>
        </w:rPr>
        <w:t xml:space="preserve">Recept </w:t>
      </w:r>
      <w:r>
        <w:rPr>
          <w:color w:val="000000"/>
        </w:rPr>
        <w:t xml:space="preserve">ska </w:t>
      </w:r>
      <w:r w:rsidRPr="009F2E0B">
        <w:rPr>
          <w:color w:val="000000"/>
        </w:rPr>
        <w:t>finn</w:t>
      </w:r>
      <w:r>
        <w:rPr>
          <w:color w:val="000000"/>
        </w:rPr>
        <w:t>as</w:t>
      </w:r>
      <w:r w:rsidRPr="009F2E0B">
        <w:rPr>
          <w:color w:val="000000"/>
        </w:rPr>
        <w:t xml:space="preserve"> för </w:t>
      </w:r>
      <w:proofErr w:type="spellStart"/>
      <w:r w:rsidRPr="009F2E0B">
        <w:rPr>
          <w:color w:val="000000"/>
        </w:rPr>
        <w:t>Levaxin</w:t>
      </w:r>
      <w:proofErr w:type="spellEnd"/>
      <w:r w:rsidRPr="009F2E0B">
        <w:rPr>
          <w:color w:val="000000"/>
        </w:rPr>
        <w:t xml:space="preserve"> och eventuellt </w:t>
      </w:r>
      <w:proofErr w:type="spellStart"/>
      <w:r w:rsidRPr="009F2E0B">
        <w:rPr>
          <w:color w:val="000000"/>
        </w:rPr>
        <w:t>Etalpha</w:t>
      </w:r>
      <w:proofErr w:type="spellEnd"/>
      <w:r>
        <w:rPr>
          <w:color w:val="000000"/>
        </w:rPr>
        <w:t>,</w:t>
      </w:r>
      <w:r w:rsidRPr="009F2E0B">
        <w:rPr>
          <w:color w:val="000000"/>
        </w:rPr>
        <w:t xml:space="preserve"> </w:t>
      </w:r>
      <w:proofErr w:type="spellStart"/>
      <w:r w:rsidRPr="009F2E0B">
        <w:rPr>
          <w:color w:val="000000"/>
        </w:rPr>
        <w:t>Calcitugg</w:t>
      </w:r>
      <w:proofErr w:type="spellEnd"/>
      <w:r w:rsidRPr="009F2E0B">
        <w:rPr>
          <w:color w:val="000000"/>
        </w:rPr>
        <w:t>/</w:t>
      </w:r>
      <w:proofErr w:type="spellStart"/>
      <w:r w:rsidRPr="009F2E0B">
        <w:rPr>
          <w:color w:val="000000"/>
        </w:rPr>
        <w:t>Calcichew</w:t>
      </w:r>
      <w:proofErr w:type="spellEnd"/>
      <w:r w:rsidRPr="009F2E0B">
        <w:rPr>
          <w:color w:val="000000"/>
        </w:rPr>
        <w:t>.</w:t>
      </w:r>
    </w:p>
    <w:p w14:paraId="557528E1" w14:textId="77777777" w:rsidR="00CD55A3" w:rsidRDefault="00CD55A3" w:rsidP="00CD55A3">
      <w:pPr>
        <w:pStyle w:val="Normalwebb"/>
        <w:spacing w:before="0" w:beforeAutospacing="0" w:after="0" w:afterAutospacing="0"/>
        <w:ind w:left="283" w:right="142"/>
        <w:rPr>
          <w:color w:val="000000"/>
        </w:rPr>
      </w:pPr>
      <w:r w:rsidRPr="009F2E0B">
        <w:rPr>
          <w:color w:val="000000"/>
        </w:rPr>
        <w:t xml:space="preserve">Vid behov kan patient </w:t>
      </w:r>
      <w:r>
        <w:rPr>
          <w:color w:val="000000"/>
        </w:rPr>
        <w:t xml:space="preserve">behöva </w:t>
      </w:r>
      <w:r w:rsidRPr="009F2E0B">
        <w:rPr>
          <w:color w:val="000000"/>
        </w:rPr>
        <w:t xml:space="preserve">få med sig tabletter </w:t>
      </w:r>
      <w:r>
        <w:rPr>
          <w:color w:val="000000"/>
        </w:rPr>
        <w:t>vid hemgång.</w:t>
      </w:r>
    </w:p>
    <w:p w14:paraId="0AAE28B7" w14:textId="77777777" w:rsidR="00CD55A3" w:rsidRPr="009F2E0B" w:rsidRDefault="00CD55A3" w:rsidP="00CD55A3">
      <w:pPr>
        <w:pStyle w:val="Normalwebb"/>
        <w:spacing w:before="0" w:beforeAutospacing="0" w:after="80" w:afterAutospacing="0"/>
        <w:ind w:left="283" w:right="142"/>
        <w:rPr>
          <w:color w:val="000000"/>
        </w:rPr>
      </w:pPr>
      <w:r>
        <w:rPr>
          <w:color w:val="000000"/>
        </w:rPr>
        <w:t xml:space="preserve">Detta utifrån </w:t>
      </w:r>
      <w:r w:rsidRPr="009F2E0B">
        <w:rPr>
          <w:color w:val="000000"/>
        </w:rPr>
        <w:t>operatörens bedömning.</w:t>
      </w:r>
    </w:p>
    <w:p w14:paraId="565CBA50" w14:textId="77777777" w:rsidR="00CD55A3" w:rsidRDefault="00CD55A3" w:rsidP="00CD55A3">
      <w:pPr>
        <w:spacing w:after="80"/>
        <w:ind w:left="283" w:right="140"/>
        <w:rPr>
          <w:color w:val="000000"/>
        </w:rPr>
      </w:pPr>
      <w:r w:rsidRPr="009F2E0B">
        <w:rPr>
          <w:color w:val="000000"/>
        </w:rPr>
        <w:t>Operatören tar hand om sjukskrivning och utskrivningsmeddelande</w:t>
      </w:r>
      <w:r>
        <w:rPr>
          <w:color w:val="000000"/>
        </w:rPr>
        <w:t>.</w:t>
      </w:r>
    </w:p>
    <w:p w14:paraId="3E6473FE" w14:textId="77777777" w:rsidR="00CD55A3" w:rsidRDefault="00CD55A3" w:rsidP="00CD55A3">
      <w:pPr>
        <w:spacing w:after="0"/>
        <w:ind w:left="283" w:right="140"/>
        <w:rPr>
          <w:color w:val="000000"/>
        </w:rPr>
      </w:pPr>
      <w:r>
        <w:rPr>
          <w:color w:val="000000"/>
        </w:rPr>
        <w:t xml:space="preserve">Operatören tar ställning till ev. </w:t>
      </w:r>
      <w:r w:rsidRPr="009F2E0B">
        <w:rPr>
          <w:color w:val="000000"/>
        </w:rPr>
        <w:t xml:space="preserve">behov av ytterligare provtagning </w:t>
      </w:r>
      <w:r>
        <w:rPr>
          <w:color w:val="000000"/>
        </w:rPr>
        <w:t>inom en snar framtid</w:t>
      </w:r>
      <w:r w:rsidRPr="009F2E0B">
        <w:rPr>
          <w:color w:val="000000"/>
        </w:rPr>
        <w:t>.</w:t>
      </w:r>
    </w:p>
    <w:p w14:paraId="2EC2A473" w14:textId="77777777" w:rsidR="00CD55A3" w:rsidRDefault="00CD55A3" w:rsidP="00CD55A3">
      <w:pPr>
        <w:spacing w:after="80"/>
        <w:ind w:left="283" w:right="140"/>
      </w:pPr>
      <w:r>
        <w:rPr>
          <w:color w:val="000000"/>
        </w:rPr>
        <w:t xml:space="preserve">Om behov; </w:t>
      </w:r>
      <w:r>
        <w:t>Beställ, skriv ut och ge patienten underlag för provtagning vid hemgång.</w:t>
      </w:r>
    </w:p>
    <w:p w14:paraId="7C2BAD0F" w14:textId="77777777" w:rsidR="00CD55A3" w:rsidRDefault="00CD55A3" w:rsidP="00CD55A3">
      <w:pPr>
        <w:spacing w:after="0"/>
        <w:ind w:left="283" w:right="140"/>
      </w:pPr>
    </w:p>
    <w:p w14:paraId="329B1E1F" w14:textId="77777777" w:rsidR="00CD55A3" w:rsidRDefault="00CD55A3" w:rsidP="00CD55A3">
      <w:pPr>
        <w:spacing w:after="0"/>
        <w:ind w:left="283" w:right="140"/>
      </w:pPr>
    </w:p>
    <w:p w14:paraId="03DF66E7" w14:textId="77777777" w:rsidR="00CD55A3" w:rsidRDefault="00CD55A3" w:rsidP="00CD55A3">
      <w:pPr>
        <w:spacing w:after="0"/>
        <w:ind w:left="283" w:right="140"/>
      </w:pPr>
    </w:p>
    <w:p w14:paraId="2C7B6504" w14:textId="77777777" w:rsidR="00CD55A3" w:rsidRPr="002306BE" w:rsidRDefault="00CD55A3" w:rsidP="00CD55A3">
      <w:pPr>
        <w:ind w:left="283" w:right="140"/>
      </w:pPr>
      <w:r w:rsidRPr="002306BE">
        <w:rPr>
          <w:b/>
          <w:bCs/>
        </w:rPr>
        <w:t>Bilaga 1</w:t>
      </w:r>
      <w:r>
        <w:rPr>
          <w:b/>
          <w:bCs/>
        </w:rPr>
        <w:t xml:space="preserve"> </w:t>
      </w:r>
      <w:r w:rsidRPr="002306BE">
        <w:t xml:space="preserve">- Kriterier för poliklinisk </w:t>
      </w:r>
      <w:proofErr w:type="spellStart"/>
      <w:r w:rsidRPr="002306BE">
        <w:t>thyreoideakirurgi</w:t>
      </w:r>
      <w:proofErr w:type="spellEnd"/>
    </w:p>
    <w:p w14:paraId="14DF0DAB" w14:textId="77777777" w:rsidR="00CD55A3" w:rsidRDefault="00CD55A3" w:rsidP="00CD55A3">
      <w:pPr>
        <w:ind w:left="283" w:right="140"/>
      </w:pPr>
      <w:r>
        <w:br w:type="page"/>
      </w:r>
    </w:p>
    <w:p w14:paraId="4C1C09F9" w14:textId="77777777" w:rsidR="00CD55A3" w:rsidRDefault="00CD55A3" w:rsidP="00CD55A3">
      <w:pPr>
        <w:pStyle w:val="Rubrik2"/>
        <w:spacing w:after="120"/>
        <w:ind w:left="283" w:right="142"/>
      </w:pPr>
      <w:r>
        <w:lastRenderedPageBreak/>
        <w:t xml:space="preserve">Bilaga </w:t>
      </w:r>
      <w:proofErr w:type="gramStart"/>
      <w:r>
        <w:t>1- Kriterier</w:t>
      </w:r>
      <w:proofErr w:type="gramEnd"/>
      <w:r>
        <w:t xml:space="preserve"> för poliklinisk </w:t>
      </w:r>
      <w:proofErr w:type="spellStart"/>
      <w:r>
        <w:t>thyreoideakirurgi</w:t>
      </w:r>
      <w:proofErr w:type="spellEnd"/>
    </w:p>
    <w:p w14:paraId="6AB77FC7" w14:textId="77777777" w:rsidR="00CD55A3" w:rsidRPr="00EC6DD2" w:rsidRDefault="00CD55A3" w:rsidP="00CD55A3">
      <w:pPr>
        <w:pStyle w:val="Rubrik3"/>
        <w:ind w:left="283" w:right="142"/>
        <w:rPr>
          <w:bCs w:val="0"/>
        </w:rPr>
      </w:pPr>
      <w:r w:rsidRPr="00EC6DD2">
        <w:rPr>
          <w:bCs w:val="0"/>
        </w:rPr>
        <w:t>Polikliniska patienter:</w:t>
      </w:r>
    </w:p>
    <w:p w14:paraId="1CADEBD5" w14:textId="77777777" w:rsidR="00CD55A3" w:rsidRPr="009F2E0B" w:rsidRDefault="00CD55A3" w:rsidP="00CD55A3">
      <w:pPr>
        <w:pStyle w:val="Normalwebb"/>
        <w:spacing w:before="120" w:beforeAutospacing="0" w:after="0" w:afterAutospacing="0"/>
        <w:ind w:left="283" w:right="142"/>
        <w:rPr>
          <w:b/>
          <w:bCs/>
          <w:color w:val="000000"/>
          <w:u w:val="single"/>
        </w:rPr>
      </w:pPr>
      <w:proofErr w:type="spellStart"/>
      <w:r w:rsidRPr="009F2E0B">
        <w:rPr>
          <w:b/>
          <w:bCs/>
          <w:color w:val="000000"/>
          <w:u w:val="single"/>
        </w:rPr>
        <w:t>Hemityreoidektomi</w:t>
      </w:r>
      <w:proofErr w:type="spellEnd"/>
      <w:r w:rsidRPr="009F2E0B">
        <w:rPr>
          <w:b/>
          <w:bCs/>
          <w:color w:val="000000"/>
          <w:u w:val="single"/>
        </w:rPr>
        <w:t xml:space="preserve"> (halva sköldkörteln tas bort)</w:t>
      </w:r>
    </w:p>
    <w:p w14:paraId="573D0B7E" w14:textId="77777777" w:rsidR="00CD55A3" w:rsidRPr="009F2E0B" w:rsidRDefault="00CD55A3" w:rsidP="00CD55A3">
      <w:pPr>
        <w:pStyle w:val="Normalwebb"/>
        <w:numPr>
          <w:ilvl w:val="0"/>
          <w:numId w:val="21"/>
        </w:numPr>
        <w:spacing w:before="0" w:beforeAutospacing="0" w:after="0" w:afterAutospacing="0"/>
        <w:ind w:right="142"/>
        <w:rPr>
          <w:color w:val="000000"/>
        </w:rPr>
      </w:pPr>
      <w:r w:rsidRPr="009F2E0B">
        <w:rPr>
          <w:color w:val="000000"/>
        </w:rPr>
        <w:t>Inga prover</w:t>
      </w:r>
      <w:r>
        <w:rPr>
          <w:color w:val="000000"/>
        </w:rPr>
        <w:t>.</w:t>
      </w:r>
    </w:p>
    <w:p w14:paraId="5BEEB4B1" w14:textId="77777777" w:rsidR="00CD55A3" w:rsidRPr="009F2E0B" w:rsidRDefault="00CD55A3" w:rsidP="00CD55A3">
      <w:pPr>
        <w:pStyle w:val="Normalwebb"/>
        <w:numPr>
          <w:ilvl w:val="0"/>
          <w:numId w:val="21"/>
        </w:numPr>
        <w:spacing w:before="0" w:beforeAutospacing="0" w:after="0" w:afterAutospacing="0"/>
        <w:ind w:right="142"/>
        <w:rPr>
          <w:color w:val="000000"/>
        </w:rPr>
      </w:pPr>
      <w:r w:rsidRPr="009F2E0B">
        <w:rPr>
          <w:color w:val="000000"/>
        </w:rPr>
        <w:t>Patient är kvar på UVA i totalt 6 timmar, hemgång efter 6 timmar.</w:t>
      </w:r>
    </w:p>
    <w:p w14:paraId="6F96D4EC" w14:textId="77777777" w:rsidR="00CD55A3" w:rsidRPr="00C734F7" w:rsidRDefault="00CD55A3" w:rsidP="00CD55A3">
      <w:pPr>
        <w:pStyle w:val="Normalwebb"/>
        <w:numPr>
          <w:ilvl w:val="0"/>
          <w:numId w:val="21"/>
        </w:numPr>
        <w:spacing w:before="0" w:beforeAutospacing="0" w:after="0" w:afterAutospacing="0"/>
        <w:ind w:right="142"/>
        <w:rPr>
          <w:color w:val="000000"/>
        </w:rPr>
      </w:pPr>
      <w:r w:rsidRPr="009F2E0B">
        <w:rPr>
          <w:color w:val="000000"/>
        </w:rPr>
        <w:t xml:space="preserve">Operatören ska komma förbi att bedöma status och informera patient </w:t>
      </w:r>
      <w:proofErr w:type="gramStart"/>
      <w:r w:rsidRPr="009F2E0B">
        <w:rPr>
          <w:color w:val="000000"/>
        </w:rPr>
        <w:t>4-6</w:t>
      </w:r>
      <w:proofErr w:type="gramEnd"/>
      <w:r w:rsidRPr="009F2E0B">
        <w:rPr>
          <w:color w:val="000000"/>
        </w:rPr>
        <w:t xml:space="preserve"> timmar </w:t>
      </w:r>
      <w:r>
        <w:rPr>
          <w:color w:val="000000"/>
        </w:rPr>
        <w:t>postop. O</w:t>
      </w:r>
      <w:r w:rsidRPr="009F2E0B">
        <w:rPr>
          <w:color w:val="000000"/>
        </w:rPr>
        <w:t xml:space="preserve">bservation samt tydlig kommunikation med </w:t>
      </w:r>
      <w:r>
        <w:rPr>
          <w:color w:val="000000"/>
        </w:rPr>
        <w:t xml:space="preserve">ssk. och </w:t>
      </w:r>
      <w:proofErr w:type="spellStart"/>
      <w:r>
        <w:rPr>
          <w:color w:val="000000"/>
        </w:rPr>
        <w:t>usk</w:t>
      </w:r>
      <w:proofErr w:type="spellEnd"/>
      <w:r>
        <w:rPr>
          <w:color w:val="000000"/>
        </w:rPr>
        <w:t>. på UVA</w:t>
      </w:r>
      <w:r w:rsidRPr="009F2E0B">
        <w:rPr>
          <w:color w:val="000000"/>
        </w:rPr>
        <w:t xml:space="preserve"> angående hemgång.</w:t>
      </w:r>
    </w:p>
    <w:p w14:paraId="08734DC9" w14:textId="77777777" w:rsidR="00CD55A3" w:rsidRPr="009F2E0B" w:rsidRDefault="00CD55A3" w:rsidP="00CD55A3">
      <w:pPr>
        <w:pStyle w:val="Normalwebb"/>
        <w:spacing w:before="0" w:beforeAutospacing="0" w:after="0" w:afterAutospacing="0"/>
        <w:ind w:left="283" w:right="142"/>
        <w:rPr>
          <w:color w:val="000000"/>
        </w:rPr>
      </w:pPr>
    </w:p>
    <w:p w14:paraId="4A7BC8CC" w14:textId="77777777" w:rsidR="00CD55A3" w:rsidRPr="009F2E0B" w:rsidRDefault="00CD55A3" w:rsidP="00CD55A3">
      <w:pPr>
        <w:pStyle w:val="Normalwebb"/>
        <w:spacing w:before="0" w:beforeAutospacing="0" w:after="0" w:afterAutospacing="0"/>
        <w:ind w:left="283" w:right="142"/>
        <w:rPr>
          <w:b/>
          <w:bCs/>
          <w:color w:val="000000"/>
          <w:u w:val="single"/>
        </w:rPr>
      </w:pPr>
      <w:r w:rsidRPr="009F2E0B">
        <w:rPr>
          <w:b/>
          <w:bCs/>
          <w:color w:val="000000"/>
          <w:u w:val="single"/>
        </w:rPr>
        <w:t xml:space="preserve">Kompletterande </w:t>
      </w:r>
      <w:proofErr w:type="spellStart"/>
      <w:r w:rsidRPr="009F2E0B">
        <w:rPr>
          <w:b/>
          <w:bCs/>
          <w:color w:val="000000"/>
          <w:u w:val="single"/>
        </w:rPr>
        <w:t>hemityreoidektomi</w:t>
      </w:r>
      <w:proofErr w:type="spellEnd"/>
      <w:r w:rsidRPr="009F2E0B">
        <w:rPr>
          <w:b/>
          <w:bCs/>
          <w:color w:val="000000"/>
          <w:u w:val="single"/>
        </w:rPr>
        <w:t xml:space="preserve"> (patienten har tagit bort halva sköldkörteln tidigare)</w:t>
      </w:r>
    </w:p>
    <w:p w14:paraId="09D31D78" w14:textId="77777777" w:rsidR="00CD55A3" w:rsidRPr="009F2E0B" w:rsidRDefault="00CD55A3" w:rsidP="00CD55A3">
      <w:pPr>
        <w:pStyle w:val="Normalwebb"/>
        <w:numPr>
          <w:ilvl w:val="0"/>
          <w:numId w:val="21"/>
        </w:numPr>
        <w:spacing w:before="0" w:beforeAutospacing="0" w:after="0" w:afterAutospacing="0"/>
        <w:ind w:right="142"/>
        <w:rPr>
          <w:color w:val="000000"/>
        </w:rPr>
      </w:pPr>
      <w:r w:rsidRPr="009F2E0B">
        <w:rPr>
          <w:color w:val="000000"/>
        </w:rPr>
        <w:t>Prover: p-Ca, jon-Ca</w:t>
      </w:r>
      <w:r>
        <w:rPr>
          <w:color w:val="000000"/>
        </w:rPr>
        <w:t xml:space="preserve"> (pH 7,4)</w:t>
      </w:r>
      <w:r w:rsidRPr="009F2E0B">
        <w:rPr>
          <w:color w:val="000000"/>
        </w:rPr>
        <w:t>, PTH efter 4 timmar.</w:t>
      </w:r>
    </w:p>
    <w:p w14:paraId="031E3287" w14:textId="77777777" w:rsidR="00CD55A3" w:rsidRPr="009F2E0B" w:rsidRDefault="00CD55A3" w:rsidP="00CD55A3">
      <w:pPr>
        <w:pStyle w:val="Normalwebb"/>
        <w:numPr>
          <w:ilvl w:val="0"/>
          <w:numId w:val="21"/>
        </w:numPr>
        <w:spacing w:before="0" w:beforeAutospacing="0" w:after="0" w:afterAutospacing="0"/>
        <w:ind w:right="142"/>
        <w:rPr>
          <w:color w:val="000000"/>
        </w:rPr>
      </w:pPr>
      <w:r w:rsidRPr="009F2E0B">
        <w:rPr>
          <w:color w:val="000000"/>
        </w:rPr>
        <w:t>Patient är kvar på UVA i totalt 6 timmar, hemgång efter 6 timmar.</w:t>
      </w:r>
    </w:p>
    <w:p w14:paraId="388525C8" w14:textId="77777777" w:rsidR="00CD55A3" w:rsidRPr="004B4C26" w:rsidRDefault="00CD55A3" w:rsidP="00CD55A3">
      <w:pPr>
        <w:pStyle w:val="Normalwebb"/>
        <w:numPr>
          <w:ilvl w:val="0"/>
          <w:numId w:val="21"/>
        </w:numPr>
        <w:spacing w:before="0" w:beforeAutospacing="0" w:after="0" w:afterAutospacing="0"/>
        <w:ind w:right="142"/>
        <w:rPr>
          <w:color w:val="000000"/>
        </w:rPr>
      </w:pPr>
      <w:r w:rsidRPr="009F2E0B">
        <w:rPr>
          <w:color w:val="000000"/>
        </w:rPr>
        <w:t xml:space="preserve">Operatören ska komma förbi att bedöma status och informera patient </w:t>
      </w:r>
      <w:proofErr w:type="gramStart"/>
      <w:r w:rsidRPr="009F2E0B">
        <w:rPr>
          <w:color w:val="000000"/>
        </w:rPr>
        <w:t>4-6</w:t>
      </w:r>
      <w:proofErr w:type="gramEnd"/>
      <w:r w:rsidRPr="009F2E0B">
        <w:rPr>
          <w:color w:val="000000"/>
        </w:rPr>
        <w:t xml:space="preserve"> timmar </w:t>
      </w:r>
      <w:r>
        <w:rPr>
          <w:color w:val="000000"/>
        </w:rPr>
        <w:t>postop. O</w:t>
      </w:r>
      <w:r w:rsidRPr="009F2E0B">
        <w:rPr>
          <w:color w:val="000000"/>
        </w:rPr>
        <w:t xml:space="preserve">bservation samt tydlig kommunikation med </w:t>
      </w:r>
      <w:r>
        <w:rPr>
          <w:color w:val="000000"/>
        </w:rPr>
        <w:t xml:space="preserve">ssk. och </w:t>
      </w:r>
      <w:proofErr w:type="spellStart"/>
      <w:r>
        <w:rPr>
          <w:color w:val="000000"/>
        </w:rPr>
        <w:t>usk</w:t>
      </w:r>
      <w:proofErr w:type="spellEnd"/>
      <w:r>
        <w:rPr>
          <w:color w:val="000000"/>
        </w:rPr>
        <w:t>. på UVA</w:t>
      </w:r>
      <w:r w:rsidRPr="009F2E0B">
        <w:rPr>
          <w:color w:val="000000"/>
        </w:rPr>
        <w:t xml:space="preserve"> angående hemgång.</w:t>
      </w:r>
    </w:p>
    <w:p w14:paraId="67074119" w14:textId="77777777" w:rsidR="00CD55A3" w:rsidRPr="009F2E0B" w:rsidRDefault="00CD55A3" w:rsidP="00CD55A3">
      <w:pPr>
        <w:pStyle w:val="Normalwebb"/>
        <w:spacing w:before="0" w:beforeAutospacing="0" w:after="0" w:afterAutospacing="0"/>
        <w:ind w:left="283" w:right="142"/>
        <w:rPr>
          <w:color w:val="000000"/>
        </w:rPr>
      </w:pPr>
    </w:p>
    <w:p w14:paraId="1C594BF4" w14:textId="77777777" w:rsidR="00CD55A3" w:rsidRPr="009F2E0B" w:rsidRDefault="00CD55A3" w:rsidP="00CD55A3">
      <w:pPr>
        <w:pStyle w:val="Normalwebb"/>
        <w:spacing w:before="0" w:beforeAutospacing="0" w:after="0" w:afterAutospacing="0"/>
        <w:ind w:left="283" w:right="142"/>
        <w:rPr>
          <w:b/>
          <w:bCs/>
          <w:color w:val="000000"/>
          <w:u w:val="single"/>
        </w:rPr>
      </w:pPr>
      <w:proofErr w:type="spellStart"/>
      <w:r w:rsidRPr="009F2E0B">
        <w:rPr>
          <w:b/>
          <w:bCs/>
          <w:color w:val="000000"/>
          <w:u w:val="single"/>
        </w:rPr>
        <w:t>Paratyreoidektomi</w:t>
      </w:r>
      <w:proofErr w:type="spellEnd"/>
      <w:r w:rsidRPr="009F2E0B">
        <w:rPr>
          <w:b/>
          <w:bCs/>
          <w:color w:val="000000"/>
          <w:u w:val="single"/>
        </w:rPr>
        <w:t xml:space="preserve"> (borttagning av bisköldkörtel/</w:t>
      </w:r>
      <w:proofErr w:type="spellStart"/>
      <w:r w:rsidRPr="009F2E0B">
        <w:rPr>
          <w:b/>
          <w:bCs/>
          <w:color w:val="000000"/>
          <w:u w:val="single"/>
        </w:rPr>
        <w:t>arna</w:t>
      </w:r>
      <w:proofErr w:type="spellEnd"/>
      <w:r w:rsidRPr="009F2E0B">
        <w:rPr>
          <w:b/>
          <w:bCs/>
          <w:color w:val="000000"/>
          <w:u w:val="single"/>
        </w:rPr>
        <w:t>)</w:t>
      </w:r>
    </w:p>
    <w:p w14:paraId="28C38A63" w14:textId="77777777" w:rsidR="00CD55A3" w:rsidRPr="009F2E0B" w:rsidRDefault="00CD55A3" w:rsidP="00CD55A3">
      <w:pPr>
        <w:pStyle w:val="Normalwebb"/>
        <w:numPr>
          <w:ilvl w:val="0"/>
          <w:numId w:val="21"/>
        </w:numPr>
        <w:spacing w:before="0" w:beforeAutospacing="0" w:after="0" w:afterAutospacing="0"/>
        <w:ind w:right="142"/>
        <w:rPr>
          <w:color w:val="000000"/>
        </w:rPr>
      </w:pPr>
      <w:r w:rsidRPr="009F2E0B">
        <w:rPr>
          <w:color w:val="000000"/>
        </w:rPr>
        <w:t>Prover: p-Ca, jon-Ca</w:t>
      </w:r>
      <w:r>
        <w:rPr>
          <w:color w:val="000000"/>
        </w:rPr>
        <w:t xml:space="preserve"> (pH 7,4)</w:t>
      </w:r>
      <w:r w:rsidRPr="009F2E0B">
        <w:rPr>
          <w:color w:val="000000"/>
        </w:rPr>
        <w:t>, PTH efter 4 timmar.</w:t>
      </w:r>
    </w:p>
    <w:p w14:paraId="70A0BB06" w14:textId="77777777" w:rsidR="00CD55A3" w:rsidRPr="009F2E0B" w:rsidRDefault="00CD55A3" w:rsidP="00CD55A3">
      <w:pPr>
        <w:pStyle w:val="Normalwebb"/>
        <w:numPr>
          <w:ilvl w:val="0"/>
          <w:numId w:val="21"/>
        </w:numPr>
        <w:spacing w:before="0" w:beforeAutospacing="0" w:after="0" w:afterAutospacing="0"/>
        <w:ind w:right="142"/>
        <w:rPr>
          <w:color w:val="000000"/>
        </w:rPr>
      </w:pPr>
      <w:r w:rsidRPr="009F2E0B">
        <w:rPr>
          <w:color w:val="000000"/>
        </w:rPr>
        <w:t>Patient är kvar på UVA i totalt 6 timmar, hemgång efter 6 timmar.</w:t>
      </w:r>
    </w:p>
    <w:p w14:paraId="6133C4D2" w14:textId="77777777" w:rsidR="00CD55A3" w:rsidRPr="00C734F7" w:rsidRDefault="00CD55A3" w:rsidP="00CD55A3">
      <w:pPr>
        <w:pStyle w:val="Normalwebb"/>
        <w:numPr>
          <w:ilvl w:val="0"/>
          <w:numId w:val="21"/>
        </w:numPr>
        <w:spacing w:before="0" w:beforeAutospacing="0" w:after="0" w:afterAutospacing="0"/>
        <w:ind w:right="142"/>
        <w:rPr>
          <w:color w:val="000000"/>
        </w:rPr>
      </w:pPr>
      <w:r w:rsidRPr="009F2E0B">
        <w:rPr>
          <w:color w:val="000000"/>
        </w:rPr>
        <w:t xml:space="preserve">Operatören ska komma förbi att bedöma status och informera patient </w:t>
      </w:r>
      <w:proofErr w:type="gramStart"/>
      <w:r w:rsidRPr="009F2E0B">
        <w:rPr>
          <w:color w:val="000000"/>
        </w:rPr>
        <w:t>4-6</w:t>
      </w:r>
      <w:proofErr w:type="gramEnd"/>
      <w:r w:rsidRPr="009F2E0B">
        <w:rPr>
          <w:color w:val="000000"/>
        </w:rPr>
        <w:t xml:space="preserve"> timmar </w:t>
      </w:r>
      <w:r>
        <w:rPr>
          <w:color w:val="000000"/>
        </w:rPr>
        <w:t>postop. O</w:t>
      </w:r>
      <w:r w:rsidRPr="009F2E0B">
        <w:rPr>
          <w:color w:val="000000"/>
        </w:rPr>
        <w:t xml:space="preserve">bservation samt tydlig kommunikation med </w:t>
      </w:r>
      <w:r>
        <w:rPr>
          <w:color w:val="000000"/>
        </w:rPr>
        <w:t xml:space="preserve">ssk. och </w:t>
      </w:r>
      <w:proofErr w:type="spellStart"/>
      <w:r>
        <w:rPr>
          <w:color w:val="000000"/>
        </w:rPr>
        <w:t>usk</w:t>
      </w:r>
      <w:proofErr w:type="spellEnd"/>
      <w:r>
        <w:rPr>
          <w:color w:val="000000"/>
        </w:rPr>
        <w:t>. på UVA</w:t>
      </w:r>
      <w:r w:rsidRPr="009F2E0B">
        <w:rPr>
          <w:color w:val="000000"/>
        </w:rPr>
        <w:t xml:space="preserve"> angående hemgång.</w:t>
      </w:r>
    </w:p>
    <w:p w14:paraId="1A129F02" w14:textId="77777777" w:rsidR="00CD55A3" w:rsidRDefault="00CD55A3" w:rsidP="00CD55A3">
      <w:pPr>
        <w:spacing w:after="0"/>
        <w:ind w:left="0" w:right="142"/>
      </w:pPr>
    </w:p>
    <w:p w14:paraId="576AC6B9" w14:textId="77777777" w:rsidR="00CD55A3" w:rsidRPr="00C843F7" w:rsidRDefault="00CD55A3" w:rsidP="00CD55A3">
      <w:pPr>
        <w:pStyle w:val="Normalwebb"/>
        <w:spacing w:before="0" w:beforeAutospacing="0" w:after="60" w:afterAutospacing="0"/>
        <w:rPr>
          <w:b/>
          <w:bCs/>
          <w:color w:val="000000"/>
          <w:u w:val="single"/>
        </w:rPr>
      </w:pPr>
      <w:proofErr w:type="spellStart"/>
      <w:r w:rsidRPr="00C843F7">
        <w:rPr>
          <w:b/>
          <w:bCs/>
          <w:color w:val="000000"/>
          <w:u w:val="single"/>
        </w:rPr>
        <w:t>Inklusionskriterier</w:t>
      </w:r>
      <w:proofErr w:type="spellEnd"/>
      <w:r>
        <w:rPr>
          <w:b/>
          <w:bCs/>
          <w:color w:val="000000"/>
          <w:u w:val="single"/>
        </w:rPr>
        <w:t>:</w:t>
      </w:r>
    </w:p>
    <w:p w14:paraId="36568D7C" w14:textId="77777777" w:rsidR="00CD55A3" w:rsidRDefault="00CD55A3" w:rsidP="00CD55A3">
      <w:pPr>
        <w:pStyle w:val="Normalwebb"/>
        <w:numPr>
          <w:ilvl w:val="0"/>
          <w:numId w:val="21"/>
        </w:numPr>
        <w:spacing w:before="0" w:beforeAutospacing="0" w:after="0" w:afterAutospacing="0"/>
        <w:rPr>
          <w:color w:val="000000"/>
        </w:rPr>
      </w:pPr>
      <w:proofErr w:type="spellStart"/>
      <w:r>
        <w:rPr>
          <w:color w:val="000000"/>
        </w:rPr>
        <w:t>H</w:t>
      </w:r>
      <w:r w:rsidRPr="00C843F7">
        <w:rPr>
          <w:color w:val="000000"/>
        </w:rPr>
        <w:t>emityreoidektomi</w:t>
      </w:r>
      <w:proofErr w:type="spellEnd"/>
      <w:r w:rsidRPr="00C843F7">
        <w:rPr>
          <w:color w:val="000000"/>
        </w:rPr>
        <w:t xml:space="preserve"> (</w:t>
      </w:r>
      <w:proofErr w:type="gramStart"/>
      <w:r w:rsidRPr="00C843F7">
        <w:rPr>
          <w:color w:val="000000"/>
        </w:rPr>
        <w:t>max diameter</w:t>
      </w:r>
      <w:proofErr w:type="gramEnd"/>
      <w:r w:rsidRPr="00C843F7">
        <w:rPr>
          <w:color w:val="000000"/>
        </w:rPr>
        <w:t xml:space="preserve"> nodul ≤ 4cm)</w:t>
      </w:r>
    </w:p>
    <w:p w14:paraId="317EA590" w14:textId="77777777" w:rsidR="00CD55A3" w:rsidRPr="00C843F7" w:rsidRDefault="00CD55A3" w:rsidP="00CD55A3">
      <w:pPr>
        <w:pStyle w:val="Normalwebb"/>
        <w:numPr>
          <w:ilvl w:val="0"/>
          <w:numId w:val="21"/>
        </w:numPr>
        <w:spacing w:before="0" w:beforeAutospacing="0" w:after="0" w:afterAutospacing="0"/>
        <w:rPr>
          <w:color w:val="000000"/>
        </w:rPr>
      </w:pPr>
      <w:proofErr w:type="spellStart"/>
      <w:r>
        <w:rPr>
          <w:color w:val="000000"/>
        </w:rPr>
        <w:t>I</w:t>
      </w:r>
      <w:r w:rsidRPr="00C843F7">
        <w:rPr>
          <w:color w:val="000000"/>
        </w:rPr>
        <w:t>stmusresektion</w:t>
      </w:r>
      <w:proofErr w:type="spellEnd"/>
    </w:p>
    <w:p w14:paraId="62A26525" w14:textId="77777777" w:rsidR="00CD55A3" w:rsidRDefault="00CD55A3" w:rsidP="00CD55A3">
      <w:pPr>
        <w:pStyle w:val="Normalwebb"/>
        <w:numPr>
          <w:ilvl w:val="0"/>
          <w:numId w:val="21"/>
        </w:numPr>
        <w:spacing w:before="0" w:beforeAutospacing="0" w:after="0" w:afterAutospacing="0"/>
        <w:rPr>
          <w:color w:val="000000"/>
        </w:rPr>
      </w:pPr>
      <w:r>
        <w:rPr>
          <w:color w:val="000000"/>
        </w:rPr>
        <w:t>U</w:t>
      </w:r>
      <w:r w:rsidRPr="00C843F7">
        <w:rPr>
          <w:color w:val="000000"/>
        </w:rPr>
        <w:t xml:space="preserve">nilateral </w:t>
      </w:r>
      <w:proofErr w:type="spellStart"/>
      <w:r w:rsidRPr="00C843F7">
        <w:rPr>
          <w:color w:val="000000"/>
        </w:rPr>
        <w:t>halsexploration</w:t>
      </w:r>
      <w:proofErr w:type="spellEnd"/>
      <w:r w:rsidRPr="00C843F7">
        <w:rPr>
          <w:color w:val="000000"/>
        </w:rPr>
        <w:t xml:space="preserve"> för </w:t>
      </w:r>
      <w:proofErr w:type="spellStart"/>
      <w:r w:rsidRPr="00C843F7">
        <w:rPr>
          <w:color w:val="000000"/>
        </w:rPr>
        <w:t>hyperparatyreoidism</w:t>
      </w:r>
      <w:proofErr w:type="spellEnd"/>
    </w:p>
    <w:p w14:paraId="0B0F227F" w14:textId="77777777" w:rsidR="00CD55A3" w:rsidRPr="00C843F7" w:rsidRDefault="00CD55A3" w:rsidP="00CD55A3">
      <w:pPr>
        <w:pStyle w:val="Normalwebb"/>
        <w:numPr>
          <w:ilvl w:val="0"/>
          <w:numId w:val="21"/>
        </w:numPr>
        <w:spacing w:before="0" w:beforeAutospacing="0" w:after="0" w:afterAutospacing="0"/>
        <w:rPr>
          <w:color w:val="000000"/>
        </w:rPr>
      </w:pPr>
      <w:r w:rsidRPr="00C843F7">
        <w:rPr>
          <w:color w:val="000000"/>
        </w:rPr>
        <w:t>motiverad patient</w:t>
      </w:r>
    </w:p>
    <w:p w14:paraId="5EAB24BF" w14:textId="77777777" w:rsidR="00CD55A3" w:rsidRDefault="00CD55A3" w:rsidP="00CD55A3">
      <w:pPr>
        <w:pStyle w:val="Normalwebb"/>
        <w:numPr>
          <w:ilvl w:val="0"/>
          <w:numId w:val="21"/>
        </w:numPr>
        <w:spacing w:before="0" w:beforeAutospacing="0" w:after="120" w:afterAutospacing="0"/>
        <w:rPr>
          <w:color w:val="000000"/>
        </w:rPr>
      </w:pPr>
      <w:r w:rsidRPr="00C843F7">
        <w:rPr>
          <w:color w:val="000000"/>
        </w:rPr>
        <w:t xml:space="preserve">ASA </w:t>
      </w:r>
      <w:proofErr w:type="gramStart"/>
      <w:r w:rsidRPr="00C843F7">
        <w:rPr>
          <w:color w:val="000000"/>
        </w:rPr>
        <w:t>1-2</w:t>
      </w:r>
      <w:proofErr w:type="gramEnd"/>
    </w:p>
    <w:p w14:paraId="66AD9F95" w14:textId="77777777" w:rsidR="00CD55A3" w:rsidRPr="00C843F7" w:rsidRDefault="00CD55A3" w:rsidP="00CD55A3">
      <w:pPr>
        <w:pStyle w:val="Normalwebb"/>
        <w:spacing w:before="0" w:beforeAutospacing="0" w:after="0" w:afterAutospacing="0"/>
        <w:rPr>
          <w:color w:val="000000"/>
        </w:rPr>
      </w:pPr>
    </w:p>
    <w:p w14:paraId="2DCFFC0F" w14:textId="77777777" w:rsidR="00CD55A3" w:rsidRPr="00C843F7" w:rsidRDefault="00CD55A3" w:rsidP="00CD55A3">
      <w:pPr>
        <w:pStyle w:val="Normalwebb"/>
        <w:spacing w:before="0" w:beforeAutospacing="0" w:after="60" w:afterAutospacing="0"/>
        <w:rPr>
          <w:b/>
          <w:bCs/>
          <w:color w:val="000000"/>
          <w:u w:val="single"/>
        </w:rPr>
      </w:pPr>
      <w:proofErr w:type="spellStart"/>
      <w:r w:rsidRPr="00C843F7">
        <w:rPr>
          <w:b/>
          <w:bCs/>
          <w:color w:val="000000"/>
          <w:u w:val="single"/>
        </w:rPr>
        <w:t>Exklusionskriterier</w:t>
      </w:r>
      <w:proofErr w:type="spellEnd"/>
      <w:r>
        <w:rPr>
          <w:b/>
          <w:bCs/>
          <w:color w:val="000000"/>
          <w:u w:val="single"/>
        </w:rPr>
        <w:t>:</w:t>
      </w:r>
    </w:p>
    <w:p w14:paraId="1F0598A1" w14:textId="77777777" w:rsidR="00CD55A3" w:rsidRDefault="00CD55A3" w:rsidP="00CD55A3">
      <w:pPr>
        <w:pStyle w:val="Normalwebb"/>
        <w:numPr>
          <w:ilvl w:val="0"/>
          <w:numId w:val="21"/>
        </w:numPr>
        <w:spacing w:before="0" w:beforeAutospacing="0" w:after="0" w:afterAutospacing="0"/>
        <w:rPr>
          <w:color w:val="000000"/>
        </w:rPr>
      </w:pPr>
      <w:proofErr w:type="spellStart"/>
      <w:r>
        <w:rPr>
          <w:color w:val="000000"/>
        </w:rPr>
        <w:t>A</w:t>
      </w:r>
      <w:r w:rsidRPr="00C843F7">
        <w:rPr>
          <w:color w:val="000000"/>
        </w:rPr>
        <w:t>ntikoagulantia</w:t>
      </w:r>
      <w:proofErr w:type="spellEnd"/>
    </w:p>
    <w:p w14:paraId="34BD0F69" w14:textId="77777777" w:rsidR="00CD55A3" w:rsidRDefault="00CD55A3" w:rsidP="00CD55A3">
      <w:pPr>
        <w:pStyle w:val="Normalwebb"/>
        <w:numPr>
          <w:ilvl w:val="0"/>
          <w:numId w:val="21"/>
        </w:numPr>
        <w:spacing w:before="0" w:beforeAutospacing="0" w:after="0" w:afterAutospacing="0"/>
        <w:rPr>
          <w:color w:val="000000"/>
        </w:rPr>
      </w:pPr>
      <w:r>
        <w:rPr>
          <w:color w:val="000000"/>
        </w:rPr>
        <w:t>E</w:t>
      </w:r>
      <w:r w:rsidRPr="00C54FC4">
        <w:rPr>
          <w:color w:val="000000"/>
        </w:rPr>
        <w:t>nsamboende</w:t>
      </w:r>
    </w:p>
    <w:p w14:paraId="54050E74" w14:textId="77777777" w:rsidR="00CD55A3" w:rsidRDefault="00CD55A3" w:rsidP="00CD55A3">
      <w:pPr>
        <w:pStyle w:val="Normalwebb"/>
        <w:numPr>
          <w:ilvl w:val="0"/>
          <w:numId w:val="21"/>
        </w:numPr>
        <w:spacing w:before="0" w:beforeAutospacing="0" w:after="0" w:afterAutospacing="0"/>
        <w:rPr>
          <w:color w:val="000000"/>
        </w:rPr>
      </w:pPr>
      <w:r>
        <w:rPr>
          <w:color w:val="000000"/>
        </w:rPr>
        <w:t>N</w:t>
      </w:r>
      <w:r w:rsidRPr="003D1954">
        <w:rPr>
          <w:color w:val="000000"/>
        </w:rPr>
        <w:t>edsatt kommunikationsförmåga</w:t>
      </w:r>
      <w:r>
        <w:rPr>
          <w:color w:val="000000"/>
        </w:rPr>
        <w:t>/minnessvikt</w:t>
      </w:r>
    </w:p>
    <w:p w14:paraId="610853C7" w14:textId="77777777" w:rsidR="00CD55A3" w:rsidRDefault="00CD55A3" w:rsidP="00CD55A3">
      <w:pPr>
        <w:pStyle w:val="Normalwebb"/>
        <w:numPr>
          <w:ilvl w:val="0"/>
          <w:numId w:val="21"/>
        </w:numPr>
        <w:spacing w:before="0" w:beforeAutospacing="0" w:after="0" w:afterAutospacing="0"/>
        <w:rPr>
          <w:color w:val="000000"/>
        </w:rPr>
      </w:pPr>
      <w:r>
        <w:rPr>
          <w:color w:val="000000"/>
        </w:rPr>
        <w:t>S</w:t>
      </w:r>
      <w:r w:rsidRPr="003D1954">
        <w:rPr>
          <w:color w:val="000000"/>
        </w:rPr>
        <w:t>tarkt önskemål att stanna kvar på sjukhuset</w:t>
      </w:r>
    </w:p>
    <w:p w14:paraId="1782D8C1" w14:textId="77777777" w:rsidR="00CD55A3" w:rsidRDefault="00CD55A3" w:rsidP="00CD55A3">
      <w:pPr>
        <w:pStyle w:val="Normalwebb"/>
        <w:numPr>
          <w:ilvl w:val="0"/>
          <w:numId w:val="21"/>
        </w:numPr>
        <w:spacing w:before="0" w:beforeAutospacing="0" w:after="0" w:afterAutospacing="0"/>
        <w:rPr>
          <w:color w:val="000000"/>
        </w:rPr>
      </w:pPr>
      <w:proofErr w:type="gramStart"/>
      <w:r>
        <w:rPr>
          <w:color w:val="000000"/>
        </w:rPr>
        <w:t>R</w:t>
      </w:r>
      <w:r w:rsidRPr="003D1954">
        <w:rPr>
          <w:color w:val="000000"/>
        </w:rPr>
        <w:t>esväg &gt;</w:t>
      </w:r>
      <w:proofErr w:type="gramEnd"/>
      <w:r w:rsidRPr="003D1954">
        <w:rPr>
          <w:color w:val="000000"/>
        </w:rPr>
        <w:t xml:space="preserve"> 1 timma till NÄL / SKAS</w:t>
      </w:r>
    </w:p>
    <w:p w14:paraId="11C22754" w14:textId="77777777" w:rsidR="00CD55A3" w:rsidRDefault="00CD55A3" w:rsidP="00CD55A3">
      <w:pPr>
        <w:pStyle w:val="Normalwebb"/>
        <w:numPr>
          <w:ilvl w:val="0"/>
          <w:numId w:val="21"/>
        </w:numPr>
        <w:spacing w:before="0" w:beforeAutospacing="0" w:after="0" w:afterAutospacing="0"/>
        <w:rPr>
          <w:color w:val="000000"/>
        </w:rPr>
      </w:pPr>
      <w:r>
        <w:rPr>
          <w:color w:val="000000"/>
        </w:rPr>
        <w:t>S</w:t>
      </w:r>
      <w:r w:rsidRPr="003D1954">
        <w:rPr>
          <w:color w:val="000000"/>
        </w:rPr>
        <w:t>vårighet att ta sig akut till sjukhus</w:t>
      </w:r>
    </w:p>
    <w:p w14:paraId="606B725E" w14:textId="77777777" w:rsidR="00CD55A3" w:rsidRDefault="00CD55A3" w:rsidP="00CD55A3">
      <w:pPr>
        <w:pStyle w:val="Normalwebb"/>
        <w:numPr>
          <w:ilvl w:val="0"/>
          <w:numId w:val="21"/>
        </w:numPr>
        <w:spacing w:before="0" w:beforeAutospacing="0" w:after="0" w:afterAutospacing="0"/>
        <w:rPr>
          <w:color w:val="000000"/>
        </w:rPr>
      </w:pPr>
      <w:r w:rsidRPr="002152CF">
        <w:rPr>
          <w:color w:val="000000"/>
        </w:rPr>
        <w:t>BMI &gt;35</w:t>
      </w:r>
    </w:p>
    <w:p w14:paraId="150F6A7A" w14:textId="77777777" w:rsidR="00CD55A3" w:rsidRDefault="00CD55A3" w:rsidP="00CD55A3">
      <w:pPr>
        <w:pStyle w:val="Normalwebb"/>
        <w:numPr>
          <w:ilvl w:val="0"/>
          <w:numId w:val="21"/>
        </w:numPr>
        <w:spacing w:before="0" w:beforeAutospacing="0" w:after="0" w:afterAutospacing="0"/>
        <w:rPr>
          <w:color w:val="000000"/>
        </w:rPr>
      </w:pPr>
      <w:r w:rsidRPr="002152CF">
        <w:rPr>
          <w:color w:val="000000"/>
        </w:rPr>
        <w:t xml:space="preserve">ASA </w:t>
      </w:r>
      <w:proofErr w:type="gramStart"/>
      <w:r w:rsidRPr="002152CF">
        <w:rPr>
          <w:color w:val="000000"/>
        </w:rPr>
        <w:t>3-4</w:t>
      </w:r>
      <w:proofErr w:type="gramEnd"/>
    </w:p>
    <w:p w14:paraId="0B747422" w14:textId="77777777" w:rsidR="00CD55A3" w:rsidRDefault="00CD55A3" w:rsidP="00CD55A3">
      <w:pPr>
        <w:pStyle w:val="Normalwebb"/>
        <w:numPr>
          <w:ilvl w:val="0"/>
          <w:numId w:val="21"/>
        </w:numPr>
        <w:spacing w:before="0" w:beforeAutospacing="0" w:after="0" w:afterAutospacing="0"/>
        <w:rPr>
          <w:color w:val="000000"/>
        </w:rPr>
      </w:pPr>
      <w:proofErr w:type="spellStart"/>
      <w:r>
        <w:rPr>
          <w:color w:val="000000"/>
        </w:rPr>
        <w:t>K</w:t>
      </w:r>
      <w:r w:rsidRPr="002152CF">
        <w:rPr>
          <w:color w:val="000000"/>
        </w:rPr>
        <w:t>omorbiditet</w:t>
      </w:r>
      <w:proofErr w:type="spellEnd"/>
    </w:p>
    <w:p w14:paraId="0D97FD78" w14:textId="77777777" w:rsidR="00CD55A3" w:rsidRPr="002152CF" w:rsidRDefault="00CD55A3" w:rsidP="00CD55A3">
      <w:pPr>
        <w:pStyle w:val="Normalwebb"/>
        <w:numPr>
          <w:ilvl w:val="0"/>
          <w:numId w:val="21"/>
        </w:numPr>
        <w:spacing w:before="0" w:beforeAutospacing="0" w:after="0" w:afterAutospacing="0"/>
        <w:rPr>
          <w:color w:val="000000"/>
        </w:rPr>
      </w:pPr>
      <w:r>
        <w:rPr>
          <w:color w:val="000000"/>
        </w:rPr>
        <w:t>R</w:t>
      </w:r>
      <w:r w:rsidRPr="002152CF">
        <w:rPr>
          <w:color w:val="000000"/>
        </w:rPr>
        <w:t>e</w:t>
      </w:r>
      <w:r>
        <w:rPr>
          <w:color w:val="000000"/>
        </w:rPr>
        <w:t>-</w:t>
      </w:r>
      <w:r w:rsidRPr="002152CF">
        <w:rPr>
          <w:color w:val="000000"/>
        </w:rPr>
        <w:t>operation</w:t>
      </w:r>
    </w:p>
    <w:p w14:paraId="1AE39227" w14:textId="77777777" w:rsidR="00CD55A3" w:rsidRPr="001A7841" w:rsidRDefault="00CD55A3" w:rsidP="00CD55A3"/>
    <w:p w14:paraId="76B9F95B" w14:textId="0290C6B6" w:rsidR="00536A5A" w:rsidRPr="00CD55A3" w:rsidRDefault="00536A5A" w:rsidP="00CD55A3"/>
    <w:sectPr w:rsidR="00536A5A" w:rsidRPr="00CD55A3" w:rsidSect="00220485">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2040D4" w14:textId="77777777" w:rsidR="00CF0149" w:rsidRDefault="00CF0149">
      <w:r>
        <w:separator/>
      </w:r>
    </w:p>
  </w:endnote>
  <w:endnote w:type="continuationSeparator" w:id="0">
    <w:p w14:paraId="39C239B6" w14:textId="77777777" w:rsidR="00CF0149" w:rsidRDefault="00CF0149">
      <w:r>
        <w:continuationSeparator/>
      </w:r>
    </w:p>
  </w:endnote>
  <w:endnote w:type="continuationNotice" w:id="1">
    <w:p w14:paraId="32824636" w14:textId="77777777" w:rsidR="00CF0149" w:rsidRDefault="00CF01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88FFB0" w14:textId="77777777" w:rsidR="00CD55A3" w:rsidRDefault="00CD55A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3C5E925" w14:textId="77777777" w:rsidR="00CD55A3" w:rsidRDefault="00CD55A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3538534"/>
      <w:docPartObj>
        <w:docPartGallery w:val="Page Numbers (Bottom of Page)"/>
        <w:docPartUnique/>
      </w:docPartObj>
    </w:sdtPr>
    <w:sdtEndPr>
      <w:rPr>
        <w:sz w:val="16"/>
        <w:szCs w:val="16"/>
      </w:rPr>
    </w:sdtEndPr>
    <w:sdtContent>
      <w:p w14:paraId="0F091015" w14:textId="77777777" w:rsidR="00CD55A3" w:rsidRPr="00EC0A68" w:rsidRDefault="00CD55A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A212A" w14:textId="77777777" w:rsidR="00CD55A3" w:rsidRDefault="00CD55A3" w:rsidP="00FB2F0F">
    <w:pPr>
      <w:pStyle w:val="Sidfot"/>
      <w:ind w:left="6237" w:hanging="141"/>
      <w:jc w:val="left"/>
    </w:pPr>
    <w:r>
      <w:rPr>
        <w:noProof/>
      </w:rPr>
      <w:drawing>
        <wp:anchor distT="0" distB="0" distL="114300" distR="114300" simplePos="0" relativeHeight="251661315" behindDoc="0" locked="0" layoutInCell="1" allowOverlap="1" wp14:anchorId="258EE5CA" wp14:editId="76123B8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0753DD" w14:textId="77777777" w:rsidR="00CF0149" w:rsidRDefault="00CF0149"/>
  </w:footnote>
  <w:footnote w:type="continuationSeparator" w:id="0">
    <w:p w14:paraId="0DF0A420" w14:textId="77777777" w:rsidR="00CF0149" w:rsidRDefault="00CF0149">
      <w:r>
        <w:continuationSeparator/>
      </w:r>
    </w:p>
  </w:footnote>
  <w:footnote w:type="continuationNotice" w:id="1">
    <w:p w14:paraId="0365F458" w14:textId="77777777" w:rsidR="00CF0149" w:rsidRDefault="00CF01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2D81C" w14:textId="77777777" w:rsidR="00CD55A3" w:rsidRPr="00DA65C4" w:rsidRDefault="00CD55A3"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4DD1A238" wp14:editId="7E491448">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C6A500E" w14:textId="77777777" w:rsidR="00CD55A3" w:rsidRDefault="00CD55A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DD1A238" id="_x0000_t202" coordsize="21600,21600" o:spt="202" path="m,l,21600r21600,l21600,xe">
              <v:stroke joinstyle="miter"/>
              <v:path gradientshapeok="t" o:connecttype="rect"/>
            </v:shapetype>
            <v:shape id="Textruta 1" o:spid="_x0000_s1028"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C6A500E" w14:textId="77777777" w:rsidR="00CD55A3" w:rsidRDefault="00CD55A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C6E0C" w14:textId="77777777" w:rsidR="00CD55A3" w:rsidRDefault="00CD55A3"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549C1B78" wp14:editId="03D6BA9E">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58E35CE" w14:textId="77777777" w:rsidR="00CD55A3" w:rsidRDefault="00CD55A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9C1B78" id="_x0000_t202" coordsize="21600,21600" o:spt="202" path="m,l,21600r21600,l21600,xe">
              <v:stroke joinstyle="miter"/>
              <v:path gradientshapeok="t" o:connecttype="rect"/>
            </v:shapetype>
            <v:shape id="Textruta 2" o:spid="_x0000_s1029"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58E35CE" w14:textId="77777777" w:rsidR="00CD55A3" w:rsidRDefault="00CD55A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5FC1E1B7" wp14:editId="2BFD0AAA">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1"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CAC743D"/>
    <w:multiLevelType w:val="hybridMultilevel"/>
    <w:tmpl w:val="9C224822"/>
    <w:lvl w:ilvl="0" w:tplc="FFFFFFFF">
      <w:numFmt w:val="bullet"/>
      <w:lvlText w:val="-"/>
      <w:lvlJc w:val="left"/>
      <w:pPr>
        <w:tabs>
          <w:tab w:val="num" w:pos="1069"/>
        </w:tabs>
        <w:ind w:left="1069" w:hanging="360"/>
      </w:pPr>
      <w:rPr>
        <w:rFonts w:ascii="Times New Roman" w:eastAsia="Times New Roman" w:hAnsi="Times New Roman" w:cs="Times New Roman" w:hint="default"/>
      </w:rPr>
    </w:lvl>
    <w:lvl w:ilvl="1" w:tplc="FFFFFFFF" w:tentative="1">
      <w:start w:val="1"/>
      <w:numFmt w:val="bullet"/>
      <w:lvlText w:val="o"/>
      <w:lvlJc w:val="left"/>
      <w:pPr>
        <w:tabs>
          <w:tab w:val="num" w:pos="1789"/>
        </w:tabs>
        <w:ind w:left="1789" w:hanging="360"/>
      </w:pPr>
      <w:rPr>
        <w:rFonts w:ascii="Courier New" w:hAnsi="Courier New" w:hint="default"/>
      </w:rPr>
    </w:lvl>
    <w:lvl w:ilvl="2" w:tplc="FFFFFFFF" w:tentative="1">
      <w:start w:val="1"/>
      <w:numFmt w:val="bullet"/>
      <w:lvlText w:val=""/>
      <w:lvlJc w:val="left"/>
      <w:pPr>
        <w:tabs>
          <w:tab w:val="num" w:pos="2509"/>
        </w:tabs>
        <w:ind w:left="2509" w:hanging="360"/>
      </w:pPr>
      <w:rPr>
        <w:rFonts w:ascii="Wingdings" w:hAnsi="Wingdings" w:hint="default"/>
      </w:rPr>
    </w:lvl>
    <w:lvl w:ilvl="3" w:tplc="FFFFFFFF" w:tentative="1">
      <w:start w:val="1"/>
      <w:numFmt w:val="bullet"/>
      <w:lvlText w:val=""/>
      <w:lvlJc w:val="left"/>
      <w:pPr>
        <w:tabs>
          <w:tab w:val="num" w:pos="3229"/>
        </w:tabs>
        <w:ind w:left="3229" w:hanging="360"/>
      </w:pPr>
      <w:rPr>
        <w:rFonts w:ascii="Symbol" w:hAnsi="Symbol" w:hint="default"/>
      </w:rPr>
    </w:lvl>
    <w:lvl w:ilvl="4" w:tplc="FFFFFFFF" w:tentative="1">
      <w:start w:val="1"/>
      <w:numFmt w:val="bullet"/>
      <w:lvlText w:val="o"/>
      <w:lvlJc w:val="left"/>
      <w:pPr>
        <w:tabs>
          <w:tab w:val="num" w:pos="3949"/>
        </w:tabs>
        <w:ind w:left="3949" w:hanging="360"/>
      </w:pPr>
      <w:rPr>
        <w:rFonts w:ascii="Courier New" w:hAnsi="Courier New" w:hint="default"/>
      </w:rPr>
    </w:lvl>
    <w:lvl w:ilvl="5" w:tplc="FFFFFFFF" w:tentative="1">
      <w:start w:val="1"/>
      <w:numFmt w:val="bullet"/>
      <w:lvlText w:val=""/>
      <w:lvlJc w:val="left"/>
      <w:pPr>
        <w:tabs>
          <w:tab w:val="num" w:pos="4669"/>
        </w:tabs>
        <w:ind w:left="4669" w:hanging="360"/>
      </w:pPr>
      <w:rPr>
        <w:rFonts w:ascii="Wingdings" w:hAnsi="Wingdings" w:hint="default"/>
      </w:rPr>
    </w:lvl>
    <w:lvl w:ilvl="6" w:tplc="FFFFFFFF" w:tentative="1">
      <w:start w:val="1"/>
      <w:numFmt w:val="bullet"/>
      <w:lvlText w:val=""/>
      <w:lvlJc w:val="left"/>
      <w:pPr>
        <w:tabs>
          <w:tab w:val="num" w:pos="5389"/>
        </w:tabs>
        <w:ind w:left="5389" w:hanging="360"/>
      </w:pPr>
      <w:rPr>
        <w:rFonts w:ascii="Symbol" w:hAnsi="Symbol" w:hint="default"/>
      </w:rPr>
    </w:lvl>
    <w:lvl w:ilvl="7" w:tplc="FFFFFFFF" w:tentative="1">
      <w:start w:val="1"/>
      <w:numFmt w:val="bullet"/>
      <w:lvlText w:val="o"/>
      <w:lvlJc w:val="left"/>
      <w:pPr>
        <w:tabs>
          <w:tab w:val="num" w:pos="6109"/>
        </w:tabs>
        <w:ind w:left="6109" w:hanging="360"/>
      </w:pPr>
      <w:rPr>
        <w:rFonts w:ascii="Courier New" w:hAnsi="Courier New" w:hint="default"/>
      </w:rPr>
    </w:lvl>
    <w:lvl w:ilvl="8" w:tplc="FFFFFFFF" w:tentative="1">
      <w:start w:val="1"/>
      <w:numFmt w:val="bullet"/>
      <w:lvlText w:val=""/>
      <w:lvlJc w:val="left"/>
      <w:pPr>
        <w:tabs>
          <w:tab w:val="num" w:pos="6829"/>
        </w:tabs>
        <w:ind w:left="6829"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1B91557"/>
    <w:multiLevelType w:val="hybridMultilevel"/>
    <w:tmpl w:val="6C683EFC"/>
    <w:lvl w:ilvl="0" w:tplc="98D804A4">
      <w:numFmt w:val="bullet"/>
      <w:lvlText w:val=""/>
      <w:lvlJc w:val="left"/>
      <w:pPr>
        <w:ind w:left="643" w:hanging="360"/>
      </w:pPr>
      <w:rPr>
        <w:rFonts w:ascii="Symbol" w:eastAsia="Times New Roman" w:hAnsi="Symbol" w:cs="Times New Roman" w:hint="default"/>
      </w:rPr>
    </w:lvl>
    <w:lvl w:ilvl="1" w:tplc="041D0003" w:tentative="1">
      <w:start w:val="1"/>
      <w:numFmt w:val="bullet"/>
      <w:lvlText w:val="o"/>
      <w:lvlJc w:val="left"/>
      <w:pPr>
        <w:ind w:left="1363" w:hanging="360"/>
      </w:pPr>
      <w:rPr>
        <w:rFonts w:ascii="Courier New" w:hAnsi="Courier New" w:cs="Courier New" w:hint="default"/>
      </w:rPr>
    </w:lvl>
    <w:lvl w:ilvl="2" w:tplc="041D0005" w:tentative="1">
      <w:start w:val="1"/>
      <w:numFmt w:val="bullet"/>
      <w:lvlText w:val=""/>
      <w:lvlJc w:val="left"/>
      <w:pPr>
        <w:ind w:left="2083" w:hanging="360"/>
      </w:pPr>
      <w:rPr>
        <w:rFonts w:ascii="Wingdings" w:hAnsi="Wingdings" w:hint="default"/>
      </w:rPr>
    </w:lvl>
    <w:lvl w:ilvl="3" w:tplc="041D0001" w:tentative="1">
      <w:start w:val="1"/>
      <w:numFmt w:val="bullet"/>
      <w:lvlText w:val=""/>
      <w:lvlJc w:val="left"/>
      <w:pPr>
        <w:ind w:left="2803" w:hanging="360"/>
      </w:pPr>
      <w:rPr>
        <w:rFonts w:ascii="Symbol" w:hAnsi="Symbol" w:hint="default"/>
      </w:rPr>
    </w:lvl>
    <w:lvl w:ilvl="4" w:tplc="041D0003" w:tentative="1">
      <w:start w:val="1"/>
      <w:numFmt w:val="bullet"/>
      <w:lvlText w:val="o"/>
      <w:lvlJc w:val="left"/>
      <w:pPr>
        <w:ind w:left="3523" w:hanging="360"/>
      </w:pPr>
      <w:rPr>
        <w:rFonts w:ascii="Courier New" w:hAnsi="Courier New" w:cs="Courier New" w:hint="default"/>
      </w:rPr>
    </w:lvl>
    <w:lvl w:ilvl="5" w:tplc="041D0005" w:tentative="1">
      <w:start w:val="1"/>
      <w:numFmt w:val="bullet"/>
      <w:lvlText w:val=""/>
      <w:lvlJc w:val="left"/>
      <w:pPr>
        <w:ind w:left="4243" w:hanging="360"/>
      </w:pPr>
      <w:rPr>
        <w:rFonts w:ascii="Wingdings" w:hAnsi="Wingdings" w:hint="default"/>
      </w:rPr>
    </w:lvl>
    <w:lvl w:ilvl="6" w:tplc="041D0001" w:tentative="1">
      <w:start w:val="1"/>
      <w:numFmt w:val="bullet"/>
      <w:lvlText w:val=""/>
      <w:lvlJc w:val="left"/>
      <w:pPr>
        <w:ind w:left="4963" w:hanging="360"/>
      </w:pPr>
      <w:rPr>
        <w:rFonts w:ascii="Symbol" w:hAnsi="Symbol" w:hint="default"/>
      </w:rPr>
    </w:lvl>
    <w:lvl w:ilvl="7" w:tplc="041D0003" w:tentative="1">
      <w:start w:val="1"/>
      <w:numFmt w:val="bullet"/>
      <w:lvlText w:val="o"/>
      <w:lvlJc w:val="left"/>
      <w:pPr>
        <w:ind w:left="5683" w:hanging="360"/>
      </w:pPr>
      <w:rPr>
        <w:rFonts w:ascii="Courier New" w:hAnsi="Courier New" w:cs="Courier New" w:hint="default"/>
      </w:rPr>
    </w:lvl>
    <w:lvl w:ilvl="8" w:tplc="041D0005" w:tentative="1">
      <w:start w:val="1"/>
      <w:numFmt w:val="bullet"/>
      <w:lvlText w:val=""/>
      <w:lvlJc w:val="left"/>
      <w:pPr>
        <w:ind w:left="6403"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97455109">
    <w:abstractNumId w:val="19"/>
  </w:num>
  <w:num w:numId="2" w16cid:durableId="1671375162">
    <w:abstractNumId w:val="15"/>
  </w:num>
  <w:num w:numId="3" w16cid:durableId="403526844">
    <w:abstractNumId w:val="0"/>
  </w:num>
  <w:num w:numId="4" w16cid:durableId="1989549890">
    <w:abstractNumId w:val="6"/>
  </w:num>
  <w:num w:numId="5" w16cid:durableId="1130712273">
    <w:abstractNumId w:val="16"/>
  </w:num>
  <w:num w:numId="6" w16cid:durableId="1859541898">
    <w:abstractNumId w:val="2"/>
  </w:num>
  <w:num w:numId="7" w16cid:durableId="861749860">
    <w:abstractNumId w:val="12"/>
  </w:num>
  <w:num w:numId="8" w16cid:durableId="1713649490">
    <w:abstractNumId w:val="9"/>
  </w:num>
  <w:num w:numId="9" w16cid:durableId="335038658">
    <w:abstractNumId w:val="1"/>
  </w:num>
  <w:num w:numId="10" w16cid:durableId="1679841572">
    <w:abstractNumId w:val="1"/>
  </w:num>
  <w:num w:numId="11" w16cid:durableId="1707868933">
    <w:abstractNumId w:val="3"/>
  </w:num>
  <w:num w:numId="12" w16cid:durableId="1939673071">
    <w:abstractNumId w:val="4"/>
  </w:num>
  <w:num w:numId="13" w16cid:durableId="1854684613">
    <w:abstractNumId w:val="14"/>
  </w:num>
  <w:num w:numId="14" w16cid:durableId="131872497">
    <w:abstractNumId w:val="10"/>
  </w:num>
  <w:num w:numId="15" w16cid:durableId="1656912005">
    <w:abstractNumId w:val="7"/>
  </w:num>
  <w:num w:numId="16" w16cid:durableId="492181108">
    <w:abstractNumId w:val="13"/>
  </w:num>
  <w:num w:numId="17" w16cid:durableId="2093963373">
    <w:abstractNumId w:val="5"/>
  </w:num>
  <w:num w:numId="18" w16cid:durableId="751660235">
    <w:abstractNumId w:val="11"/>
  </w:num>
  <w:num w:numId="19" w16cid:durableId="965232560">
    <w:abstractNumId w:val="18"/>
  </w:num>
  <w:num w:numId="20" w16cid:durableId="1064990128">
    <w:abstractNumId w:val="8"/>
  </w:num>
  <w:num w:numId="21" w16cid:durableId="22538158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CB0"/>
    <w:rsid w:val="00010D47"/>
    <w:rsid w:val="00016CF0"/>
    <w:rsid w:val="0002435C"/>
    <w:rsid w:val="00025A76"/>
    <w:rsid w:val="00030DDD"/>
    <w:rsid w:val="000313BB"/>
    <w:rsid w:val="00033ED5"/>
    <w:rsid w:val="00050500"/>
    <w:rsid w:val="00052603"/>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7841"/>
    <w:rsid w:val="001B762C"/>
    <w:rsid w:val="001C4D0A"/>
    <w:rsid w:val="001C5FEF"/>
    <w:rsid w:val="00211487"/>
    <w:rsid w:val="00211D91"/>
    <w:rsid w:val="00217DEC"/>
    <w:rsid w:val="00220485"/>
    <w:rsid w:val="002275D8"/>
    <w:rsid w:val="002306BE"/>
    <w:rsid w:val="00235B57"/>
    <w:rsid w:val="00250F24"/>
    <w:rsid w:val="002523C5"/>
    <w:rsid w:val="0025380B"/>
    <w:rsid w:val="0025703A"/>
    <w:rsid w:val="00262F3D"/>
    <w:rsid w:val="00263281"/>
    <w:rsid w:val="002651D6"/>
    <w:rsid w:val="0026551F"/>
    <w:rsid w:val="00280A85"/>
    <w:rsid w:val="00281DCD"/>
    <w:rsid w:val="00284119"/>
    <w:rsid w:val="00290B5C"/>
    <w:rsid w:val="00294791"/>
    <w:rsid w:val="002A3C0D"/>
    <w:rsid w:val="002B0B30"/>
    <w:rsid w:val="002B0C78"/>
    <w:rsid w:val="002B2599"/>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1B2"/>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57C7"/>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3A7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7454"/>
    <w:rsid w:val="007575DA"/>
    <w:rsid w:val="00760038"/>
    <w:rsid w:val="00762435"/>
    <w:rsid w:val="00762EE0"/>
    <w:rsid w:val="00765C41"/>
    <w:rsid w:val="00771100"/>
    <w:rsid w:val="007759DD"/>
    <w:rsid w:val="0078609F"/>
    <w:rsid w:val="007917BA"/>
    <w:rsid w:val="007A5C6F"/>
    <w:rsid w:val="007C33D2"/>
    <w:rsid w:val="007D4241"/>
    <w:rsid w:val="007D4317"/>
    <w:rsid w:val="007D4EA3"/>
    <w:rsid w:val="007D5A94"/>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474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431"/>
    <w:rsid w:val="009529BD"/>
    <w:rsid w:val="009533B4"/>
    <w:rsid w:val="00971D93"/>
    <w:rsid w:val="009B1F6B"/>
    <w:rsid w:val="009C0D12"/>
    <w:rsid w:val="009C192E"/>
    <w:rsid w:val="009C54A4"/>
    <w:rsid w:val="009D2840"/>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129"/>
    <w:rsid w:val="00BE7978"/>
    <w:rsid w:val="00BF25D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55A3"/>
    <w:rsid w:val="00CD6647"/>
    <w:rsid w:val="00CE4B73"/>
    <w:rsid w:val="00CF0149"/>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12D"/>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1C74"/>
    <w:rsid w:val="00FA2360"/>
    <w:rsid w:val="00FB2F0F"/>
    <w:rsid w:val="00FB5086"/>
    <w:rsid w:val="00FB5411"/>
    <w:rsid w:val="00FB6392"/>
    <w:rsid w:val="00FD3C70"/>
    <w:rsid w:val="00FD6820"/>
    <w:rsid w:val="00FE12D8"/>
    <w:rsid w:val="00FE3899"/>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7A4EAB3-5BB1-44E7-B783-BDA3596A8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Stark">
    <w:name w:val="Strong"/>
    <w:basedOn w:val="Standardstycketeckensnitt"/>
    <w:uiPriority w:val="22"/>
    <w:qFormat/>
    <w:locked/>
    <w:rsid w:val="007D5A94"/>
    <w:rPr>
      <w:b/>
      <w:bCs/>
    </w:rPr>
  </w:style>
  <w:style w:type="paragraph" w:styleId="Normalwebb">
    <w:name w:val="Normal (Web)"/>
    <w:basedOn w:val="Normal"/>
    <w:uiPriority w:val="99"/>
    <w:semiHidden/>
    <w:unhideWhenUsed/>
    <w:rsid w:val="007D5A94"/>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6</Pages>
  <Words>1494</Words>
  <Characters>7920</Characters>
  <Application>Microsoft Office Word</Application>
  <DocSecurity>0</DocSecurity>
  <Lines>66</Lines>
  <Paragraphs>18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9396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(Para) Thyreoideaoperation - Postoperativ vård</dc:title>
  <dc:subject/>
  <dc:creator>patrik.jens.johansson@vgregion.se</dc:creator>
  <keywords/>
  <lastModifiedBy>Carina Turesson Roos</lastModifiedBy>
  <revision>23</revision>
  <lastPrinted>2016-03-31T19:56:00.0000000Z</lastPrinted>
  <dcterms:created xsi:type="dcterms:W3CDTF">2022-05-23T16:21:00.0000000Z</dcterms:created>
  <dcterms:modified xsi:type="dcterms:W3CDTF">2025-05-14T12:22:00.0000000Z</dcterms:modified>
</coreProperties>
</file>