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D14A5" w:rsidP="00F35B05" w:rsidRDefault="003D14A5" w14:paraId="5CFFA231" w14:textId="77777777">
      <w:pPr>
        <w:pStyle w:val="Rubrik2"/>
        <w:sectPr w:rsidR="003D14A5" w:rsidSect="003D14A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D14A5" w:rsidR="003D14A5" w:rsidP="003D14A5" w:rsidRDefault="003D14A5" w14:paraId="10252C54" w14:textId="77777777">
      <w:pPr>
        <w:spacing w:after="0" w:line="240" w:lineRule="auto"/>
        <w:ind w:left="0" w:right="0"/>
        <w:rPr>
          <w:szCs w:val="20"/>
        </w:rPr>
      </w:pPr>
    </w:p>
    <w:p w:rsidR="003D14A5" w:rsidP="00934476" w:rsidRDefault="00934476" w14:paraId="7D224A69" w14:textId="39F9EDFA">
      <w:pPr>
        <w:pStyle w:val="Rubrik1"/>
      </w:pPr>
      <w:r>
        <w:t>Rondansvar för lungmedicinsk patient som vårdas på IVA</w:t>
      </w:r>
    </w:p>
    <w:p w:rsidR="00C74360" w:rsidP="00C74360" w:rsidRDefault="00C74360" w14:paraId="4CC1A415" w14:textId="77777777"/>
    <w:p w:rsidR="00C74360" w:rsidP="00C74360" w:rsidRDefault="00C74360" w14:paraId="37CC4CDA" w14:textId="77777777">
      <w:pPr>
        <w:pStyle w:val="Rubrik2"/>
        <w:ind w:right="-143"/>
      </w:pPr>
      <w:r>
        <w:t>Förändringar sedan föregående version</w:t>
      </w:r>
    </w:p>
    <w:p w:rsidR="00C74360" w:rsidP="00C74360" w:rsidRDefault="00865D4A" w14:paraId="0630E3E2" w14:textId="3051232E">
      <w:pPr>
        <w:ind w:right="-143"/>
      </w:pPr>
      <w:bookmarkStart w:name="_Toc72840807" w:id="1"/>
      <w:r>
        <w:t xml:space="preserve">Under helg finns lungbakjour endast på söndag. </w:t>
      </w:r>
    </w:p>
    <w:p w:rsidR="00BC2ECF" w:rsidP="00C74360" w:rsidRDefault="00BC2ECF" w14:paraId="67E6E3F2" w14:textId="77777777">
      <w:pPr>
        <w:ind w:right="-143"/>
      </w:pPr>
    </w:p>
    <w:p w:rsidR="00C74360" w:rsidP="00C74360" w:rsidRDefault="00C74360" w14:paraId="14B39E1E" w14:textId="77777777">
      <w:pPr>
        <w:pStyle w:val="Rubrik2"/>
        <w:ind w:right="-143"/>
      </w:pPr>
      <w:bookmarkStart w:name="_Toc100327186" w:id="2"/>
      <w:bookmarkStart w:name="_Toc106874289" w:id="3"/>
      <w:bookmarkEnd w:id="1"/>
      <w:r>
        <w:t>Bakgrund och syfte</w:t>
      </w:r>
      <w:bookmarkEnd w:id="2"/>
      <w:bookmarkEnd w:id="3"/>
      <w:r>
        <w:t xml:space="preserve"> </w:t>
      </w:r>
    </w:p>
    <w:p w:rsidR="00C74360" w:rsidP="00C74360" w:rsidRDefault="00C74360" w14:paraId="49C591A1" w14:textId="77777777">
      <w:pPr>
        <w:rPr>
          <w:szCs w:val="20"/>
        </w:rPr>
      </w:pPr>
      <w:bookmarkStart w:name="_Toc100327187" w:id="4"/>
      <w:bookmarkStart w:name="_Toc106874290" w:id="5"/>
      <w:r w:rsidRPr="003D14A5">
        <w:t xml:space="preserve">För att säkerställa hög patientsäkerhet behöver lungläkare och avdelning 51 ha kännedom om och ta ansvar för de lungmedicinska patienter som vårdas på IVA. </w:t>
      </w:r>
      <w:r w:rsidRPr="003D14A5">
        <w:rPr>
          <w:szCs w:val="20"/>
        </w:rPr>
        <w:t xml:space="preserve">Förtydligande av arbetssätt för att säkerställa en bra överföring av patient från IVA till avdelning 51. Hemavdelning skall vara den avdelning som normalt behandlar den sjukdom som är anledningen till IVA-vård. Val av avdelning bör harmoniera med inläggningskriterier. </w:t>
      </w:r>
    </w:p>
    <w:p w:rsidR="00C74360" w:rsidP="00C74360" w:rsidRDefault="00C74360" w14:paraId="3B70B830" w14:textId="77777777">
      <w:pPr>
        <w:rPr>
          <w:szCs w:val="20"/>
        </w:rPr>
      </w:pPr>
    </w:p>
    <w:p w:rsidRPr="003D14A5" w:rsidR="00C74360" w:rsidP="00C74360" w:rsidRDefault="00C74360" w14:paraId="6E56D616" w14:textId="77777777">
      <w:pPr>
        <w:pStyle w:val="Rubrik2"/>
      </w:pPr>
      <w:r w:rsidRPr="003D14A5">
        <w:t>Åtgärder</w:t>
      </w:r>
    </w:p>
    <w:p w:rsidRPr="003D14A5" w:rsidR="00C74360" w:rsidP="00C74360" w:rsidRDefault="00C74360" w14:paraId="1460033B" w14:textId="77777777">
      <w:pPr>
        <w:pStyle w:val="Punktlista"/>
      </w:pPr>
      <w:r w:rsidRPr="003D14A5">
        <w:t xml:space="preserve">Medicinbakjour </w:t>
      </w:r>
      <w:r>
        <w:t xml:space="preserve">som rondar patient på IVA </w:t>
      </w:r>
      <w:r w:rsidRPr="003D14A5">
        <w:t>fastställer hemavdelning.</w:t>
      </w:r>
    </w:p>
    <w:p w:rsidRPr="003D14A5" w:rsidR="00C74360" w:rsidP="00C74360" w:rsidRDefault="00C74360" w14:paraId="42689E03" w14:textId="77777777">
      <w:pPr>
        <w:pStyle w:val="Punktlista"/>
      </w:pPr>
      <w:r w:rsidRPr="003D14A5">
        <w:t>IVA meddelar avdelning 51, patienten skrivs upp på planeringstavlan.</w:t>
      </w:r>
    </w:p>
    <w:p w:rsidRPr="003D14A5" w:rsidR="00C74360" w:rsidP="00C74360" w:rsidRDefault="00C74360" w14:paraId="4282C00B" w14:textId="77777777">
      <w:pPr>
        <w:pStyle w:val="Punktlista"/>
      </w:pPr>
      <w:r w:rsidRPr="003D14A5">
        <w:t xml:space="preserve">Patienten rondas dagligen av hemavdelningens läkare. Lungbakjour rondar </w:t>
      </w:r>
      <w:r>
        <w:t>söndag</w:t>
      </w:r>
      <w:r w:rsidRPr="003D14A5">
        <w:t>. </w:t>
      </w:r>
    </w:p>
    <w:p w:rsidRPr="003D14A5" w:rsidR="00C74360" w:rsidP="00C74360" w:rsidRDefault="00C74360" w14:paraId="3B1235B5" w14:textId="7C8979F2">
      <w:pPr>
        <w:pStyle w:val="Punktlista"/>
        <w:rPr/>
      </w:pPr>
      <w:r w:rsidR="00C74360">
        <w:rPr/>
        <w:t xml:space="preserve">Ansvarig avdelningsläkare kontaktar IVA </w:t>
      </w:r>
      <w:r w:rsidR="00C74360">
        <w:rPr/>
        <w:t>jour</w:t>
      </w:r>
      <w:r w:rsidR="421AB34D">
        <w:rPr/>
        <w:t xml:space="preserve"> </w:t>
      </w:r>
      <w:r w:rsidR="3BF85173">
        <w:rPr/>
        <w:t xml:space="preserve">(växeln </w:t>
      </w:r>
    </w:p>
    <w:p w:rsidRPr="003D14A5" w:rsidR="00C74360" w:rsidP="66292940" w:rsidRDefault="00C74360" w14:paraId="1441229C" w14:textId="6FA03585">
      <w:pPr>
        <w:pStyle w:val="Punktlista"/>
        <w:numPr>
          <w:ilvl w:val="0"/>
          <w:numId w:val="0"/>
        </w:numPr>
        <w:ind w:left="1712"/>
      </w:pPr>
      <w:r w:rsidR="00677208">
        <w:rPr/>
        <w:t>010-435</w:t>
      </w:r>
      <w:r w:rsidR="00B97183">
        <w:rPr/>
        <w:t xml:space="preserve"> 00 00 </w:t>
      </w:r>
      <w:r w:rsidR="534956F6">
        <w:rPr/>
        <w:t>eller via kortnummer 09</w:t>
      </w:r>
      <w:r w:rsidR="3EAFD544">
        <w:rPr/>
        <w:t>)</w:t>
      </w:r>
      <w:r w:rsidR="534956F6">
        <w:rPr/>
        <w:t xml:space="preserve"> </w:t>
      </w:r>
      <w:r w:rsidR="65999FE2">
        <w:rPr/>
        <w:t>c</w:t>
      </w:r>
      <w:r w:rsidR="00C74360">
        <w:rPr/>
        <w:t>irka</w:t>
      </w:r>
      <w:r w:rsidR="00C74360">
        <w:rPr/>
        <w:t xml:space="preserve"> kl</w:t>
      </w:r>
      <w:r w:rsidR="00C74360">
        <w:rPr/>
        <w:t>ockan</w:t>
      </w:r>
      <w:r w:rsidR="00C74360">
        <w:rPr/>
        <w:t xml:space="preserve"> 8</w:t>
      </w:r>
      <w:r w:rsidR="00C74360">
        <w:rPr/>
        <w:t>:</w:t>
      </w:r>
      <w:r w:rsidR="00C74360">
        <w:rPr/>
        <w:t>30 och stämmer av när patienten skall rondas. Patienten rondas alltid före lunch. </w:t>
      </w:r>
    </w:p>
    <w:p w:rsidRPr="003D14A5" w:rsidR="00C74360" w:rsidP="00C74360" w:rsidRDefault="00C74360" w14:paraId="21D97DBC" w14:textId="77777777">
      <w:pPr>
        <w:pStyle w:val="Punktlista"/>
      </w:pPr>
      <w:r w:rsidRPr="003D14A5">
        <w:t>Beslut om övertag från IVA till avd</w:t>
      </w:r>
      <w:r>
        <w:t>elning</w:t>
      </w:r>
      <w:r w:rsidRPr="003D14A5">
        <w:t xml:space="preserve"> 51 fattas i samråd mellan lungläkare, IVA-läkare och avdelningschef 51. Beslut, eventuella vårdnivåbegränsningar och vårdplan dokumenteras alltid! </w:t>
      </w:r>
    </w:p>
    <w:p w:rsidRPr="003D14A5" w:rsidR="00C74360" w:rsidP="00C74360" w:rsidRDefault="00C74360" w14:paraId="2FB95E94" w14:textId="77777777">
      <w:pPr>
        <w:pStyle w:val="Punktlista"/>
      </w:pPr>
      <w:r w:rsidRPr="003D14A5">
        <w:t>Patienten läggs på den sida som rondande läkare ansvarar för. </w:t>
      </w:r>
    </w:p>
    <w:p w:rsidRPr="00DA6615" w:rsidR="00C74360" w:rsidP="00C74360" w:rsidRDefault="00C74360" w14:paraId="756E1FF7" w14:textId="77777777">
      <w:pPr>
        <w:pStyle w:val="Punktlista"/>
      </w:pPr>
      <w:r w:rsidRPr="003D14A5">
        <w:t>I de fall patienten är i behov av extravak bör avdelningen informeras i tidigt skede, för att möjliggöra bemanning, Avdelningen bör få besked minst 24 timmar innan planerat övertag</w:t>
      </w:r>
      <w:r>
        <w:t>.</w:t>
      </w:r>
    </w:p>
    <w:bookmarkEnd w:id="4"/>
    <w:bookmarkEnd w:id="5"/>
    <w:p w:rsidRPr="008C0194" w:rsidR="00C74360" w:rsidP="00C74360" w:rsidRDefault="00C74360" w14:paraId="1CCD3C85" w14:textId="77777777"/>
    <w:bookmarkEnd w:id="0"/>
    <w:p w:rsidRPr="00C74360" w:rsidR="00C74360" w:rsidP="00C74360" w:rsidRDefault="00C74360" w14:paraId="658D1846" w14:textId="77777777"/>
    <w:sectPr w:rsidRPr="00C74360" w:rsidR="00C74360" w:rsidSect="003D14A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B5E13" w:rsidRDefault="000B5E13" w14:paraId="63CCBF3E" w14:textId="77777777">
      <w:r>
        <w:separator/>
      </w:r>
    </w:p>
  </w:endnote>
  <w:endnote w:type="continuationSeparator" w:id="0">
    <w:p w:rsidR="000B5E13" w:rsidRDefault="000B5E13" w14:paraId="4422AB5A" w14:textId="77777777">
      <w:r>
        <w:continuationSeparator/>
      </w:r>
    </w:p>
  </w:endnote>
  <w:endnote w:type="continuationNotice" w:id="1">
    <w:p w:rsidR="000B5E13" w:rsidRDefault="000B5E13" w14:paraId="05FCBC5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B5E13" w:rsidRDefault="000B5E13" w14:paraId="5C135F6E" w14:textId="77777777"/>
  </w:footnote>
  <w:footnote w:type="continuationSeparator" w:id="0">
    <w:p w:rsidR="000B5E13" w:rsidRDefault="000B5E13" w14:paraId="4BA9E109" w14:textId="77777777">
      <w:r>
        <w:continuationSeparator/>
      </w:r>
    </w:p>
  </w:footnote>
  <w:footnote w:type="continuationNotice" w:id="1">
    <w:p w:rsidR="000B5E13" w:rsidRDefault="000B5E13" w14:paraId="401E934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8F8365E"/>
    <w:multiLevelType w:val="hybridMultilevel"/>
    <w:tmpl w:val="D39EDFCE"/>
    <w:lvl w:ilvl="0" w:tplc="96C0EA28">
      <w:start w:val="1"/>
      <w:numFmt w:val="bullet"/>
      <w:lvlText w:val=""/>
      <w:lvlJc w:val="left"/>
      <w:pPr>
        <w:ind w:left="720" w:hanging="360"/>
      </w:pPr>
      <w:rPr>
        <w:rFonts w:hint="default" w:ascii="Symbol" w:hAnsi="Symbol"/>
      </w:rPr>
    </w:lvl>
    <w:lvl w:ilvl="1" w:tplc="C116FA6C" w:tentative="1">
      <w:start w:val="1"/>
      <w:numFmt w:val="bullet"/>
      <w:lvlText w:val="o"/>
      <w:lvlJc w:val="left"/>
      <w:pPr>
        <w:ind w:left="1440" w:hanging="360"/>
      </w:pPr>
      <w:rPr>
        <w:rFonts w:hint="default" w:ascii="Courier New" w:hAnsi="Courier New" w:cs="Courier New"/>
      </w:rPr>
    </w:lvl>
    <w:lvl w:ilvl="2" w:tplc="A8147268" w:tentative="1">
      <w:start w:val="1"/>
      <w:numFmt w:val="bullet"/>
      <w:lvlText w:val=""/>
      <w:lvlJc w:val="left"/>
      <w:pPr>
        <w:ind w:left="2160" w:hanging="360"/>
      </w:pPr>
      <w:rPr>
        <w:rFonts w:hint="default" w:ascii="Wingdings" w:hAnsi="Wingdings"/>
      </w:rPr>
    </w:lvl>
    <w:lvl w:ilvl="3" w:tplc="6C1CD320" w:tentative="1">
      <w:start w:val="1"/>
      <w:numFmt w:val="bullet"/>
      <w:lvlText w:val=""/>
      <w:lvlJc w:val="left"/>
      <w:pPr>
        <w:ind w:left="2880" w:hanging="360"/>
      </w:pPr>
      <w:rPr>
        <w:rFonts w:hint="default" w:ascii="Symbol" w:hAnsi="Symbol"/>
      </w:rPr>
    </w:lvl>
    <w:lvl w:ilvl="4" w:tplc="F94C9574" w:tentative="1">
      <w:start w:val="1"/>
      <w:numFmt w:val="bullet"/>
      <w:lvlText w:val="o"/>
      <w:lvlJc w:val="left"/>
      <w:pPr>
        <w:ind w:left="3600" w:hanging="360"/>
      </w:pPr>
      <w:rPr>
        <w:rFonts w:hint="default" w:ascii="Courier New" w:hAnsi="Courier New" w:cs="Courier New"/>
      </w:rPr>
    </w:lvl>
    <w:lvl w:ilvl="5" w:tplc="F4145026" w:tentative="1">
      <w:start w:val="1"/>
      <w:numFmt w:val="bullet"/>
      <w:lvlText w:val=""/>
      <w:lvlJc w:val="left"/>
      <w:pPr>
        <w:ind w:left="4320" w:hanging="360"/>
      </w:pPr>
      <w:rPr>
        <w:rFonts w:hint="default" w:ascii="Wingdings" w:hAnsi="Wingdings"/>
      </w:rPr>
    </w:lvl>
    <w:lvl w:ilvl="6" w:tplc="1BF84D72" w:tentative="1">
      <w:start w:val="1"/>
      <w:numFmt w:val="bullet"/>
      <w:lvlText w:val=""/>
      <w:lvlJc w:val="left"/>
      <w:pPr>
        <w:ind w:left="5040" w:hanging="360"/>
      </w:pPr>
      <w:rPr>
        <w:rFonts w:hint="default" w:ascii="Symbol" w:hAnsi="Symbol"/>
      </w:rPr>
    </w:lvl>
    <w:lvl w:ilvl="7" w:tplc="A37A2C28" w:tentative="1">
      <w:start w:val="1"/>
      <w:numFmt w:val="bullet"/>
      <w:lvlText w:val="o"/>
      <w:lvlJc w:val="left"/>
      <w:pPr>
        <w:ind w:left="5760" w:hanging="360"/>
      </w:pPr>
      <w:rPr>
        <w:rFonts w:hint="default" w:ascii="Courier New" w:hAnsi="Courier New" w:cs="Courier New"/>
      </w:rPr>
    </w:lvl>
    <w:lvl w:ilvl="8" w:tplc="67C678CE" w:tentative="1">
      <w:start w:val="1"/>
      <w:numFmt w:val="bullet"/>
      <w:lvlText w:val=""/>
      <w:lvlJc w:val="left"/>
      <w:pPr>
        <w:ind w:left="648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38990266">
    <w:abstractNumId w:val="18"/>
  </w:num>
  <w:num w:numId="2" w16cid:durableId="1858812728">
    <w:abstractNumId w:val="14"/>
  </w:num>
  <w:num w:numId="3" w16cid:durableId="1593511183">
    <w:abstractNumId w:val="0"/>
  </w:num>
  <w:num w:numId="4" w16cid:durableId="1734350008">
    <w:abstractNumId w:val="6"/>
  </w:num>
  <w:num w:numId="5" w16cid:durableId="1195001032">
    <w:abstractNumId w:val="16"/>
  </w:num>
  <w:num w:numId="6" w16cid:durableId="1747147528">
    <w:abstractNumId w:val="2"/>
  </w:num>
  <w:num w:numId="7" w16cid:durableId="2036420700">
    <w:abstractNumId w:val="11"/>
  </w:num>
  <w:num w:numId="8" w16cid:durableId="1189948568">
    <w:abstractNumId w:val="8"/>
  </w:num>
  <w:num w:numId="9" w16cid:durableId="1476140645">
    <w:abstractNumId w:val="1"/>
  </w:num>
  <w:num w:numId="10" w16cid:durableId="2081905748">
    <w:abstractNumId w:val="1"/>
  </w:num>
  <w:num w:numId="11" w16cid:durableId="1026714525">
    <w:abstractNumId w:val="3"/>
  </w:num>
  <w:num w:numId="12" w16cid:durableId="1966039506">
    <w:abstractNumId w:val="4"/>
  </w:num>
  <w:num w:numId="13" w16cid:durableId="1271351293">
    <w:abstractNumId w:val="13"/>
  </w:num>
  <w:num w:numId="14" w16cid:durableId="998965320">
    <w:abstractNumId w:val="9"/>
  </w:num>
  <w:num w:numId="15" w16cid:durableId="903494759">
    <w:abstractNumId w:val="7"/>
  </w:num>
  <w:num w:numId="16" w16cid:durableId="1103108107">
    <w:abstractNumId w:val="12"/>
  </w:num>
  <w:num w:numId="17" w16cid:durableId="2095784114">
    <w:abstractNumId w:val="5"/>
  </w:num>
  <w:num w:numId="18" w16cid:durableId="47655801">
    <w:abstractNumId w:val="10"/>
  </w:num>
  <w:num w:numId="19" w16cid:durableId="1009527320">
    <w:abstractNumId w:val="17"/>
  </w:num>
  <w:num w:numId="20" w16cid:durableId="3126835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5E13"/>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76A3"/>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14A5"/>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0EAC"/>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208"/>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5D4A"/>
    <w:rsid w:val="0087139C"/>
    <w:rsid w:val="00880E83"/>
    <w:rsid w:val="00892F28"/>
    <w:rsid w:val="008A0C5F"/>
    <w:rsid w:val="008A3DEA"/>
    <w:rsid w:val="008A4EB9"/>
    <w:rsid w:val="008A74C0"/>
    <w:rsid w:val="008B1694"/>
    <w:rsid w:val="008C01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476"/>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183"/>
    <w:rsid w:val="00BA0066"/>
    <w:rsid w:val="00BB69DB"/>
    <w:rsid w:val="00BC2ECF"/>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4360"/>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6615"/>
    <w:rsid w:val="00DB776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D216CF4"/>
    <w:rsid w:val="2A3125D4"/>
    <w:rsid w:val="3BF85173"/>
    <w:rsid w:val="3CD7B983"/>
    <w:rsid w:val="3EAFD544"/>
    <w:rsid w:val="421AB34D"/>
    <w:rsid w:val="50B9E825"/>
    <w:rsid w:val="534956F6"/>
    <w:rsid w:val="647B2B65"/>
    <w:rsid w:val="65999FE2"/>
    <w:rsid w:val="66292940"/>
    <w:rsid w:val="68BC378E"/>
    <w:rsid w:val="6B2CF8ED"/>
    <w:rsid w:val="7CC6F05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Rondansvar för lungmedicinsk patient som vårdas på IVA</dc:title>
  <dc:subject/>
  <dc:creator>patrik.jens.johansson@vgregion.se</dc:creator>
  <keywords/>
  <lastModifiedBy>Annika Johansson</lastModifiedBy>
  <revision>14</revision>
  <lastPrinted>2016-03-31T10:56:00.0000000Z</lastPrinted>
  <dcterms:created xsi:type="dcterms:W3CDTF">2022-05-06T05:21:00.0000000Z</dcterms:created>
  <dcterms:modified xsi:type="dcterms:W3CDTF">2024-12-13T09:20:10.0000000Z</dcterms:modified>
</coreProperties>
</file>